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C68" w:rsidRPr="006A14BF" w:rsidRDefault="00426C68" w:rsidP="00426C68"/>
    <w:p w:rsidR="00426C68" w:rsidRPr="00DC5B7D" w:rsidRDefault="00426C68" w:rsidP="00426C68">
      <w:pPr>
        <w:pStyle w:val="a4"/>
      </w:pPr>
      <w:r>
        <w:tab/>
      </w:r>
      <w:r>
        <w:tab/>
      </w:r>
      <w:r>
        <w:tab/>
      </w:r>
      <w:r>
        <w:tab/>
      </w:r>
      <w:r>
        <w:tab/>
      </w:r>
      <w:r w:rsidRPr="00DC5B7D">
        <w:rPr>
          <w:noProof/>
          <w:lang w:eastAsia="ru-RU"/>
        </w:rPr>
        <w:drawing>
          <wp:inline distT="0" distB="0" distL="0" distR="0" wp14:anchorId="113D2C7C" wp14:editId="72E03AF7">
            <wp:extent cx="728980" cy="72898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28980" cy="728980"/>
                    </a:xfrm>
                    <a:prstGeom prst="rect">
                      <a:avLst/>
                    </a:prstGeom>
                    <a:noFill/>
                    <a:ln w="9525">
                      <a:noFill/>
                      <a:miter lim="800000"/>
                      <a:headEnd/>
                      <a:tailEnd/>
                    </a:ln>
                  </pic:spPr>
                </pic:pic>
              </a:graphicData>
            </a:graphic>
          </wp:inline>
        </w:drawing>
      </w:r>
      <w:r w:rsidRPr="00DC5B7D">
        <w:tab/>
      </w:r>
      <w:r w:rsidRPr="00DC5B7D">
        <w:tab/>
      </w:r>
    </w:p>
    <w:p w:rsidR="00426C68" w:rsidRPr="0055089C" w:rsidRDefault="00426C68" w:rsidP="00426C68">
      <w:pPr>
        <w:pStyle w:val="a6"/>
      </w:pPr>
      <w:proofErr w:type="gramStart"/>
      <w:r w:rsidRPr="0055089C">
        <w:t>РЕСПУБЛИКА  ДАГЕСТАН</w:t>
      </w:r>
      <w:proofErr w:type="gramEnd"/>
    </w:p>
    <w:p w:rsidR="00426C68" w:rsidRPr="0055089C" w:rsidRDefault="00426C68" w:rsidP="00426C68">
      <w:pPr>
        <w:pStyle w:val="a6"/>
      </w:pPr>
      <w:r w:rsidRPr="0055089C">
        <w:t xml:space="preserve"> </w:t>
      </w:r>
      <w:proofErr w:type="gramStart"/>
      <w:r w:rsidRPr="0055089C">
        <w:t>муниципальное  образование</w:t>
      </w:r>
      <w:proofErr w:type="gramEnd"/>
      <w:r w:rsidRPr="0055089C">
        <w:t xml:space="preserve">   </w:t>
      </w:r>
    </w:p>
    <w:p w:rsidR="00426C68" w:rsidRDefault="00426C68" w:rsidP="00426C68">
      <w:pPr>
        <w:pStyle w:val="a6"/>
      </w:pPr>
      <w:r w:rsidRPr="0055089C">
        <w:t>«</w:t>
      </w:r>
      <w:proofErr w:type="gramStart"/>
      <w:r w:rsidRPr="0055089C">
        <w:t>Бабаюртовский  район</w:t>
      </w:r>
      <w:proofErr w:type="gramEnd"/>
      <w:r w:rsidRPr="0055089C">
        <w:t>»</w:t>
      </w:r>
    </w:p>
    <w:p w:rsidR="00426C68" w:rsidRPr="00C42149" w:rsidRDefault="00426C68" w:rsidP="00426C68">
      <w:pPr>
        <w:pStyle w:val="a6"/>
      </w:pPr>
      <w:r w:rsidRPr="00C42149">
        <w:rPr>
          <w:sz w:val="44"/>
          <w:szCs w:val="44"/>
        </w:rPr>
        <w:t>Собрание депутатов муниципального района</w:t>
      </w:r>
    </w:p>
    <w:p w:rsidR="00426C68" w:rsidRDefault="00426C68" w:rsidP="00426C68">
      <w:pPr>
        <w:pStyle w:val="a6"/>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114935</wp:posOffset>
                </wp:positionV>
                <wp:extent cx="5943600" cy="0"/>
                <wp:effectExtent l="32385" t="32385" r="34290" b="342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4814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05pt" to="4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" strokeweight="4.5pt">
                <v:stroke linestyle="thickThin"/>
              </v:line>
            </w:pict>
          </mc:Fallback>
        </mc:AlternateContent>
      </w:r>
      <w:r w:rsidRPr="00460F89">
        <w:rPr>
          <w:sz w:val="24"/>
          <w:szCs w:val="24"/>
        </w:rPr>
        <w:t xml:space="preserve">        </w:t>
      </w:r>
      <w:r>
        <w:rPr>
          <w:sz w:val="24"/>
          <w:szCs w:val="24"/>
        </w:rPr>
        <w:t xml:space="preserve">                             </w:t>
      </w:r>
    </w:p>
    <w:p w:rsidR="00426C68" w:rsidRPr="00C42149" w:rsidRDefault="00426C68" w:rsidP="00426C68">
      <w:pPr>
        <w:pStyle w:val="a6"/>
        <w:rPr>
          <w:sz w:val="22"/>
          <w:szCs w:val="22"/>
        </w:rPr>
      </w:pPr>
      <w:r w:rsidRPr="0055089C">
        <w:rPr>
          <w:sz w:val="22"/>
          <w:szCs w:val="22"/>
        </w:rPr>
        <w:t xml:space="preserve">с. </w:t>
      </w:r>
      <w:proofErr w:type="gramStart"/>
      <w:r w:rsidRPr="0055089C">
        <w:rPr>
          <w:sz w:val="22"/>
          <w:szCs w:val="22"/>
        </w:rPr>
        <w:t>Бабаюрт  ул.</w:t>
      </w:r>
      <w:proofErr w:type="gramEnd"/>
      <w:r w:rsidRPr="0055089C">
        <w:rPr>
          <w:sz w:val="22"/>
          <w:szCs w:val="22"/>
        </w:rPr>
        <w:t xml:space="preserve"> Ленина  №29                                 </w:t>
      </w:r>
      <w:r>
        <w:rPr>
          <w:sz w:val="22"/>
          <w:szCs w:val="22"/>
        </w:rPr>
        <w:t xml:space="preserve"> тел (87247)  2-13-31  факс 2-13-31</w:t>
      </w:r>
    </w:p>
    <w:p w:rsidR="00426C68" w:rsidRPr="006227CB" w:rsidRDefault="00426C68" w:rsidP="00426C68">
      <w:pPr>
        <w:pStyle w:val="a6"/>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4445</wp:posOffset>
                </wp:positionV>
                <wp:extent cx="5943600" cy="0"/>
                <wp:effectExtent l="31750" t="29210" r="3492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30F5F"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5pt" to="46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" strokeweight="4.5pt">
                <v:stroke linestyle="thickThin"/>
              </v:line>
            </w:pict>
          </mc:Fallback>
        </mc:AlternateContent>
      </w:r>
      <w:r w:rsidRPr="006227CB">
        <w:rPr>
          <w:sz w:val="24"/>
          <w:szCs w:val="24"/>
        </w:rPr>
        <w:t>РЕШЕНИЕ</w:t>
      </w:r>
    </w:p>
    <w:p w:rsidR="00426C68" w:rsidRPr="0004678A" w:rsidRDefault="00426C68" w:rsidP="00426C68">
      <w:pPr>
        <w:pStyle w:val="a6"/>
        <w:jc w:val="left"/>
        <w:rPr>
          <w:sz w:val="28"/>
          <w:szCs w:val="28"/>
        </w:rPr>
      </w:pPr>
      <w:r w:rsidRPr="0004678A">
        <w:rPr>
          <w:sz w:val="28"/>
          <w:szCs w:val="28"/>
        </w:rPr>
        <w:t xml:space="preserve">07 </w:t>
      </w:r>
      <w:r>
        <w:rPr>
          <w:sz w:val="28"/>
          <w:szCs w:val="28"/>
        </w:rPr>
        <w:t>августа   2018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239</w:t>
      </w:r>
      <w:r w:rsidRPr="0004678A">
        <w:rPr>
          <w:sz w:val="28"/>
          <w:szCs w:val="28"/>
        </w:rPr>
        <w:t xml:space="preserve"> -6РС</w:t>
      </w:r>
    </w:p>
    <w:p w:rsidR="00426C68" w:rsidRPr="0004678A" w:rsidRDefault="00426C68" w:rsidP="00426C68">
      <w:pPr>
        <w:pStyle w:val="a6"/>
        <w:jc w:val="left"/>
        <w:rPr>
          <w:b w:val="0"/>
          <w:sz w:val="28"/>
          <w:szCs w:val="28"/>
        </w:rPr>
      </w:pPr>
    </w:p>
    <w:p w:rsidR="00426C68" w:rsidRPr="0004678A" w:rsidRDefault="00426C68" w:rsidP="00426C68">
      <w:pPr>
        <w:pStyle w:val="a6"/>
        <w:jc w:val="left"/>
        <w:rPr>
          <w:sz w:val="24"/>
          <w:szCs w:val="24"/>
        </w:rPr>
      </w:pPr>
    </w:p>
    <w:p w:rsidR="00426C68" w:rsidRPr="009B4058" w:rsidRDefault="00426C68" w:rsidP="00426C68">
      <w:pPr>
        <w:pStyle w:val="a6"/>
        <w:jc w:val="left"/>
        <w:rPr>
          <w:sz w:val="28"/>
          <w:szCs w:val="28"/>
        </w:rPr>
      </w:pPr>
      <w:r w:rsidRPr="0004678A">
        <w:rPr>
          <w:sz w:val="28"/>
          <w:szCs w:val="28"/>
        </w:rPr>
        <w:t>Об утверждении Положения о порядке установки и эксплуатации рекламных констру</w:t>
      </w:r>
      <w:r>
        <w:rPr>
          <w:sz w:val="28"/>
          <w:szCs w:val="28"/>
        </w:rPr>
        <w:t xml:space="preserve">кций на территории </w:t>
      </w:r>
      <w:r w:rsidRPr="0004678A">
        <w:rPr>
          <w:sz w:val="28"/>
          <w:szCs w:val="28"/>
        </w:rPr>
        <w:t>муниципального района </w:t>
      </w:r>
      <w:r w:rsidRPr="009B4058">
        <w:rPr>
          <w:sz w:val="28"/>
          <w:szCs w:val="28"/>
        </w:rPr>
        <w:t>«Бабаюртовский район» Республики Дагестан</w:t>
      </w:r>
    </w:p>
    <w:p w:rsidR="00426C68" w:rsidRDefault="00426C68" w:rsidP="00426C68">
      <w:pPr>
        <w:pStyle w:val="a6"/>
        <w:jc w:val="left"/>
        <w:rPr>
          <w:rFonts w:ascii="Arial" w:hAnsi="Arial" w:cs="Arial"/>
          <w:color w:val="2D2D2D"/>
          <w:spacing w:val="2"/>
          <w:sz w:val="24"/>
          <w:szCs w:val="24"/>
        </w:rPr>
      </w:pPr>
    </w:p>
    <w:p w:rsidR="00426C68" w:rsidRPr="0004678A" w:rsidRDefault="00426C68" w:rsidP="00426C68">
      <w:pPr>
        <w:pStyle w:val="a6"/>
        <w:jc w:val="left"/>
        <w:rPr>
          <w:b w:val="0"/>
          <w:sz w:val="28"/>
          <w:szCs w:val="28"/>
        </w:rPr>
      </w:pPr>
      <w:r w:rsidRPr="0004678A">
        <w:rPr>
          <w:b w:val="0"/>
          <w:sz w:val="28"/>
          <w:szCs w:val="28"/>
        </w:rPr>
        <w:t>В соответствии с </w:t>
      </w:r>
      <w:hyperlink r:id="rId5" w:history="1">
        <w:r w:rsidRPr="0004678A">
          <w:rPr>
            <w:rFonts w:eastAsiaTheme="majorEastAsia"/>
            <w:b w:val="0"/>
            <w:sz w:val="28"/>
            <w:szCs w:val="28"/>
          </w:rPr>
          <w:t>Федеральным законом от 13.03.2006 N 38-ФЗ "О рекламе"</w:t>
        </w:r>
      </w:hyperlink>
      <w:r w:rsidRPr="0004678A">
        <w:rPr>
          <w:b w:val="0"/>
          <w:sz w:val="28"/>
          <w:szCs w:val="28"/>
        </w:rPr>
        <w:t>, </w:t>
      </w:r>
      <w:hyperlink r:id="rId6" w:history="1">
        <w:r w:rsidRPr="0004678A">
          <w:rPr>
            <w:rFonts w:eastAsiaTheme="majorEastAsia"/>
            <w:b w:val="0"/>
            <w:sz w:val="28"/>
            <w:szCs w:val="28"/>
          </w:rPr>
          <w:t>Федеральным законом от 06.10.2003 N 131-ФЗ "Об общих принципах организации местного самоуправления в Российской Федерации"</w:t>
        </w:r>
      </w:hyperlink>
      <w:r w:rsidRPr="0004678A">
        <w:rPr>
          <w:b w:val="0"/>
          <w:sz w:val="28"/>
          <w:szCs w:val="28"/>
        </w:rPr>
        <w:t>, Собрание депутатов муниципального района «Бабаюртовский район» решает:</w:t>
      </w:r>
      <w:r w:rsidRPr="0004678A">
        <w:rPr>
          <w:b w:val="0"/>
          <w:sz w:val="28"/>
          <w:szCs w:val="28"/>
        </w:rPr>
        <w:br/>
      </w:r>
      <w:r w:rsidRPr="0004678A">
        <w:rPr>
          <w:rFonts w:ascii="Arial" w:hAnsi="Arial" w:cs="Arial"/>
          <w:color w:val="2D2D2D"/>
          <w:spacing w:val="2"/>
          <w:sz w:val="24"/>
          <w:szCs w:val="24"/>
        </w:rPr>
        <w:br/>
      </w:r>
      <w:r>
        <w:rPr>
          <w:b w:val="0"/>
          <w:sz w:val="28"/>
          <w:szCs w:val="28"/>
        </w:rPr>
        <w:tab/>
      </w:r>
      <w:r w:rsidRPr="0004678A">
        <w:rPr>
          <w:b w:val="0"/>
          <w:sz w:val="28"/>
          <w:szCs w:val="28"/>
        </w:rPr>
        <w:t>1. Утвердить Положение о порядке установки и эксплуатации рекламных констр</w:t>
      </w:r>
      <w:r>
        <w:rPr>
          <w:b w:val="0"/>
          <w:sz w:val="28"/>
          <w:szCs w:val="28"/>
        </w:rPr>
        <w:t xml:space="preserve">укций на территории </w:t>
      </w:r>
      <w:r w:rsidRPr="0004678A">
        <w:rPr>
          <w:b w:val="0"/>
          <w:sz w:val="28"/>
          <w:szCs w:val="28"/>
        </w:rPr>
        <w:t xml:space="preserve"> муниципального района «Бабаюртовский район» (прилагается).</w:t>
      </w:r>
    </w:p>
    <w:p w:rsidR="00426C68" w:rsidRPr="0004678A" w:rsidRDefault="00426C68" w:rsidP="00426C68">
      <w:pPr>
        <w:pStyle w:val="a6"/>
        <w:jc w:val="left"/>
        <w:rPr>
          <w:b w:val="0"/>
          <w:sz w:val="28"/>
          <w:szCs w:val="28"/>
        </w:rPr>
      </w:pPr>
      <w:r>
        <w:rPr>
          <w:b w:val="0"/>
          <w:sz w:val="28"/>
          <w:szCs w:val="28"/>
        </w:rPr>
        <w:tab/>
      </w:r>
      <w:r w:rsidRPr="0004678A">
        <w:rPr>
          <w:b w:val="0"/>
          <w:sz w:val="28"/>
          <w:szCs w:val="28"/>
        </w:rPr>
        <w:t xml:space="preserve"> 2.Признать утратившим силу решение Собрание депутатов муниципального района</w:t>
      </w:r>
      <w:r>
        <w:rPr>
          <w:b w:val="0"/>
          <w:sz w:val="28"/>
          <w:szCs w:val="28"/>
        </w:rPr>
        <w:t xml:space="preserve"> «Бабаюртовский </w:t>
      </w:r>
      <w:proofErr w:type="gramStart"/>
      <w:r>
        <w:rPr>
          <w:b w:val="0"/>
          <w:sz w:val="28"/>
          <w:szCs w:val="28"/>
        </w:rPr>
        <w:t>район»  от</w:t>
      </w:r>
      <w:proofErr w:type="gramEnd"/>
      <w:r>
        <w:rPr>
          <w:b w:val="0"/>
          <w:sz w:val="28"/>
          <w:szCs w:val="28"/>
        </w:rPr>
        <w:t xml:space="preserve"> 04 июня 2008 года №  91-</w:t>
      </w:r>
      <w:r w:rsidRPr="0004678A">
        <w:rPr>
          <w:b w:val="0"/>
          <w:sz w:val="28"/>
          <w:szCs w:val="28"/>
        </w:rPr>
        <w:t>4РС.</w:t>
      </w:r>
    </w:p>
    <w:p w:rsidR="00426C68" w:rsidRPr="0004678A" w:rsidRDefault="00426C68" w:rsidP="00426C68">
      <w:pPr>
        <w:pStyle w:val="a6"/>
        <w:jc w:val="left"/>
        <w:rPr>
          <w:b w:val="0"/>
          <w:sz w:val="28"/>
          <w:szCs w:val="28"/>
        </w:rPr>
      </w:pPr>
      <w:r w:rsidRPr="0004678A">
        <w:rPr>
          <w:rStyle w:val="a3"/>
          <w:rFonts w:eastAsia="Calibri"/>
          <w:bCs/>
          <w:sz w:val="28"/>
          <w:szCs w:val="28"/>
        </w:rPr>
        <w:t xml:space="preserve">           3.</w:t>
      </w:r>
      <w:r w:rsidRPr="0004678A">
        <w:rPr>
          <w:b w:val="0"/>
          <w:sz w:val="28"/>
          <w:szCs w:val="28"/>
        </w:rPr>
        <w:t xml:space="preserve"> Настоящее Решение направить Главе муниципального района для подписания и обнародования.</w:t>
      </w:r>
    </w:p>
    <w:p w:rsidR="00426C68" w:rsidRPr="0004678A" w:rsidRDefault="00426C68" w:rsidP="00426C68">
      <w:pPr>
        <w:pStyle w:val="a6"/>
        <w:jc w:val="left"/>
        <w:rPr>
          <w:rStyle w:val="a3"/>
          <w:rFonts w:eastAsia="Calibri"/>
          <w:bCs/>
          <w:sz w:val="28"/>
          <w:szCs w:val="28"/>
        </w:rPr>
      </w:pPr>
      <w:r w:rsidRPr="0004678A">
        <w:rPr>
          <w:rStyle w:val="a3"/>
          <w:rFonts w:eastAsia="Calibri"/>
          <w:bCs/>
          <w:sz w:val="28"/>
          <w:szCs w:val="28"/>
        </w:rPr>
        <w:tab/>
        <w:t xml:space="preserve">4. Настоящее Решение вступает в силу со дня его </w:t>
      </w:r>
      <w:proofErr w:type="gramStart"/>
      <w:r w:rsidRPr="0004678A">
        <w:rPr>
          <w:rStyle w:val="a3"/>
          <w:rFonts w:eastAsia="Calibri"/>
          <w:bCs/>
          <w:sz w:val="28"/>
          <w:szCs w:val="28"/>
        </w:rPr>
        <w:t>опубликования  в</w:t>
      </w:r>
      <w:proofErr w:type="gramEnd"/>
      <w:r w:rsidRPr="0004678A">
        <w:rPr>
          <w:rStyle w:val="a3"/>
          <w:rFonts w:eastAsia="Calibri"/>
          <w:bCs/>
          <w:sz w:val="28"/>
          <w:szCs w:val="28"/>
        </w:rPr>
        <w:t xml:space="preserve"> районной газете «</w:t>
      </w:r>
      <w:proofErr w:type="spellStart"/>
      <w:r w:rsidRPr="0004678A">
        <w:rPr>
          <w:rStyle w:val="a3"/>
          <w:rFonts w:eastAsia="Calibri"/>
          <w:bCs/>
          <w:sz w:val="28"/>
          <w:szCs w:val="28"/>
        </w:rPr>
        <w:t>Бабаюртовские</w:t>
      </w:r>
      <w:proofErr w:type="spellEnd"/>
      <w:r w:rsidRPr="0004678A">
        <w:rPr>
          <w:rStyle w:val="a3"/>
          <w:rFonts w:eastAsia="Calibri"/>
          <w:bCs/>
          <w:sz w:val="28"/>
          <w:szCs w:val="28"/>
        </w:rPr>
        <w:t xml:space="preserve"> вести»</w:t>
      </w:r>
    </w:p>
    <w:p w:rsidR="00426C68" w:rsidRPr="0004678A" w:rsidRDefault="00426C68" w:rsidP="00426C68">
      <w:pPr>
        <w:pStyle w:val="a6"/>
        <w:jc w:val="left"/>
        <w:rPr>
          <w:rStyle w:val="a3"/>
          <w:rFonts w:eastAsia="Calibri"/>
          <w:bCs/>
          <w:sz w:val="28"/>
          <w:szCs w:val="28"/>
        </w:rPr>
      </w:pPr>
    </w:p>
    <w:p w:rsidR="00426C68" w:rsidRPr="005852B6" w:rsidRDefault="00426C68" w:rsidP="00426C68">
      <w:pPr>
        <w:pStyle w:val="a6"/>
        <w:jc w:val="left"/>
        <w:rPr>
          <w:rStyle w:val="a3"/>
          <w:rFonts w:eastAsia="Calibri"/>
          <w:b/>
          <w:bCs/>
          <w:sz w:val="28"/>
          <w:szCs w:val="28"/>
        </w:rPr>
      </w:pPr>
      <w:r w:rsidRPr="005852B6">
        <w:rPr>
          <w:rStyle w:val="a3"/>
          <w:rFonts w:eastAsia="Calibri"/>
          <w:b/>
          <w:bCs/>
          <w:sz w:val="28"/>
          <w:szCs w:val="28"/>
        </w:rPr>
        <w:t>Председатель Собрания депутатов</w:t>
      </w:r>
      <w:r w:rsidRPr="005852B6">
        <w:rPr>
          <w:rStyle w:val="a3"/>
          <w:rFonts w:eastAsia="Calibri"/>
          <w:b/>
          <w:bCs/>
          <w:sz w:val="28"/>
          <w:szCs w:val="28"/>
        </w:rPr>
        <w:tab/>
      </w:r>
      <w:r w:rsidRPr="005852B6">
        <w:rPr>
          <w:rStyle w:val="a3"/>
          <w:rFonts w:eastAsia="Calibri"/>
          <w:b/>
          <w:bCs/>
          <w:sz w:val="28"/>
          <w:szCs w:val="28"/>
        </w:rPr>
        <w:tab/>
      </w:r>
      <w:r w:rsidRPr="005852B6">
        <w:rPr>
          <w:rStyle w:val="a3"/>
          <w:rFonts w:eastAsia="Calibri"/>
          <w:b/>
          <w:bCs/>
          <w:sz w:val="28"/>
          <w:szCs w:val="28"/>
        </w:rPr>
        <w:tab/>
      </w:r>
      <w:r w:rsidRPr="005852B6">
        <w:rPr>
          <w:rStyle w:val="a3"/>
          <w:rFonts w:eastAsia="Calibri"/>
          <w:b/>
          <w:bCs/>
          <w:sz w:val="28"/>
          <w:szCs w:val="28"/>
        </w:rPr>
        <w:tab/>
      </w:r>
      <w:r w:rsidRPr="005852B6">
        <w:rPr>
          <w:rStyle w:val="a3"/>
          <w:rFonts w:eastAsia="Calibri"/>
          <w:b/>
          <w:bCs/>
          <w:sz w:val="28"/>
          <w:szCs w:val="28"/>
        </w:rPr>
        <w:tab/>
      </w:r>
      <w:r w:rsidRPr="005852B6">
        <w:rPr>
          <w:rStyle w:val="a3"/>
          <w:rFonts w:eastAsia="Calibri"/>
          <w:b/>
          <w:bCs/>
          <w:sz w:val="28"/>
          <w:szCs w:val="28"/>
        </w:rPr>
        <w:tab/>
      </w:r>
      <w:r w:rsidRPr="005852B6">
        <w:rPr>
          <w:rStyle w:val="a3"/>
          <w:rFonts w:eastAsia="Calibri"/>
          <w:b/>
          <w:bCs/>
          <w:sz w:val="28"/>
          <w:szCs w:val="28"/>
        </w:rPr>
        <w:tab/>
        <w:t xml:space="preserve">   муниципального района                                                        </w:t>
      </w:r>
      <w:r w:rsidRPr="005852B6">
        <w:rPr>
          <w:rStyle w:val="a3"/>
          <w:rFonts w:eastAsia="Calibri"/>
          <w:b/>
          <w:bCs/>
          <w:sz w:val="28"/>
          <w:szCs w:val="28"/>
        </w:rPr>
        <w:tab/>
      </w:r>
      <w:proofErr w:type="spellStart"/>
      <w:r w:rsidRPr="005852B6">
        <w:rPr>
          <w:rStyle w:val="a3"/>
          <w:rFonts w:eastAsia="Calibri"/>
          <w:b/>
          <w:bCs/>
          <w:sz w:val="28"/>
          <w:szCs w:val="28"/>
        </w:rPr>
        <w:t>А.А.Акмурзаев</w:t>
      </w:r>
      <w:proofErr w:type="spellEnd"/>
      <w:r w:rsidRPr="005852B6">
        <w:rPr>
          <w:rStyle w:val="a3"/>
          <w:rFonts w:eastAsia="Calibri"/>
          <w:b/>
          <w:bCs/>
          <w:sz w:val="28"/>
          <w:szCs w:val="28"/>
        </w:rPr>
        <w:t xml:space="preserve"> </w:t>
      </w:r>
    </w:p>
    <w:p w:rsidR="00426C68" w:rsidRPr="005852B6" w:rsidRDefault="00426C68" w:rsidP="00426C68">
      <w:pPr>
        <w:pStyle w:val="a6"/>
        <w:jc w:val="left"/>
        <w:rPr>
          <w:rStyle w:val="a3"/>
          <w:rFonts w:eastAsia="Calibri"/>
          <w:b/>
          <w:bCs/>
          <w:sz w:val="28"/>
          <w:szCs w:val="28"/>
        </w:rPr>
      </w:pPr>
      <w:r w:rsidRPr="005852B6">
        <w:rPr>
          <w:sz w:val="28"/>
          <w:szCs w:val="28"/>
        </w:rPr>
        <w:t xml:space="preserve"> Глава муниципального района              </w:t>
      </w:r>
      <w:r>
        <w:rPr>
          <w:sz w:val="28"/>
          <w:szCs w:val="28"/>
        </w:rPr>
        <w:t xml:space="preserve">                             </w:t>
      </w:r>
      <w:r w:rsidRPr="005852B6">
        <w:rPr>
          <w:sz w:val="28"/>
          <w:szCs w:val="28"/>
        </w:rPr>
        <w:t xml:space="preserve">Э.Г. </w:t>
      </w:r>
      <w:proofErr w:type="spellStart"/>
      <w:r w:rsidRPr="005852B6">
        <w:rPr>
          <w:sz w:val="28"/>
          <w:szCs w:val="28"/>
        </w:rPr>
        <w:t>Карагишиев</w:t>
      </w:r>
      <w:proofErr w:type="spellEnd"/>
      <w:r w:rsidRPr="005852B6">
        <w:rPr>
          <w:sz w:val="28"/>
          <w:szCs w:val="28"/>
        </w:rPr>
        <w:t xml:space="preserve"> </w:t>
      </w:r>
    </w:p>
    <w:p w:rsidR="00426C68" w:rsidRPr="005852B6" w:rsidRDefault="00426C68" w:rsidP="00426C68">
      <w:pPr>
        <w:pStyle w:val="a6"/>
        <w:jc w:val="left"/>
        <w:rPr>
          <w:sz w:val="28"/>
          <w:szCs w:val="28"/>
        </w:rPr>
      </w:pPr>
    </w:p>
    <w:p w:rsidR="00426C68" w:rsidRPr="005852B6" w:rsidRDefault="00426C68" w:rsidP="00426C68">
      <w:pPr>
        <w:pStyle w:val="a6"/>
        <w:jc w:val="left"/>
        <w:rPr>
          <w:sz w:val="28"/>
          <w:szCs w:val="28"/>
        </w:rPr>
      </w:pPr>
    </w:p>
    <w:p w:rsidR="00426C68" w:rsidRDefault="00426C68" w:rsidP="00426C68">
      <w:pPr>
        <w:pStyle w:val="formattext"/>
        <w:shd w:val="clear" w:color="auto" w:fill="FFFFFF"/>
        <w:spacing w:before="0" w:beforeAutospacing="0" w:after="0" w:afterAutospacing="0" w:line="315" w:lineRule="atLeast"/>
        <w:textAlignment w:val="baseline"/>
        <w:rPr>
          <w:rFonts w:ascii="Arial" w:hAnsi="Arial" w:cs="Arial"/>
          <w:b/>
          <w:color w:val="2D2D2D"/>
          <w:spacing w:val="2"/>
          <w:sz w:val="21"/>
          <w:szCs w:val="21"/>
        </w:rPr>
      </w:pPr>
      <w:r w:rsidRPr="009B4058">
        <w:rPr>
          <w:rFonts w:ascii="Arial" w:hAnsi="Arial" w:cs="Arial"/>
          <w:b/>
          <w:color w:val="2D2D2D"/>
          <w:spacing w:val="2"/>
          <w:sz w:val="21"/>
          <w:szCs w:val="21"/>
        </w:rPr>
        <w:t xml:space="preserve"> </w:t>
      </w:r>
    </w:p>
    <w:p w:rsidR="00426C68" w:rsidRDefault="00426C68" w:rsidP="00426C68">
      <w:pPr>
        <w:pStyle w:val="formattext"/>
        <w:shd w:val="clear" w:color="auto" w:fill="FFFFFF"/>
        <w:spacing w:before="0" w:beforeAutospacing="0" w:after="0" w:afterAutospacing="0" w:line="315" w:lineRule="atLeast"/>
        <w:textAlignment w:val="baseline"/>
        <w:rPr>
          <w:rFonts w:ascii="Arial" w:hAnsi="Arial" w:cs="Arial"/>
          <w:b/>
          <w:color w:val="2D2D2D"/>
          <w:spacing w:val="2"/>
          <w:sz w:val="21"/>
          <w:szCs w:val="21"/>
        </w:rPr>
      </w:pPr>
    </w:p>
    <w:p w:rsidR="00426C68" w:rsidRDefault="00426C68" w:rsidP="00426C68">
      <w:pPr>
        <w:pStyle w:val="formattext"/>
        <w:shd w:val="clear" w:color="auto" w:fill="FFFFFF"/>
        <w:spacing w:before="0" w:beforeAutospacing="0" w:after="0" w:afterAutospacing="0" w:line="315" w:lineRule="atLeast"/>
        <w:textAlignment w:val="baseline"/>
        <w:rPr>
          <w:rFonts w:ascii="Arial" w:hAnsi="Arial" w:cs="Arial"/>
          <w:b/>
          <w:color w:val="2D2D2D"/>
          <w:spacing w:val="2"/>
          <w:sz w:val="21"/>
          <w:szCs w:val="21"/>
        </w:rPr>
      </w:pPr>
    </w:p>
    <w:p w:rsidR="00426C68" w:rsidRDefault="00426C68" w:rsidP="00426C68">
      <w:pPr>
        <w:pStyle w:val="a6"/>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734D74">
        <w:rPr>
          <w:b w:val="0"/>
          <w:sz w:val="24"/>
          <w:szCs w:val="24"/>
        </w:rPr>
        <w:t>Приложение</w:t>
      </w:r>
    </w:p>
    <w:p w:rsidR="00426C68" w:rsidRDefault="00426C68" w:rsidP="00426C68">
      <w:pPr>
        <w:pStyle w:val="a6"/>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734D74">
        <w:rPr>
          <w:b w:val="0"/>
          <w:sz w:val="24"/>
          <w:szCs w:val="24"/>
        </w:rPr>
        <w:t xml:space="preserve"> </w:t>
      </w:r>
      <w:proofErr w:type="gramStart"/>
      <w:r w:rsidRPr="00734D74">
        <w:rPr>
          <w:b w:val="0"/>
          <w:sz w:val="24"/>
          <w:szCs w:val="24"/>
        </w:rPr>
        <w:t>к  решению</w:t>
      </w:r>
      <w:proofErr w:type="gramEnd"/>
      <w:r w:rsidRPr="00734D74">
        <w:rPr>
          <w:b w:val="0"/>
          <w:sz w:val="24"/>
          <w:szCs w:val="24"/>
        </w:rPr>
        <w:t xml:space="preserve"> Собрания депутатов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734D74">
        <w:rPr>
          <w:b w:val="0"/>
          <w:sz w:val="24"/>
          <w:szCs w:val="24"/>
        </w:rPr>
        <w:t>муниципального</w:t>
      </w:r>
    </w:p>
    <w:p w:rsidR="00426C68" w:rsidRDefault="00426C68" w:rsidP="00426C68">
      <w:pPr>
        <w:pStyle w:val="a6"/>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734D74">
        <w:rPr>
          <w:b w:val="0"/>
          <w:sz w:val="24"/>
          <w:szCs w:val="24"/>
        </w:rPr>
        <w:t xml:space="preserve"> района «Бабаюртовский район»</w:t>
      </w:r>
    </w:p>
    <w:p w:rsidR="00426C68" w:rsidRPr="00734D74" w:rsidRDefault="00426C68" w:rsidP="00426C68">
      <w:pPr>
        <w:pStyle w:val="a6"/>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от 07 августа 2018 года № 239</w:t>
      </w:r>
      <w:r w:rsidRPr="00734D74">
        <w:rPr>
          <w:b w:val="0"/>
          <w:sz w:val="24"/>
          <w:szCs w:val="24"/>
        </w:rPr>
        <w:t>- 6РС</w:t>
      </w:r>
    </w:p>
    <w:p w:rsidR="00426C68" w:rsidRDefault="00426C68" w:rsidP="00426C68">
      <w:pPr>
        <w:pStyle w:val="a6"/>
        <w:jc w:val="left"/>
        <w:rPr>
          <w:sz w:val="24"/>
          <w:szCs w:val="24"/>
        </w:rPr>
      </w:pPr>
      <w:r w:rsidRPr="009B4058">
        <w:rPr>
          <w:sz w:val="24"/>
          <w:szCs w:val="24"/>
        </w:rPr>
        <w:tab/>
      </w:r>
      <w:r w:rsidRPr="009B4058">
        <w:rPr>
          <w:sz w:val="24"/>
          <w:szCs w:val="24"/>
        </w:rPr>
        <w:tab/>
      </w:r>
      <w:r w:rsidRPr="009B4058">
        <w:rPr>
          <w:sz w:val="24"/>
          <w:szCs w:val="24"/>
        </w:rPr>
        <w:tab/>
      </w:r>
      <w:r w:rsidRPr="009B4058">
        <w:rPr>
          <w:sz w:val="24"/>
          <w:szCs w:val="24"/>
        </w:rPr>
        <w:tab/>
      </w:r>
      <w:r w:rsidRPr="009B4058">
        <w:rPr>
          <w:sz w:val="24"/>
          <w:szCs w:val="24"/>
        </w:rPr>
        <w:tab/>
      </w:r>
    </w:p>
    <w:p w:rsidR="00426C68" w:rsidRPr="009B4058" w:rsidRDefault="00426C68" w:rsidP="00426C68">
      <w:pPr>
        <w:pStyle w:val="a6"/>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Pr="009B4058">
        <w:rPr>
          <w:sz w:val="24"/>
          <w:szCs w:val="24"/>
        </w:rPr>
        <w:t xml:space="preserve">Положение </w:t>
      </w:r>
    </w:p>
    <w:p w:rsidR="00426C68" w:rsidRPr="009B4058" w:rsidRDefault="00426C68" w:rsidP="00426C68">
      <w:pPr>
        <w:pStyle w:val="a6"/>
        <w:jc w:val="left"/>
        <w:rPr>
          <w:sz w:val="24"/>
          <w:szCs w:val="24"/>
        </w:rPr>
      </w:pPr>
      <w:r w:rsidRPr="009B4058">
        <w:rPr>
          <w:sz w:val="24"/>
          <w:szCs w:val="24"/>
        </w:rPr>
        <w:t>о порядке установки и эксплуатации рекламных конструкций на территории муниципального района «Бабаюртовский район» Республики Дагестан</w:t>
      </w:r>
    </w:p>
    <w:p w:rsidR="00426C68" w:rsidRPr="009B4058" w:rsidRDefault="00426C68" w:rsidP="00426C68">
      <w:pPr>
        <w:pStyle w:val="a6"/>
        <w:jc w:val="left"/>
        <w:rPr>
          <w:rFonts w:ascii="Arial" w:hAnsi="Arial" w:cs="Arial"/>
          <w:color w:val="2D2D2D"/>
          <w:spacing w:val="2"/>
          <w:sz w:val="24"/>
          <w:szCs w:val="24"/>
        </w:rPr>
      </w:pPr>
    </w:p>
    <w:p w:rsidR="00426C68" w:rsidRPr="009B4058" w:rsidRDefault="00426C68" w:rsidP="00426C68">
      <w:pPr>
        <w:pStyle w:val="a6"/>
        <w:jc w:val="left"/>
        <w:rPr>
          <w:sz w:val="24"/>
          <w:szCs w:val="24"/>
        </w:rPr>
      </w:pPr>
    </w:p>
    <w:p w:rsidR="00426C68" w:rsidRPr="009B4058" w:rsidRDefault="00426C68" w:rsidP="00426C68">
      <w:pPr>
        <w:pStyle w:val="a6"/>
        <w:jc w:val="left"/>
        <w:rPr>
          <w:color w:val="4C4C4C"/>
          <w:sz w:val="24"/>
          <w:szCs w:val="24"/>
        </w:rPr>
      </w:pPr>
      <w:r w:rsidRPr="009B4058">
        <w:rPr>
          <w:color w:val="4C4C4C"/>
          <w:sz w:val="24"/>
          <w:szCs w:val="24"/>
        </w:rPr>
        <w:t>1. Общие положения</w:t>
      </w:r>
    </w:p>
    <w:p w:rsidR="00426C68" w:rsidRPr="009B4058" w:rsidRDefault="00426C68" w:rsidP="00426C68">
      <w:pPr>
        <w:pStyle w:val="a6"/>
        <w:jc w:val="left"/>
        <w:rPr>
          <w:b w:val="0"/>
          <w:color w:val="2D2D2D"/>
          <w:sz w:val="24"/>
          <w:szCs w:val="24"/>
        </w:rPr>
      </w:pPr>
      <w:r w:rsidRPr="009B4058">
        <w:rPr>
          <w:color w:val="2D2D2D"/>
          <w:sz w:val="24"/>
          <w:szCs w:val="24"/>
        </w:rPr>
        <w:br/>
      </w:r>
      <w:r w:rsidRPr="009B4058">
        <w:rPr>
          <w:b w:val="0"/>
          <w:color w:val="2D2D2D"/>
          <w:sz w:val="24"/>
          <w:szCs w:val="24"/>
        </w:rPr>
        <w:t xml:space="preserve">1.1. Положение о порядке установки и эксплуатации рекламных конструкций на территории муниципального </w:t>
      </w:r>
      <w:proofErr w:type="gramStart"/>
      <w:r w:rsidRPr="009B4058">
        <w:rPr>
          <w:b w:val="0"/>
          <w:color w:val="2D2D2D"/>
          <w:sz w:val="24"/>
          <w:szCs w:val="24"/>
        </w:rPr>
        <w:t>района  «</w:t>
      </w:r>
      <w:proofErr w:type="gramEnd"/>
      <w:r w:rsidRPr="009B4058">
        <w:rPr>
          <w:b w:val="0"/>
          <w:color w:val="2D2D2D"/>
          <w:sz w:val="24"/>
          <w:szCs w:val="24"/>
        </w:rPr>
        <w:t>Бабаюртовский район» (далее – муниципальный район) разработано с целью реализации полномочий муниципального района по выдаче разрешений на установку и эксплуатацию рекламных конструкций, устанавливает требования к их территориальному размещению, эксплуатации и демонтажу.</w:t>
      </w:r>
    </w:p>
    <w:p w:rsidR="00426C68" w:rsidRPr="009B4058" w:rsidRDefault="00426C68" w:rsidP="00426C68">
      <w:pPr>
        <w:pStyle w:val="a6"/>
        <w:jc w:val="left"/>
        <w:rPr>
          <w:b w:val="0"/>
          <w:color w:val="2D2D2D"/>
          <w:sz w:val="24"/>
          <w:szCs w:val="24"/>
        </w:rPr>
      </w:pPr>
      <w:r w:rsidRPr="009B4058">
        <w:rPr>
          <w:b w:val="0"/>
          <w:color w:val="2D2D2D"/>
          <w:sz w:val="24"/>
          <w:szCs w:val="24"/>
        </w:rPr>
        <w:t>1.2. Положение о порядке установки и эксплуатации рекламных конструкций на территории  муниципального района (далее - Положение) принято в целях усиления муниципального контроля за процессом формирования благоприятной архитектурной и информационной среды, эксплуатацией рекламных конструкций, использованием в целях распространения наружной рекламы на имуществе, находящемся в собственности Коломенского муниципального района, а также земельных участках, государственная собственность на которые не разграничена и распоряжение которыми осуществляется органами местного самоуправления  муниципального района.</w:t>
      </w:r>
    </w:p>
    <w:p w:rsidR="00426C68" w:rsidRPr="009B4058" w:rsidRDefault="00426C68" w:rsidP="00426C68">
      <w:pPr>
        <w:pStyle w:val="a6"/>
        <w:jc w:val="left"/>
        <w:rPr>
          <w:b w:val="0"/>
          <w:color w:val="2D2D2D"/>
          <w:sz w:val="24"/>
          <w:szCs w:val="24"/>
        </w:rPr>
      </w:pPr>
      <w:r w:rsidRPr="009B4058">
        <w:rPr>
          <w:b w:val="0"/>
          <w:color w:val="2D2D2D"/>
          <w:sz w:val="24"/>
          <w:szCs w:val="24"/>
        </w:rPr>
        <w:t>1.3. Настоящее Положение устанавливает требования к территориальной установке и эксплуатации рекламных конструкций, условия использования имущества, находящег</w:t>
      </w:r>
      <w:r>
        <w:rPr>
          <w:b w:val="0"/>
          <w:color w:val="2D2D2D"/>
          <w:sz w:val="24"/>
          <w:szCs w:val="24"/>
        </w:rPr>
        <w:t xml:space="preserve">ося в собственности </w:t>
      </w:r>
      <w:r w:rsidRPr="009B4058">
        <w:rPr>
          <w:b w:val="0"/>
          <w:color w:val="2D2D2D"/>
          <w:sz w:val="24"/>
          <w:szCs w:val="24"/>
        </w:rPr>
        <w:t xml:space="preserve"> муниципального района, а также земельных участках, государственная собственность на которые не разграничена и распоряжение которыми осуществляется органами местного самоуправления  муниципального района для установки и эксплуатации рекламных конструкций, порядок выдачи разрешений на установку и эксплуатацию рекламных конструкций, а также порядок демонтажа рекламных конструкций и осуществления контроля за соблюдением настоящее Порядка.</w:t>
      </w:r>
    </w:p>
    <w:p w:rsidR="00426C68" w:rsidRPr="009B4058" w:rsidRDefault="00426C68" w:rsidP="00426C68">
      <w:pPr>
        <w:pStyle w:val="a6"/>
        <w:jc w:val="left"/>
        <w:rPr>
          <w:b w:val="0"/>
          <w:color w:val="2D2D2D"/>
          <w:sz w:val="24"/>
          <w:szCs w:val="24"/>
        </w:rPr>
      </w:pPr>
      <w:r w:rsidRPr="009B4058">
        <w:rPr>
          <w:b w:val="0"/>
          <w:color w:val="2D2D2D"/>
          <w:sz w:val="24"/>
          <w:szCs w:val="24"/>
        </w:rPr>
        <w:t>1.3.1 Функции и полномочия, связанные с осуществлением указанной деятельности реализу</w:t>
      </w:r>
      <w:r>
        <w:rPr>
          <w:b w:val="0"/>
          <w:color w:val="2D2D2D"/>
          <w:sz w:val="24"/>
          <w:szCs w:val="24"/>
        </w:rPr>
        <w:t xml:space="preserve">ются </w:t>
      </w:r>
      <w:proofErr w:type="gramStart"/>
      <w:r>
        <w:rPr>
          <w:b w:val="0"/>
          <w:color w:val="2D2D2D"/>
          <w:sz w:val="24"/>
          <w:szCs w:val="24"/>
        </w:rPr>
        <w:t xml:space="preserve">администрацией </w:t>
      </w:r>
      <w:r w:rsidRPr="009B4058">
        <w:rPr>
          <w:b w:val="0"/>
          <w:color w:val="2D2D2D"/>
          <w:sz w:val="24"/>
          <w:szCs w:val="24"/>
        </w:rPr>
        <w:t xml:space="preserve"> муниципального</w:t>
      </w:r>
      <w:proofErr w:type="gramEnd"/>
      <w:r w:rsidRPr="009B4058">
        <w:rPr>
          <w:b w:val="0"/>
          <w:color w:val="2D2D2D"/>
          <w:sz w:val="24"/>
          <w:szCs w:val="24"/>
        </w:rPr>
        <w:t xml:space="preserve"> района (далее - Администрацией) в порядке, предусмотренным указанным Положением.</w:t>
      </w:r>
    </w:p>
    <w:p w:rsidR="00426C68" w:rsidRPr="009B4058" w:rsidRDefault="00426C68" w:rsidP="00426C68">
      <w:pPr>
        <w:pStyle w:val="a6"/>
        <w:jc w:val="left"/>
        <w:rPr>
          <w:b w:val="0"/>
          <w:color w:val="2D2D2D"/>
          <w:sz w:val="24"/>
          <w:szCs w:val="24"/>
        </w:rPr>
      </w:pPr>
      <w:r w:rsidRPr="009B4058">
        <w:rPr>
          <w:b w:val="0"/>
          <w:color w:val="2D2D2D"/>
          <w:sz w:val="24"/>
          <w:szCs w:val="24"/>
        </w:rPr>
        <w:t>1.4. Положение разработано на основании </w:t>
      </w:r>
      <w:hyperlink r:id="rId7" w:history="1">
        <w:r w:rsidRPr="009B4058">
          <w:rPr>
            <w:rStyle w:val="a7"/>
            <w:rFonts w:ascii="Arial" w:eastAsiaTheme="majorEastAsia" w:hAnsi="Arial" w:cs="Arial"/>
            <w:b w:val="0"/>
            <w:color w:val="00466E"/>
            <w:spacing w:val="2"/>
            <w:sz w:val="24"/>
            <w:szCs w:val="24"/>
          </w:rPr>
          <w:t>Федерального закона от 13.03.2006 N 38-ФЗ "О рекламе"</w:t>
        </w:r>
      </w:hyperlink>
      <w:r w:rsidRPr="009B4058">
        <w:rPr>
          <w:b w:val="0"/>
          <w:color w:val="2D2D2D"/>
          <w:sz w:val="24"/>
          <w:szCs w:val="24"/>
        </w:rPr>
        <w:t>, </w:t>
      </w:r>
      <w:hyperlink r:id="rId8" w:history="1">
        <w:r w:rsidRPr="009B4058">
          <w:rPr>
            <w:rStyle w:val="a7"/>
            <w:rFonts w:ascii="Arial" w:eastAsiaTheme="majorEastAsia" w:hAnsi="Arial" w:cs="Arial"/>
            <w:b w:val="0"/>
            <w:color w:val="00466E"/>
            <w:spacing w:val="2"/>
            <w:sz w:val="24"/>
            <w:szCs w:val="24"/>
          </w:rPr>
          <w:t>Федерального закона от 06.10.2003 N 131-ФЗ "Об общих принципах организации местного самоуправления в Российской Федерации"</w:t>
        </w:r>
      </w:hyperlink>
      <w:r w:rsidRPr="009B4058">
        <w:rPr>
          <w:b w:val="0"/>
          <w:color w:val="2D2D2D"/>
          <w:sz w:val="24"/>
          <w:szCs w:val="24"/>
        </w:rPr>
        <w:t>, иных нормативных правовых актов Российской Федерации, Республики Дагестан, Устава  муниципального района.</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1.5. Соблюдение настоящего Положения обязательно для всех юридических лиц независимо от формы собственности и ведомственной принадлежности, а также для индивидуальных предпринимателей при осуществлении деятельности по распространению и (или) размещению наружной рекламы, а также установке, эксплуатации и демонтажу рекламных конструкций на </w:t>
      </w:r>
      <w:proofErr w:type="gramStart"/>
      <w:r w:rsidRPr="009B4058">
        <w:rPr>
          <w:b w:val="0"/>
          <w:color w:val="2D2D2D"/>
          <w:sz w:val="24"/>
          <w:szCs w:val="24"/>
        </w:rPr>
        <w:t>территории  муниципального</w:t>
      </w:r>
      <w:proofErr w:type="gramEnd"/>
      <w:r w:rsidRPr="009B4058">
        <w:rPr>
          <w:b w:val="0"/>
          <w:color w:val="2D2D2D"/>
          <w:sz w:val="24"/>
          <w:szCs w:val="24"/>
        </w:rPr>
        <w:t xml:space="preserve"> района.</w:t>
      </w:r>
    </w:p>
    <w:p w:rsidR="00426C68" w:rsidRPr="009B4058" w:rsidRDefault="00426C68" w:rsidP="00426C68">
      <w:pPr>
        <w:pStyle w:val="a6"/>
        <w:jc w:val="left"/>
        <w:rPr>
          <w:b w:val="0"/>
          <w:color w:val="2D2D2D"/>
          <w:sz w:val="24"/>
          <w:szCs w:val="24"/>
        </w:rPr>
      </w:pPr>
      <w:r w:rsidRPr="009B4058">
        <w:rPr>
          <w:b w:val="0"/>
          <w:color w:val="2D2D2D"/>
          <w:sz w:val="24"/>
          <w:szCs w:val="24"/>
        </w:rPr>
        <w:t>1.6. Настоящее Положение применяется и обязательно к исполнению на всей территории Коломенского муниципального района.</w:t>
      </w:r>
    </w:p>
    <w:p w:rsidR="00426C68" w:rsidRPr="009B4058" w:rsidRDefault="00426C68" w:rsidP="00426C68">
      <w:pPr>
        <w:pStyle w:val="a6"/>
        <w:jc w:val="left"/>
        <w:rPr>
          <w:b w:val="0"/>
          <w:color w:val="2D2D2D"/>
          <w:sz w:val="24"/>
          <w:szCs w:val="24"/>
        </w:rPr>
      </w:pPr>
      <w:r w:rsidRPr="009B4058">
        <w:rPr>
          <w:b w:val="0"/>
          <w:color w:val="2D2D2D"/>
          <w:sz w:val="24"/>
          <w:szCs w:val="24"/>
        </w:rPr>
        <w:lastRenderedPageBreak/>
        <w:t>1.7. Установка рекламных конструкций осуществляется на основании разрешений на установку и эксплуатацию рекламных конструкций, выданных Администрацией в порядке, предусмотренном настоящим Положением.</w:t>
      </w:r>
    </w:p>
    <w:p w:rsidR="00426C68" w:rsidRPr="009B4058" w:rsidRDefault="00426C68" w:rsidP="00426C68">
      <w:pPr>
        <w:pStyle w:val="a6"/>
        <w:jc w:val="left"/>
        <w:rPr>
          <w:b w:val="0"/>
          <w:color w:val="2D2D2D"/>
          <w:sz w:val="24"/>
          <w:szCs w:val="24"/>
        </w:rPr>
      </w:pPr>
      <w:r w:rsidRPr="009B4058">
        <w:rPr>
          <w:b w:val="0"/>
          <w:color w:val="2D2D2D"/>
          <w:sz w:val="24"/>
          <w:szCs w:val="24"/>
        </w:rPr>
        <w:t>1.8. Установка и эксплуатация рекламных конструкций на имуществе, принадлежащем Коломенскому муниципальному району, распространение социальной рекламы и рекламы, представляющей особую общественную значимость, осуществляется на основании договоров на установку и эксплуатацию рекламных конструкций, заключенных с Администрацией в порядке, предусмотренном настоящим Положением и при наличии разрешений на установку и эксплуатацию рекламных конструкций.</w:t>
      </w:r>
    </w:p>
    <w:p w:rsidR="00426C68" w:rsidRPr="009B4058" w:rsidRDefault="00426C68" w:rsidP="00426C68">
      <w:pPr>
        <w:pStyle w:val="a6"/>
        <w:jc w:val="left"/>
        <w:rPr>
          <w:b w:val="0"/>
          <w:color w:val="2D2D2D"/>
          <w:sz w:val="24"/>
          <w:szCs w:val="24"/>
        </w:rPr>
      </w:pPr>
      <w:r w:rsidRPr="009B4058">
        <w:rPr>
          <w:b w:val="0"/>
          <w:color w:val="2D2D2D"/>
          <w:sz w:val="24"/>
          <w:szCs w:val="24"/>
        </w:rPr>
        <w:t>1.9. Порядок демонтажа рекламных конструкций, осуществляется в соответствии с действующим законодательством и в порядке, предусмотренном настоящим Положением.</w:t>
      </w:r>
    </w:p>
    <w:p w:rsidR="00426C68" w:rsidRDefault="00426C68" w:rsidP="00426C68">
      <w:pPr>
        <w:pStyle w:val="a6"/>
        <w:jc w:val="left"/>
        <w:rPr>
          <w:color w:val="4C4C4C"/>
          <w:sz w:val="24"/>
          <w:szCs w:val="24"/>
        </w:rPr>
      </w:pPr>
    </w:p>
    <w:p w:rsidR="00426C68" w:rsidRDefault="00426C68" w:rsidP="00426C68">
      <w:pPr>
        <w:pStyle w:val="a6"/>
        <w:jc w:val="left"/>
        <w:rPr>
          <w:b w:val="0"/>
          <w:color w:val="2D2D2D"/>
          <w:sz w:val="24"/>
          <w:szCs w:val="24"/>
        </w:rPr>
      </w:pPr>
      <w:r w:rsidRPr="009B4058">
        <w:rPr>
          <w:color w:val="4C4C4C"/>
          <w:sz w:val="24"/>
          <w:szCs w:val="24"/>
        </w:rPr>
        <w:t>2. Понятия и определения, используемые в настоящем Положении</w:t>
      </w:r>
      <w:r w:rsidRPr="009B4058">
        <w:rPr>
          <w:b w:val="0"/>
          <w:color w:val="2D2D2D"/>
          <w:sz w:val="24"/>
          <w:szCs w:val="24"/>
        </w:rPr>
        <w:br/>
      </w:r>
    </w:p>
    <w:p w:rsidR="00426C68" w:rsidRPr="009B4058" w:rsidRDefault="00426C68" w:rsidP="00426C68">
      <w:pPr>
        <w:pStyle w:val="a6"/>
        <w:jc w:val="left"/>
        <w:rPr>
          <w:b w:val="0"/>
          <w:color w:val="4C4C4C"/>
          <w:sz w:val="24"/>
          <w:szCs w:val="24"/>
        </w:rPr>
      </w:pPr>
      <w:r w:rsidRPr="009B4058">
        <w:rPr>
          <w:b w:val="0"/>
          <w:color w:val="2D2D2D"/>
          <w:sz w:val="24"/>
          <w:szCs w:val="24"/>
        </w:rPr>
        <w:t>В настоящем Положении понятия и определения используются в следующих значениях:</w:t>
      </w:r>
    </w:p>
    <w:p w:rsidR="00426C68" w:rsidRPr="009B4058" w:rsidRDefault="00426C68" w:rsidP="00426C68">
      <w:pPr>
        <w:pStyle w:val="a6"/>
        <w:jc w:val="left"/>
        <w:rPr>
          <w:b w:val="0"/>
          <w:color w:val="2D2D2D"/>
          <w:sz w:val="24"/>
          <w:szCs w:val="24"/>
        </w:rPr>
      </w:pPr>
      <w:r w:rsidRPr="009B4058">
        <w:rPr>
          <w:b w:val="0"/>
          <w:color w:val="2D2D2D"/>
          <w:sz w:val="24"/>
          <w:szCs w:val="24"/>
        </w:rPr>
        <w:t>2.1.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426C68" w:rsidRPr="009B4058" w:rsidRDefault="00426C68" w:rsidP="00426C68">
      <w:pPr>
        <w:pStyle w:val="a6"/>
        <w:jc w:val="left"/>
        <w:rPr>
          <w:b w:val="0"/>
          <w:color w:val="2D2D2D"/>
          <w:sz w:val="24"/>
          <w:szCs w:val="24"/>
        </w:rPr>
      </w:pPr>
      <w:r w:rsidRPr="009B4058">
        <w:rPr>
          <w:b w:val="0"/>
          <w:color w:val="2D2D2D"/>
          <w:sz w:val="24"/>
          <w:szCs w:val="24"/>
        </w:rPr>
        <w:t>2.2. Ненадлежащая реклама - реклама, не соответствующая требованиям законодательства Российской Федерации.</w:t>
      </w:r>
    </w:p>
    <w:p w:rsidR="00426C68" w:rsidRPr="009B4058" w:rsidRDefault="00426C68" w:rsidP="00426C68">
      <w:pPr>
        <w:pStyle w:val="a6"/>
        <w:jc w:val="left"/>
        <w:rPr>
          <w:b w:val="0"/>
          <w:color w:val="2D2D2D"/>
          <w:sz w:val="24"/>
          <w:szCs w:val="24"/>
        </w:rPr>
      </w:pPr>
      <w:r w:rsidRPr="009B4058">
        <w:rPr>
          <w:b w:val="0"/>
          <w:color w:val="2D2D2D"/>
          <w:sz w:val="24"/>
          <w:szCs w:val="24"/>
        </w:rPr>
        <w:t>2.3. Рекламодатель - изготовитель или продавец товара либо иное определившее объект рекламирования и (или) содержание рекламы лицо.</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2.4. </w:t>
      </w:r>
      <w:proofErr w:type="spellStart"/>
      <w:r w:rsidRPr="009B4058">
        <w:rPr>
          <w:b w:val="0"/>
          <w:color w:val="2D2D2D"/>
          <w:sz w:val="24"/>
          <w:szCs w:val="24"/>
        </w:rPr>
        <w:t>Рекламопроизводитель</w:t>
      </w:r>
      <w:proofErr w:type="spellEnd"/>
      <w:r w:rsidRPr="009B4058">
        <w:rPr>
          <w:b w:val="0"/>
          <w:color w:val="2D2D2D"/>
          <w:sz w:val="24"/>
          <w:szCs w:val="24"/>
        </w:rPr>
        <w:t xml:space="preserve"> - лицо, осуществляющее полностью или частично приведение информации в готовую для распространения в виде рекламы форму.</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2.5. </w:t>
      </w:r>
      <w:proofErr w:type="spellStart"/>
      <w:r w:rsidRPr="009B4058">
        <w:rPr>
          <w:b w:val="0"/>
          <w:color w:val="2D2D2D"/>
          <w:sz w:val="24"/>
          <w:szCs w:val="24"/>
        </w:rPr>
        <w:t>Рекламораспространитель</w:t>
      </w:r>
      <w:proofErr w:type="spellEnd"/>
      <w:r w:rsidRPr="009B4058">
        <w:rPr>
          <w:b w:val="0"/>
          <w:color w:val="2D2D2D"/>
          <w:sz w:val="24"/>
          <w:szCs w:val="24"/>
        </w:rPr>
        <w:t xml:space="preserve"> - лицо, осуществляющее распространение рекламы любым способом, в любой форме и с использованием любых средств.</w:t>
      </w:r>
    </w:p>
    <w:p w:rsidR="00426C68" w:rsidRPr="009B4058" w:rsidRDefault="00426C68" w:rsidP="00426C68">
      <w:pPr>
        <w:pStyle w:val="a6"/>
        <w:jc w:val="left"/>
        <w:rPr>
          <w:b w:val="0"/>
          <w:color w:val="2D2D2D"/>
          <w:sz w:val="24"/>
          <w:szCs w:val="24"/>
        </w:rPr>
      </w:pPr>
      <w:r w:rsidRPr="009B4058">
        <w:rPr>
          <w:b w:val="0"/>
          <w:color w:val="2D2D2D"/>
          <w:sz w:val="24"/>
          <w:szCs w:val="24"/>
        </w:rPr>
        <w:t>2.6. Заявитель - физическое или юридическое лицо, обратившееся в Администрацию с целью получения разрешения на установку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2.7. Разрешение на установку и эксплуатацию рекламной конструкции (далее Разрешение) - документ установленной формы, удостоверяющий права на установку рекламной конструкции, и ее эксплуатацию в соответствии с Федеральным законом от 13.03.206 г. N 38-ФЗ "О рекламе" и настоящим Положением.</w:t>
      </w:r>
    </w:p>
    <w:p w:rsidR="00426C68" w:rsidRPr="009B4058" w:rsidRDefault="00426C68" w:rsidP="00426C68">
      <w:pPr>
        <w:pStyle w:val="a6"/>
        <w:jc w:val="left"/>
        <w:rPr>
          <w:b w:val="0"/>
          <w:color w:val="2D2D2D"/>
          <w:sz w:val="24"/>
          <w:szCs w:val="24"/>
        </w:rPr>
      </w:pPr>
      <w:r w:rsidRPr="009B4058">
        <w:rPr>
          <w:b w:val="0"/>
          <w:color w:val="2D2D2D"/>
          <w:sz w:val="24"/>
          <w:szCs w:val="24"/>
        </w:rPr>
        <w:t>2.8. Технический паспорт на установку и эксплуатацию объекта наружной рекламы - документ, содержащий фотомонтаж места эксплуатации рекламной конструкции с размещенным на нем дизайн-макетом конструкции, карту (схему) размещения рекламной конструкции, фотографию места установки и эксплуатации рекламной конструкции, перечень согласующих организаций, отметки о выдаче ими согласования на установку по месту размещения, а также отметку Администрации о выдаче разрешения на установку и эксплуатацию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2.9. Социальная реклама - информация, распространяемая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426C68" w:rsidRPr="009B4058" w:rsidRDefault="00426C68" w:rsidP="00426C68">
      <w:pPr>
        <w:pStyle w:val="a6"/>
        <w:jc w:val="left"/>
        <w:rPr>
          <w:b w:val="0"/>
          <w:color w:val="2D2D2D"/>
          <w:sz w:val="24"/>
          <w:szCs w:val="24"/>
        </w:rPr>
      </w:pPr>
      <w:r w:rsidRPr="009B4058">
        <w:rPr>
          <w:b w:val="0"/>
          <w:color w:val="2D2D2D"/>
          <w:sz w:val="24"/>
          <w:szCs w:val="24"/>
        </w:rPr>
        <w:t>2.10. Рекламные конструкции -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используемые с целью распространения рекламы.</w:t>
      </w:r>
    </w:p>
    <w:p w:rsidR="00426C68" w:rsidRPr="009B4058" w:rsidRDefault="00426C68" w:rsidP="00426C68">
      <w:pPr>
        <w:pStyle w:val="a6"/>
        <w:jc w:val="left"/>
        <w:rPr>
          <w:b w:val="0"/>
          <w:color w:val="2D2D2D"/>
          <w:sz w:val="24"/>
          <w:szCs w:val="24"/>
        </w:rPr>
      </w:pPr>
      <w:r w:rsidRPr="009B4058">
        <w:rPr>
          <w:b w:val="0"/>
          <w:color w:val="2D2D2D"/>
          <w:sz w:val="24"/>
          <w:szCs w:val="24"/>
        </w:rPr>
        <w:t>2.11. Информационное поле рекламной конструкции - часть рекламной конструкции, предназначенная для непосредственного распространения рекламы.</w:t>
      </w:r>
    </w:p>
    <w:p w:rsidR="00426C68" w:rsidRDefault="00426C68" w:rsidP="00426C68">
      <w:pPr>
        <w:pStyle w:val="a6"/>
        <w:jc w:val="left"/>
        <w:rPr>
          <w:color w:val="4C4C4C"/>
          <w:sz w:val="24"/>
          <w:szCs w:val="24"/>
        </w:rPr>
      </w:pPr>
    </w:p>
    <w:p w:rsidR="00426C68" w:rsidRDefault="00426C68" w:rsidP="00426C68">
      <w:pPr>
        <w:pStyle w:val="a6"/>
        <w:jc w:val="left"/>
        <w:rPr>
          <w:b w:val="0"/>
          <w:color w:val="2D2D2D"/>
          <w:sz w:val="24"/>
          <w:szCs w:val="24"/>
        </w:rPr>
      </w:pPr>
      <w:r>
        <w:rPr>
          <w:color w:val="4C4C4C"/>
          <w:sz w:val="24"/>
          <w:szCs w:val="24"/>
        </w:rPr>
        <w:t>3. Наружная реклама</w:t>
      </w:r>
      <w:r w:rsidRPr="009B4058">
        <w:rPr>
          <w:b w:val="0"/>
          <w:color w:val="2D2D2D"/>
          <w:sz w:val="24"/>
          <w:szCs w:val="24"/>
        </w:rPr>
        <w:br/>
      </w:r>
    </w:p>
    <w:p w:rsidR="00426C68" w:rsidRPr="009B4058" w:rsidRDefault="00426C68" w:rsidP="00426C68">
      <w:pPr>
        <w:pStyle w:val="a6"/>
        <w:jc w:val="left"/>
        <w:rPr>
          <w:color w:val="4C4C4C"/>
          <w:sz w:val="24"/>
          <w:szCs w:val="24"/>
        </w:rPr>
      </w:pPr>
      <w:r w:rsidRPr="009B4058">
        <w:rPr>
          <w:b w:val="0"/>
          <w:color w:val="2D2D2D"/>
          <w:sz w:val="24"/>
          <w:szCs w:val="24"/>
        </w:rPr>
        <w:t xml:space="preserve">Реклама, размещаемая на </w:t>
      </w:r>
      <w:proofErr w:type="gramStart"/>
      <w:r w:rsidRPr="009B4058">
        <w:rPr>
          <w:b w:val="0"/>
          <w:color w:val="2D2D2D"/>
          <w:sz w:val="24"/>
          <w:szCs w:val="24"/>
        </w:rPr>
        <w:t>территории  муниципального</w:t>
      </w:r>
      <w:proofErr w:type="gramEnd"/>
      <w:r w:rsidRPr="009B4058">
        <w:rPr>
          <w:b w:val="0"/>
          <w:color w:val="2D2D2D"/>
          <w:sz w:val="24"/>
          <w:szCs w:val="24"/>
        </w:rPr>
        <w:t xml:space="preserve"> района на рекламных конструкциях подразделяется на следующие виды:</w:t>
      </w:r>
    </w:p>
    <w:p w:rsidR="00426C68" w:rsidRPr="009B4058" w:rsidRDefault="00426C68" w:rsidP="00426C68">
      <w:pPr>
        <w:pStyle w:val="a6"/>
        <w:jc w:val="left"/>
        <w:rPr>
          <w:b w:val="0"/>
          <w:color w:val="2D2D2D"/>
          <w:sz w:val="24"/>
          <w:szCs w:val="24"/>
        </w:rPr>
      </w:pPr>
      <w:r w:rsidRPr="009B4058">
        <w:rPr>
          <w:b w:val="0"/>
          <w:color w:val="2D2D2D"/>
          <w:sz w:val="24"/>
          <w:szCs w:val="24"/>
        </w:rPr>
        <w:t>- муниципальная информация;</w:t>
      </w:r>
    </w:p>
    <w:p w:rsidR="00426C68" w:rsidRPr="009B4058" w:rsidRDefault="00426C68" w:rsidP="00426C68">
      <w:pPr>
        <w:pStyle w:val="a6"/>
        <w:jc w:val="left"/>
        <w:rPr>
          <w:b w:val="0"/>
          <w:color w:val="2D2D2D"/>
          <w:sz w:val="24"/>
          <w:szCs w:val="24"/>
        </w:rPr>
      </w:pPr>
      <w:r w:rsidRPr="009B4058">
        <w:rPr>
          <w:b w:val="0"/>
          <w:color w:val="2D2D2D"/>
          <w:sz w:val="24"/>
          <w:szCs w:val="24"/>
        </w:rPr>
        <w:t>- информационно-рекламное оформление предприятий и организаций по обслуживанию населения;</w:t>
      </w:r>
    </w:p>
    <w:p w:rsidR="00426C68" w:rsidRPr="009B4058" w:rsidRDefault="00426C68" w:rsidP="00426C68">
      <w:pPr>
        <w:pStyle w:val="a6"/>
        <w:jc w:val="left"/>
        <w:rPr>
          <w:b w:val="0"/>
          <w:color w:val="2D2D2D"/>
          <w:sz w:val="24"/>
          <w:szCs w:val="24"/>
        </w:rPr>
      </w:pPr>
      <w:r w:rsidRPr="009B4058">
        <w:rPr>
          <w:b w:val="0"/>
          <w:color w:val="2D2D2D"/>
          <w:sz w:val="24"/>
          <w:szCs w:val="24"/>
        </w:rPr>
        <w:t>- наружная реклама, распространяемая с использованием рекламных конструкций, в том числе социальная и социально значимая реклама.</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Под рекламными конструкциями (объектами наружной рекламы) понимаются различные типы рекламных конструкций, предназначенные для распространения рекламных сообщений, установленные на </w:t>
      </w:r>
      <w:proofErr w:type="gramStart"/>
      <w:r w:rsidRPr="009B4058">
        <w:rPr>
          <w:b w:val="0"/>
          <w:color w:val="2D2D2D"/>
          <w:sz w:val="24"/>
          <w:szCs w:val="24"/>
        </w:rPr>
        <w:t>территории  муниципального</w:t>
      </w:r>
      <w:proofErr w:type="gramEnd"/>
      <w:r w:rsidRPr="009B4058">
        <w:rPr>
          <w:b w:val="0"/>
          <w:color w:val="2D2D2D"/>
          <w:sz w:val="24"/>
          <w:szCs w:val="24"/>
        </w:rPr>
        <w:t xml:space="preserve"> района  на землях общего пользования, других земельных участках, зданиях, сооружениях и ориентированные на визуальное восприятие потребителями.</w:t>
      </w:r>
    </w:p>
    <w:p w:rsidR="00426C68" w:rsidRPr="009B4058" w:rsidRDefault="00426C68" w:rsidP="00426C68">
      <w:pPr>
        <w:pStyle w:val="a6"/>
        <w:jc w:val="left"/>
        <w:rPr>
          <w:b w:val="0"/>
          <w:color w:val="2D2D2D"/>
          <w:sz w:val="24"/>
          <w:szCs w:val="24"/>
        </w:rPr>
      </w:pPr>
      <w:r w:rsidRPr="009B4058">
        <w:rPr>
          <w:b w:val="0"/>
          <w:color w:val="2D2D2D"/>
          <w:sz w:val="24"/>
          <w:szCs w:val="24"/>
        </w:rPr>
        <w:t>3.1. Муниципальная информация.</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К муниципальной информации, размещаемой на </w:t>
      </w:r>
      <w:proofErr w:type="gramStart"/>
      <w:r w:rsidRPr="009B4058">
        <w:rPr>
          <w:b w:val="0"/>
          <w:color w:val="2D2D2D"/>
          <w:sz w:val="24"/>
          <w:szCs w:val="24"/>
        </w:rPr>
        <w:t>территории  муниципального</w:t>
      </w:r>
      <w:proofErr w:type="gramEnd"/>
      <w:r w:rsidRPr="009B4058">
        <w:rPr>
          <w:b w:val="0"/>
          <w:color w:val="2D2D2D"/>
          <w:sz w:val="24"/>
          <w:szCs w:val="24"/>
        </w:rPr>
        <w:t xml:space="preserve"> района на средствах размещения информации относятся следующие виды:</w:t>
      </w:r>
    </w:p>
    <w:p w:rsidR="00426C68" w:rsidRPr="009B4058" w:rsidRDefault="00426C68" w:rsidP="00426C68">
      <w:pPr>
        <w:pStyle w:val="a6"/>
        <w:jc w:val="left"/>
        <w:rPr>
          <w:b w:val="0"/>
          <w:color w:val="2D2D2D"/>
          <w:sz w:val="24"/>
          <w:szCs w:val="24"/>
        </w:rPr>
      </w:pPr>
      <w:r w:rsidRPr="009B4058">
        <w:rPr>
          <w:b w:val="0"/>
          <w:color w:val="2D2D2D"/>
          <w:sz w:val="24"/>
          <w:szCs w:val="24"/>
        </w:rPr>
        <w:t>3.1.1. Информация технических средств организации дорожного движения, включая цифровые указатели магистралей.</w:t>
      </w:r>
    </w:p>
    <w:p w:rsidR="00426C68" w:rsidRPr="009B4058" w:rsidRDefault="00426C68" w:rsidP="00426C68">
      <w:pPr>
        <w:pStyle w:val="a6"/>
        <w:jc w:val="left"/>
        <w:rPr>
          <w:b w:val="0"/>
          <w:color w:val="2D2D2D"/>
          <w:sz w:val="24"/>
          <w:szCs w:val="24"/>
        </w:rPr>
      </w:pPr>
      <w:r w:rsidRPr="009B4058">
        <w:rPr>
          <w:b w:val="0"/>
          <w:color w:val="2D2D2D"/>
          <w:sz w:val="24"/>
          <w:szCs w:val="24"/>
        </w:rPr>
        <w:t>3.1.2. Информация указателей ориентирования в муниципальном районе: названия населенных пунктов, названия улиц, номера зданий, расписания движения пассажирского транспорта, схемы и карты ориентирования, справочные электронные терминалы, вывески органов государственной и муниципальной власти, вывески и информационные указатели государственных и муниципальных лечебных, культурных, спортивных и образовательных учреждений.</w:t>
      </w:r>
    </w:p>
    <w:p w:rsidR="00426C68" w:rsidRPr="009B4058" w:rsidRDefault="00426C68" w:rsidP="00426C68">
      <w:pPr>
        <w:pStyle w:val="a6"/>
        <w:jc w:val="left"/>
        <w:rPr>
          <w:b w:val="0"/>
          <w:color w:val="2D2D2D"/>
          <w:sz w:val="24"/>
          <w:szCs w:val="24"/>
        </w:rPr>
      </w:pPr>
      <w:r w:rsidRPr="009B4058">
        <w:rPr>
          <w:b w:val="0"/>
          <w:color w:val="2D2D2D"/>
          <w:sz w:val="24"/>
          <w:szCs w:val="24"/>
        </w:rPr>
        <w:t>3.1.3. Информация о проведении строительных, дорожных, аварийных и других видов работ, распространяемая в целях безопасности и информирования населения.</w:t>
      </w:r>
    </w:p>
    <w:p w:rsidR="00426C68" w:rsidRPr="009B4058" w:rsidRDefault="00426C68" w:rsidP="00426C68">
      <w:pPr>
        <w:pStyle w:val="a6"/>
        <w:jc w:val="left"/>
        <w:rPr>
          <w:b w:val="0"/>
          <w:color w:val="2D2D2D"/>
          <w:sz w:val="24"/>
          <w:szCs w:val="24"/>
        </w:rPr>
      </w:pPr>
      <w:r w:rsidRPr="009B4058">
        <w:rPr>
          <w:b w:val="0"/>
          <w:color w:val="2D2D2D"/>
          <w:sz w:val="24"/>
          <w:szCs w:val="24"/>
        </w:rPr>
        <w:t>3.1.4. Информация об объе</w:t>
      </w:r>
      <w:r>
        <w:rPr>
          <w:b w:val="0"/>
          <w:color w:val="2D2D2D"/>
          <w:sz w:val="24"/>
          <w:szCs w:val="24"/>
        </w:rPr>
        <w:t xml:space="preserve">ктах </w:t>
      </w:r>
      <w:proofErr w:type="gramStart"/>
      <w:r>
        <w:rPr>
          <w:b w:val="0"/>
          <w:color w:val="2D2D2D"/>
          <w:sz w:val="24"/>
          <w:szCs w:val="24"/>
        </w:rPr>
        <w:t xml:space="preserve">инфраструктуры </w:t>
      </w:r>
      <w:r w:rsidRPr="009B4058">
        <w:rPr>
          <w:b w:val="0"/>
          <w:color w:val="2D2D2D"/>
          <w:sz w:val="24"/>
          <w:szCs w:val="24"/>
        </w:rPr>
        <w:t xml:space="preserve"> муниципального</w:t>
      </w:r>
      <w:proofErr w:type="gramEnd"/>
      <w:r w:rsidRPr="009B4058">
        <w:rPr>
          <w:b w:val="0"/>
          <w:color w:val="2D2D2D"/>
          <w:sz w:val="24"/>
          <w:szCs w:val="24"/>
        </w:rPr>
        <w:t xml:space="preserve"> района: архитектурных ансамблей, садово-парковых комплексов.</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3.1.5. Праздничное оформление территории (различного рода декоративные элементы - мягкое стяговое оформление, флаги, световые установки, перетяжки, настенные панно, гирлянды и др.), размещаемое по тематическим планам в соответствии с постановлениями и распоряжениями </w:t>
      </w:r>
      <w:proofErr w:type="gramStart"/>
      <w:r w:rsidRPr="009B4058">
        <w:rPr>
          <w:b w:val="0"/>
          <w:color w:val="2D2D2D"/>
          <w:sz w:val="24"/>
          <w:szCs w:val="24"/>
        </w:rPr>
        <w:t>Администрации  муниципального</w:t>
      </w:r>
      <w:proofErr w:type="gramEnd"/>
      <w:r w:rsidRPr="009B4058">
        <w:rPr>
          <w:b w:val="0"/>
          <w:color w:val="2D2D2D"/>
          <w:sz w:val="24"/>
          <w:szCs w:val="24"/>
        </w:rPr>
        <w:t xml:space="preserve"> района.</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3.1.6 Размещение герба и </w:t>
      </w:r>
      <w:proofErr w:type="gramStart"/>
      <w:r w:rsidRPr="009B4058">
        <w:rPr>
          <w:b w:val="0"/>
          <w:color w:val="2D2D2D"/>
          <w:sz w:val="24"/>
          <w:szCs w:val="24"/>
        </w:rPr>
        <w:t>флага  муниципального</w:t>
      </w:r>
      <w:proofErr w:type="gramEnd"/>
      <w:r w:rsidRPr="009B4058">
        <w:rPr>
          <w:b w:val="0"/>
          <w:color w:val="2D2D2D"/>
          <w:sz w:val="24"/>
          <w:szCs w:val="24"/>
        </w:rPr>
        <w:t xml:space="preserve"> района производится в соответствии с нормативными правовыми актами  муниципального района.</w:t>
      </w:r>
    </w:p>
    <w:p w:rsidR="00426C68" w:rsidRPr="009B4058" w:rsidRDefault="00426C68" w:rsidP="00426C68">
      <w:pPr>
        <w:pStyle w:val="a6"/>
        <w:jc w:val="left"/>
        <w:rPr>
          <w:b w:val="0"/>
          <w:color w:val="2D2D2D"/>
          <w:sz w:val="24"/>
          <w:szCs w:val="24"/>
        </w:rPr>
      </w:pPr>
      <w:r w:rsidRPr="009B4058">
        <w:rPr>
          <w:b w:val="0"/>
          <w:color w:val="2D2D2D"/>
          <w:sz w:val="24"/>
          <w:szCs w:val="24"/>
        </w:rPr>
        <w:t>Разрешение на установку и эксплуатацию средств размещения муниципальной информации не требуется.</w:t>
      </w:r>
    </w:p>
    <w:p w:rsidR="00426C68" w:rsidRPr="009B4058" w:rsidRDefault="00426C68" w:rsidP="00426C68">
      <w:pPr>
        <w:pStyle w:val="a6"/>
        <w:jc w:val="left"/>
        <w:rPr>
          <w:b w:val="0"/>
          <w:color w:val="2D2D2D"/>
          <w:sz w:val="24"/>
          <w:szCs w:val="24"/>
        </w:rPr>
      </w:pPr>
      <w:r w:rsidRPr="009B4058">
        <w:rPr>
          <w:b w:val="0"/>
          <w:color w:val="2D2D2D"/>
          <w:sz w:val="24"/>
          <w:szCs w:val="24"/>
        </w:rPr>
        <w:t>3.2. Информационно-рекламное оформление предприятий и организаций по обслуживанию населения.</w:t>
      </w:r>
    </w:p>
    <w:p w:rsidR="00426C68" w:rsidRPr="009B4058" w:rsidRDefault="00426C68" w:rsidP="00426C68">
      <w:pPr>
        <w:pStyle w:val="a6"/>
        <w:jc w:val="left"/>
        <w:rPr>
          <w:b w:val="0"/>
          <w:color w:val="2D2D2D"/>
          <w:sz w:val="24"/>
          <w:szCs w:val="24"/>
        </w:rPr>
      </w:pPr>
      <w:r w:rsidRPr="009B4058">
        <w:rPr>
          <w:b w:val="0"/>
          <w:color w:val="2D2D2D"/>
          <w:sz w:val="24"/>
          <w:szCs w:val="24"/>
        </w:rPr>
        <w:t>3.2.1. Информационно-рекламным оформлением предприятий и организаций по обслуживанию населения являются вывески, настенные панно, кронштейны и другие объекты, установленные на внешних стенах зданий и сооружений, на территории, в местах их нахождения в целях информирования потребителя о товарах и услугах.</w:t>
      </w:r>
    </w:p>
    <w:p w:rsidR="00426C68" w:rsidRPr="009B4058" w:rsidRDefault="00426C68" w:rsidP="00426C68">
      <w:pPr>
        <w:pStyle w:val="a6"/>
        <w:jc w:val="left"/>
        <w:rPr>
          <w:b w:val="0"/>
          <w:color w:val="2D2D2D"/>
          <w:sz w:val="24"/>
          <w:szCs w:val="24"/>
        </w:rPr>
      </w:pPr>
      <w:r w:rsidRPr="009B4058">
        <w:rPr>
          <w:b w:val="0"/>
          <w:color w:val="2D2D2D"/>
          <w:sz w:val="24"/>
          <w:szCs w:val="24"/>
        </w:rPr>
        <w:t>Информационно-рекламное оформление предприятий и организаций по обслуживанию населения подразделяются на следующие виды:</w:t>
      </w:r>
    </w:p>
    <w:p w:rsidR="00426C68" w:rsidRPr="009B4058" w:rsidRDefault="00426C68" w:rsidP="00426C68">
      <w:pPr>
        <w:pStyle w:val="a6"/>
        <w:jc w:val="left"/>
        <w:rPr>
          <w:b w:val="0"/>
          <w:color w:val="2D2D2D"/>
          <w:sz w:val="24"/>
          <w:szCs w:val="24"/>
        </w:rPr>
      </w:pPr>
      <w:r w:rsidRPr="009B4058">
        <w:rPr>
          <w:b w:val="0"/>
          <w:color w:val="2D2D2D"/>
          <w:sz w:val="24"/>
          <w:szCs w:val="24"/>
        </w:rPr>
        <w:t>- вывески;</w:t>
      </w:r>
    </w:p>
    <w:p w:rsidR="00426C68" w:rsidRPr="009B4058" w:rsidRDefault="00426C68" w:rsidP="00426C68">
      <w:pPr>
        <w:pStyle w:val="a6"/>
        <w:jc w:val="left"/>
        <w:rPr>
          <w:b w:val="0"/>
          <w:color w:val="2D2D2D"/>
          <w:sz w:val="24"/>
          <w:szCs w:val="24"/>
        </w:rPr>
      </w:pPr>
      <w:r w:rsidRPr="009B4058">
        <w:rPr>
          <w:b w:val="0"/>
          <w:color w:val="2D2D2D"/>
          <w:sz w:val="24"/>
          <w:szCs w:val="24"/>
        </w:rPr>
        <w:t>- информационное оформление (средства размещения информации);</w:t>
      </w:r>
    </w:p>
    <w:p w:rsidR="00426C68" w:rsidRPr="009B4058" w:rsidRDefault="00426C68" w:rsidP="00426C68">
      <w:pPr>
        <w:pStyle w:val="a6"/>
        <w:jc w:val="left"/>
        <w:rPr>
          <w:b w:val="0"/>
          <w:color w:val="2D2D2D"/>
          <w:sz w:val="24"/>
          <w:szCs w:val="24"/>
        </w:rPr>
      </w:pPr>
      <w:r w:rsidRPr="009B4058">
        <w:rPr>
          <w:b w:val="0"/>
          <w:color w:val="2D2D2D"/>
          <w:sz w:val="24"/>
          <w:szCs w:val="24"/>
        </w:rPr>
        <w:t>- рекламное оформление.</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3.2.2. Вывеска предназначена для доведения до сведения потребителей информации на русском языке о наименовании изготовителя (исполнителя, продавца), месте его </w:t>
      </w:r>
      <w:r w:rsidRPr="009B4058">
        <w:rPr>
          <w:b w:val="0"/>
          <w:color w:val="2D2D2D"/>
          <w:sz w:val="24"/>
          <w:szCs w:val="24"/>
        </w:rPr>
        <w:lastRenderedPageBreak/>
        <w:t>нахождения (адрес) и режиме его работы в целях защиты прав потребителей (ст. 9 </w:t>
      </w:r>
      <w:hyperlink r:id="rId9" w:history="1">
        <w:r w:rsidRPr="009B4058">
          <w:rPr>
            <w:rStyle w:val="a7"/>
            <w:rFonts w:ascii="Arial" w:eastAsiaTheme="majorEastAsia" w:hAnsi="Arial" w:cs="Arial"/>
            <w:b w:val="0"/>
            <w:color w:val="00466E"/>
            <w:spacing w:val="2"/>
            <w:sz w:val="24"/>
            <w:szCs w:val="24"/>
          </w:rPr>
          <w:t>Закона Российской Федерации от 07.02.1992 N 2300-1 "О защите прав потребителей"</w:t>
        </w:r>
      </w:hyperlink>
      <w:r w:rsidRPr="009B4058">
        <w:rPr>
          <w:b w:val="0"/>
          <w:color w:val="2D2D2D"/>
          <w:sz w:val="24"/>
          <w:szCs w:val="24"/>
        </w:rPr>
        <w:t>).</w:t>
      </w:r>
    </w:p>
    <w:p w:rsidR="00426C68" w:rsidRPr="009B4058" w:rsidRDefault="00426C68" w:rsidP="00426C68">
      <w:pPr>
        <w:pStyle w:val="a6"/>
        <w:jc w:val="left"/>
        <w:rPr>
          <w:b w:val="0"/>
          <w:color w:val="2D2D2D"/>
          <w:sz w:val="24"/>
          <w:szCs w:val="24"/>
        </w:rPr>
      </w:pPr>
      <w:r w:rsidRPr="009B4058">
        <w:rPr>
          <w:b w:val="0"/>
          <w:color w:val="2D2D2D"/>
          <w:sz w:val="24"/>
          <w:szCs w:val="24"/>
        </w:rPr>
        <w:t>Вывеска устанавливается изготовителем (исполнителем, продавцом) на видном месте на здании справа или слева у главного входа в занимаемое им здание или помещение, а также на ярмарках, лотках и в других местах осуществления им торговли, бытового и иного вида обслуживания вне постоянного места нахождения.</w:t>
      </w:r>
    </w:p>
    <w:p w:rsidR="00426C68" w:rsidRPr="009B4058" w:rsidRDefault="00426C68" w:rsidP="00426C68">
      <w:pPr>
        <w:pStyle w:val="a6"/>
        <w:jc w:val="left"/>
        <w:rPr>
          <w:b w:val="0"/>
          <w:color w:val="2D2D2D"/>
          <w:sz w:val="24"/>
          <w:szCs w:val="24"/>
        </w:rPr>
      </w:pPr>
      <w:r w:rsidRPr="009B4058">
        <w:rPr>
          <w:b w:val="0"/>
          <w:color w:val="2D2D2D"/>
          <w:sz w:val="24"/>
          <w:szCs w:val="24"/>
        </w:rPr>
        <w:t>Допускается размер вывески не более 0,60 м по горизонтали и 0,40 м по вертикали; высота букв и цифр надписей — не более 0,10 м.</w:t>
      </w:r>
    </w:p>
    <w:p w:rsidR="00426C68" w:rsidRPr="009B4058" w:rsidRDefault="00426C68" w:rsidP="00426C68">
      <w:pPr>
        <w:pStyle w:val="a6"/>
        <w:jc w:val="left"/>
        <w:rPr>
          <w:b w:val="0"/>
          <w:color w:val="2D2D2D"/>
          <w:sz w:val="24"/>
          <w:szCs w:val="24"/>
        </w:rPr>
      </w:pPr>
      <w:r w:rsidRPr="009B4058">
        <w:rPr>
          <w:b w:val="0"/>
          <w:color w:val="2D2D2D"/>
          <w:sz w:val="24"/>
          <w:szCs w:val="24"/>
        </w:rPr>
        <w:t>Оформление разрешения на установку и эксплуатацию вывески не требуется.</w:t>
      </w:r>
    </w:p>
    <w:p w:rsidR="00426C68" w:rsidRPr="009B4058" w:rsidRDefault="00426C68" w:rsidP="00426C68">
      <w:pPr>
        <w:pStyle w:val="a6"/>
        <w:jc w:val="left"/>
        <w:rPr>
          <w:b w:val="0"/>
          <w:color w:val="2D2D2D"/>
          <w:sz w:val="24"/>
          <w:szCs w:val="24"/>
        </w:rPr>
      </w:pPr>
      <w:r w:rsidRPr="009B4058">
        <w:rPr>
          <w:b w:val="0"/>
          <w:color w:val="2D2D2D"/>
          <w:sz w:val="24"/>
          <w:szCs w:val="24"/>
        </w:rPr>
        <w:t>3.2.3. Предприятия и организации по обслуживанию населения устанавливают на фасадах зданий средства размещения информации, предназначенные для размещения информации на русском языке о типе или профиле предприятия для ориентирования потребителей о местах осуществления розничной торговли или обслуживания населения.</w:t>
      </w:r>
    </w:p>
    <w:p w:rsidR="00426C68" w:rsidRPr="009B4058" w:rsidRDefault="00426C68" w:rsidP="00426C68">
      <w:pPr>
        <w:pStyle w:val="a6"/>
        <w:jc w:val="left"/>
        <w:rPr>
          <w:b w:val="0"/>
          <w:color w:val="2D2D2D"/>
          <w:sz w:val="24"/>
          <w:szCs w:val="24"/>
        </w:rPr>
      </w:pPr>
      <w:r w:rsidRPr="009B4058">
        <w:rPr>
          <w:b w:val="0"/>
          <w:color w:val="2D2D2D"/>
          <w:sz w:val="24"/>
          <w:szCs w:val="24"/>
        </w:rPr>
        <w:t>Средство размещения информации предприятия и организации по обслуживанию населения может быть установлено на фасаде здания, в котором расположено предприятие, в пределах занимаемого помещения или над входом в него с согласия собственника здания или уполномоченного им лица.</w:t>
      </w:r>
    </w:p>
    <w:p w:rsidR="00426C68" w:rsidRPr="009B4058" w:rsidRDefault="00426C68" w:rsidP="00426C68">
      <w:pPr>
        <w:pStyle w:val="a6"/>
        <w:jc w:val="left"/>
        <w:rPr>
          <w:b w:val="0"/>
          <w:color w:val="2D2D2D"/>
          <w:sz w:val="24"/>
          <w:szCs w:val="24"/>
        </w:rPr>
      </w:pPr>
      <w:r w:rsidRPr="009B4058">
        <w:rPr>
          <w:b w:val="0"/>
          <w:color w:val="2D2D2D"/>
          <w:sz w:val="24"/>
          <w:szCs w:val="24"/>
        </w:rPr>
        <w:t>Высота букв средства размещения информации должна быть не менее 0,15 м.</w:t>
      </w:r>
    </w:p>
    <w:p w:rsidR="00426C68" w:rsidRPr="009B4058" w:rsidRDefault="00426C68" w:rsidP="00426C68">
      <w:pPr>
        <w:pStyle w:val="a6"/>
        <w:jc w:val="left"/>
        <w:rPr>
          <w:b w:val="0"/>
          <w:color w:val="2D2D2D"/>
          <w:sz w:val="24"/>
          <w:szCs w:val="24"/>
        </w:rPr>
      </w:pPr>
      <w:r w:rsidRPr="009B4058">
        <w:rPr>
          <w:b w:val="0"/>
          <w:color w:val="2D2D2D"/>
          <w:sz w:val="24"/>
          <w:szCs w:val="24"/>
        </w:rPr>
        <w:t>Для предприятий бытового обслуживания, расположенных в помещениях без выхода на основные пешеходные улицы (в подвалах, полуподвалах, во дворах), допускается установка обязательной информации, предназначенной для ознакомления потребителей с их услугами, на доступных для обозрения местах без взимания платы.</w:t>
      </w:r>
    </w:p>
    <w:p w:rsidR="00426C68" w:rsidRPr="009B4058" w:rsidRDefault="00426C68" w:rsidP="00426C68">
      <w:pPr>
        <w:pStyle w:val="a6"/>
        <w:jc w:val="left"/>
        <w:rPr>
          <w:b w:val="0"/>
          <w:color w:val="2D2D2D"/>
          <w:sz w:val="24"/>
          <w:szCs w:val="24"/>
        </w:rPr>
      </w:pPr>
      <w:r w:rsidRPr="009B4058">
        <w:rPr>
          <w:b w:val="0"/>
          <w:color w:val="2D2D2D"/>
          <w:sz w:val="24"/>
          <w:szCs w:val="24"/>
        </w:rPr>
        <w:t>Указанная информация устанавливается в пешеходных зонах и на тротуарах в пределах 5 метров от входа в предприятие на временных объектах наружной рекламы и информации (</w:t>
      </w:r>
      <w:proofErr w:type="spellStart"/>
      <w:r w:rsidRPr="009B4058">
        <w:rPr>
          <w:b w:val="0"/>
          <w:color w:val="2D2D2D"/>
          <w:sz w:val="24"/>
          <w:szCs w:val="24"/>
        </w:rPr>
        <w:t>штендерах</w:t>
      </w:r>
      <w:proofErr w:type="spellEnd"/>
      <w:r w:rsidRPr="009B4058">
        <w:rPr>
          <w:b w:val="0"/>
          <w:color w:val="2D2D2D"/>
          <w:sz w:val="24"/>
          <w:szCs w:val="24"/>
        </w:rPr>
        <w:t>) на время работы предприятия. Информация не должна быть ориентирована на восприятие с проезжей части, мешать проходу пешеходов, не должна содержать торговых марок, наименований, товарных знаков и знаков обслуживания других юридических лиц.</w:t>
      </w:r>
    </w:p>
    <w:p w:rsidR="00426C68" w:rsidRPr="009B4058" w:rsidRDefault="00426C68" w:rsidP="00426C68">
      <w:pPr>
        <w:pStyle w:val="a6"/>
        <w:jc w:val="left"/>
        <w:rPr>
          <w:b w:val="0"/>
          <w:color w:val="2D2D2D"/>
          <w:sz w:val="24"/>
          <w:szCs w:val="24"/>
        </w:rPr>
      </w:pPr>
      <w:r w:rsidRPr="009B4058">
        <w:rPr>
          <w:b w:val="0"/>
          <w:color w:val="2D2D2D"/>
          <w:sz w:val="24"/>
          <w:szCs w:val="24"/>
        </w:rPr>
        <w:t>3.2.4. Надписи на средствах размещения информации предприятий и организаций по обслуживанию населения выполняются на русском языке. Допускается установка на средствах размещения информации декоративных элементов, а также словесных, графических обозначений или их комбинаций (на русском языке или в русской транслитерации), зарегистрированных в установленном порядке в качестве товарных знаков или знаков обслуживания. При этом владелец средства размещения информации должен обладать правом на использование товарного знака или знака обслуживания, зарегистрированным в установленном законом порядке. Изображение таких декоративных элементов, товарных знаков и (или) знаков обслуживания не должно доминировать над информацией, размещенной в целях ориентирования потребителей.</w:t>
      </w:r>
    </w:p>
    <w:p w:rsidR="00426C68" w:rsidRPr="009B4058" w:rsidRDefault="00426C68" w:rsidP="00426C68">
      <w:pPr>
        <w:pStyle w:val="a6"/>
        <w:jc w:val="left"/>
        <w:rPr>
          <w:b w:val="0"/>
          <w:color w:val="2D2D2D"/>
          <w:sz w:val="24"/>
          <w:szCs w:val="24"/>
        </w:rPr>
      </w:pPr>
      <w:r w:rsidRPr="009B4058">
        <w:rPr>
          <w:b w:val="0"/>
          <w:color w:val="2D2D2D"/>
          <w:sz w:val="24"/>
          <w:szCs w:val="24"/>
        </w:rPr>
        <w:t>Недопустимо использование в текстах средств размещения информации предприятий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владелец средства размещения информации), а при обозначении типа или профиля деятельности предприятия — сокращений и аббревиатур.</w:t>
      </w:r>
    </w:p>
    <w:p w:rsidR="00426C68" w:rsidRPr="009B4058" w:rsidRDefault="00426C68" w:rsidP="00426C68">
      <w:pPr>
        <w:pStyle w:val="a6"/>
        <w:jc w:val="left"/>
        <w:rPr>
          <w:b w:val="0"/>
          <w:color w:val="2D2D2D"/>
          <w:sz w:val="24"/>
          <w:szCs w:val="24"/>
        </w:rPr>
      </w:pPr>
      <w:r w:rsidRPr="009B4058">
        <w:rPr>
          <w:b w:val="0"/>
          <w:color w:val="2D2D2D"/>
          <w:sz w:val="24"/>
          <w:szCs w:val="24"/>
        </w:rPr>
        <w:t>3.2.5. Установка и эксплуатация средств размещения информации для оформления предприятий и организаций по обслуживанию населения, исключая вывески, осуществляется на основании разрешения Администрации на установку и эксплуатацию средств размещения информации, оформленного по письменному обращению заявителя при согласовании ответственных за место размещения уполномоченных организаций, предусмотренных Приложением к настоящему Положению.</w:t>
      </w:r>
    </w:p>
    <w:p w:rsidR="00426C68" w:rsidRPr="009B4058" w:rsidRDefault="00426C68" w:rsidP="00426C68">
      <w:pPr>
        <w:pStyle w:val="a6"/>
        <w:jc w:val="left"/>
        <w:rPr>
          <w:b w:val="0"/>
          <w:color w:val="2D2D2D"/>
          <w:sz w:val="24"/>
          <w:szCs w:val="24"/>
        </w:rPr>
      </w:pPr>
      <w:r w:rsidRPr="009B4058">
        <w:rPr>
          <w:b w:val="0"/>
          <w:color w:val="2D2D2D"/>
          <w:sz w:val="24"/>
          <w:szCs w:val="24"/>
        </w:rPr>
        <w:t>При этом заключение договора на использование имущества при установке средств размещения информации не требуется.</w:t>
      </w:r>
    </w:p>
    <w:p w:rsidR="00426C68" w:rsidRPr="009B4058" w:rsidRDefault="00426C68" w:rsidP="00426C68">
      <w:pPr>
        <w:pStyle w:val="a6"/>
        <w:jc w:val="left"/>
        <w:rPr>
          <w:b w:val="0"/>
          <w:color w:val="2D2D2D"/>
          <w:sz w:val="24"/>
          <w:szCs w:val="24"/>
        </w:rPr>
      </w:pPr>
      <w:r w:rsidRPr="009B4058">
        <w:rPr>
          <w:b w:val="0"/>
          <w:color w:val="2D2D2D"/>
          <w:sz w:val="24"/>
          <w:szCs w:val="24"/>
        </w:rPr>
        <w:lastRenderedPageBreak/>
        <w:t>3.2.6. Предприятия и организации по обслуживанию населения вправе устанавливать дополнительную к установленным средствам размещения информации рекламную информацию (рекламное оформление).</w:t>
      </w:r>
    </w:p>
    <w:p w:rsidR="00426C68" w:rsidRPr="009B4058" w:rsidRDefault="00426C68" w:rsidP="00426C68">
      <w:pPr>
        <w:pStyle w:val="a6"/>
        <w:jc w:val="left"/>
        <w:rPr>
          <w:b w:val="0"/>
          <w:color w:val="2D2D2D"/>
          <w:sz w:val="24"/>
          <w:szCs w:val="24"/>
        </w:rPr>
      </w:pPr>
      <w:r w:rsidRPr="009B4058">
        <w:rPr>
          <w:b w:val="0"/>
          <w:color w:val="2D2D2D"/>
          <w:sz w:val="24"/>
          <w:szCs w:val="24"/>
        </w:rPr>
        <w:t>Установка рекламного оформления предприятий и организаций по обслуживанию населения, осуществляется на основании разрешения, оформленного в порядке, предусмотренным действующим законодательством в отношении размещения рекламных конструкций.</w:t>
      </w:r>
    </w:p>
    <w:p w:rsidR="00426C68" w:rsidRPr="009B4058" w:rsidRDefault="00426C68" w:rsidP="00426C68">
      <w:pPr>
        <w:pStyle w:val="a6"/>
        <w:jc w:val="left"/>
        <w:rPr>
          <w:color w:val="4C4C4C"/>
          <w:sz w:val="24"/>
          <w:szCs w:val="24"/>
        </w:rPr>
      </w:pPr>
      <w:r w:rsidRPr="009B4058">
        <w:rPr>
          <w:color w:val="4C4C4C"/>
          <w:sz w:val="24"/>
          <w:szCs w:val="24"/>
        </w:rPr>
        <w:t>4. Социальная реклама и реклама, представляющая</w:t>
      </w:r>
      <w:r>
        <w:rPr>
          <w:color w:val="4C4C4C"/>
          <w:sz w:val="24"/>
          <w:szCs w:val="24"/>
        </w:rPr>
        <w:t xml:space="preserve"> особую общественную значимость</w:t>
      </w:r>
    </w:p>
    <w:p w:rsidR="00426C68" w:rsidRPr="009B4058" w:rsidRDefault="00426C68" w:rsidP="00426C68">
      <w:pPr>
        <w:pStyle w:val="a6"/>
        <w:jc w:val="left"/>
        <w:rPr>
          <w:b w:val="0"/>
          <w:color w:val="2D2D2D"/>
          <w:sz w:val="24"/>
          <w:szCs w:val="24"/>
        </w:rPr>
      </w:pPr>
      <w:r w:rsidRPr="009B4058">
        <w:rPr>
          <w:color w:val="2D2D2D"/>
          <w:sz w:val="24"/>
          <w:szCs w:val="24"/>
        </w:rPr>
        <w:br/>
      </w:r>
      <w:r w:rsidRPr="009B4058">
        <w:rPr>
          <w:b w:val="0"/>
          <w:color w:val="2D2D2D"/>
          <w:sz w:val="24"/>
          <w:szCs w:val="24"/>
        </w:rPr>
        <w:t>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Заключение договора на распространение социальной рекламы является обязательным для </w:t>
      </w:r>
      <w:proofErr w:type="spellStart"/>
      <w:r w:rsidRPr="009B4058">
        <w:rPr>
          <w:b w:val="0"/>
          <w:color w:val="2D2D2D"/>
          <w:sz w:val="24"/>
          <w:szCs w:val="24"/>
        </w:rPr>
        <w:t>рекламораспространителя</w:t>
      </w:r>
      <w:proofErr w:type="spellEnd"/>
      <w:r w:rsidRPr="009B4058">
        <w:rPr>
          <w:b w:val="0"/>
          <w:color w:val="2D2D2D"/>
          <w:sz w:val="24"/>
          <w:szCs w:val="24"/>
        </w:rPr>
        <w:t xml:space="preserve"> в пределах пяти процентов годового объема распространяемой им рекламы (общей рекламной площади объектов наружной рекламы и информации).</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Реклама, представляющая особую общественную значимость — информация, адресованная неопределенному кругу лиц и направленная на достижение общественно полезных целей и обеспечение </w:t>
      </w:r>
      <w:proofErr w:type="gramStart"/>
      <w:r w:rsidRPr="009B4058">
        <w:rPr>
          <w:b w:val="0"/>
          <w:color w:val="2D2D2D"/>
          <w:sz w:val="24"/>
          <w:szCs w:val="24"/>
        </w:rPr>
        <w:t>интересов  муниципального</w:t>
      </w:r>
      <w:proofErr w:type="gramEnd"/>
      <w:r w:rsidRPr="009B4058">
        <w:rPr>
          <w:b w:val="0"/>
          <w:color w:val="2D2D2D"/>
          <w:sz w:val="24"/>
          <w:szCs w:val="24"/>
        </w:rPr>
        <w:t xml:space="preserve"> района  в области культуры, образования, безопасности, спорта, экологии, нравственного воспитания и пр., размещаемая на объектах наружной рекламы и информации на территории  муниципального района в соответствии с постановлениями Администрации, распоряжениями Главы  муниципального района.</w:t>
      </w:r>
    </w:p>
    <w:p w:rsidR="00426C68" w:rsidRPr="009B4058" w:rsidRDefault="00426C68" w:rsidP="00426C68">
      <w:pPr>
        <w:pStyle w:val="a6"/>
        <w:jc w:val="left"/>
        <w:rPr>
          <w:b w:val="0"/>
          <w:color w:val="2D2D2D"/>
          <w:sz w:val="24"/>
          <w:szCs w:val="24"/>
        </w:rPr>
      </w:pPr>
      <w:r w:rsidRPr="009B4058">
        <w:rPr>
          <w:b w:val="0"/>
          <w:color w:val="2D2D2D"/>
          <w:sz w:val="24"/>
          <w:szCs w:val="24"/>
        </w:rPr>
        <w:t>При распространении социальной рекламы и рекламы, представляющей особую общественную значимость на рекламных конструкциях, установленных на земельных участках или иной недвижимости, находящейся в муниципальной или государственной собственности (а равно государственная собственность на которые не разграничена), оплата, предусмотренная договором на установку и эксплуатацию рекламной конструкции, не взимается за фактический срок распространения социальной и социально значимой рекламы.</w:t>
      </w:r>
    </w:p>
    <w:p w:rsidR="00426C68" w:rsidRPr="009B4058" w:rsidRDefault="00426C68" w:rsidP="00426C68">
      <w:pPr>
        <w:pStyle w:val="a6"/>
        <w:jc w:val="left"/>
        <w:rPr>
          <w:b w:val="0"/>
          <w:color w:val="2D2D2D"/>
          <w:sz w:val="24"/>
          <w:szCs w:val="24"/>
        </w:rPr>
      </w:pPr>
      <w:r w:rsidRPr="009B4058">
        <w:rPr>
          <w:b w:val="0"/>
          <w:color w:val="2D2D2D"/>
          <w:sz w:val="24"/>
          <w:szCs w:val="24"/>
        </w:rPr>
        <w:t>При этом периоды распространения социальной рекламы и рекламы, представляющей особую общественную значимость в целях расчета оплаты по договору и контроля сроков распространения исчисляются в днях.</w:t>
      </w:r>
    </w:p>
    <w:p w:rsidR="00426C68" w:rsidRDefault="00426C68" w:rsidP="00426C68">
      <w:pPr>
        <w:pStyle w:val="a6"/>
        <w:jc w:val="left"/>
        <w:rPr>
          <w:color w:val="4C4C4C"/>
          <w:sz w:val="24"/>
          <w:szCs w:val="24"/>
        </w:rPr>
      </w:pPr>
    </w:p>
    <w:p w:rsidR="00426C68" w:rsidRPr="009B4058" w:rsidRDefault="00426C68" w:rsidP="00426C68">
      <w:pPr>
        <w:pStyle w:val="a6"/>
        <w:jc w:val="left"/>
        <w:rPr>
          <w:color w:val="4C4C4C"/>
          <w:sz w:val="24"/>
          <w:szCs w:val="24"/>
        </w:rPr>
      </w:pPr>
      <w:r w:rsidRPr="009B4058">
        <w:rPr>
          <w:color w:val="4C4C4C"/>
          <w:sz w:val="24"/>
          <w:szCs w:val="24"/>
        </w:rPr>
        <w:t>5. Типы объекто</w:t>
      </w:r>
      <w:r>
        <w:rPr>
          <w:color w:val="4C4C4C"/>
          <w:sz w:val="24"/>
          <w:szCs w:val="24"/>
        </w:rPr>
        <w:t>в наружной рекламы и информации</w:t>
      </w:r>
    </w:p>
    <w:p w:rsidR="00426C68" w:rsidRPr="009B4058" w:rsidRDefault="00426C68" w:rsidP="00426C68">
      <w:pPr>
        <w:pStyle w:val="a6"/>
        <w:jc w:val="left"/>
        <w:rPr>
          <w:b w:val="0"/>
          <w:color w:val="2D2D2D"/>
          <w:sz w:val="24"/>
          <w:szCs w:val="24"/>
        </w:rPr>
      </w:pPr>
      <w:r w:rsidRPr="009B4058">
        <w:rPr>
          <w:color w:val="2D2D2D"/>
          <w:sz w:val="24"/>
          <w:szCs w:val="24"/>
        </w:rPr>
        <w:br/>
      </w:r>
      <w:r w:rsidRPr="009B4058">
        <w:rPr>
          <w:b w:val="0"/>
          <w:color w:val="2D2D2D"/>
          <w:sz w:val="24"/>
          <w:szCs w:val="24"/>
        </w:rPr>
        <w:t>Объекты наружной рекламы и информации подразделяются на: - стационарные объекты наружной рекламы и информации, которые характеризуются неизменным местом размещения и конструкцией в типовом или индивидуальном исполнении;</w:t>
      </w:r>
    </w:p>
    <w:p w:rsidR="00426C68" w:rsidRPr="009B4058" w:rsidRDefault="00426C68" w:rsidP="00426C68">
      <w:pPr>
        <w:pStyle w:val="a6"/>
        <w:jc w:val="left"/>
        <w:rPr>
          <w:b w:val="0"/>
          <w:color w:val="2D2D2D"/>
          <w:sz w:val="24"/>
          <w:szCs w:val="24"/>
        </w:rPr>
      </w:pPr>
      <w:r w:rsidRPr="009B4058">
        <w:rPr>
          <w:b w:val="0"/>
          <w:color w:val="2D2D2D"/>
          <w:sz w:val="24"/>
          <w:szCs w:val="24"/>
        </w:rPr>
        <w:t>- временные объекты наружной рекламы и информации, которые характеризуются периодом размещения и определенной зоной или участком территории, на котором они могут быть размещены на заявленный период.</w:t>
      </w:r>
    </w:p>
    <w:p w:rsidR="00426C68" w:rsidRPr="009B4058" w:rsidRDefault="00426C68" w:rsidP="00426C68">
      <w:pPr>
        <w:pStyle w:val="a6"/>
        <w:jc w:val="left"/>
        <w:rPr>
          <w:b w:val="0"/>
          <w:color w:val="2D2D2D"/>
          <w:sz w:val="24"/>
          <w:szCs w:val="24"/>
        </w:rPr>
      </w:pPr>
      <w:r w:rsidRPr="009B4058">
        <w:rPr>
          <w:b w:val="0"/>
          <w:color w:val="2D2D2D"/>
          <w:sz w:val="24"/>
          <w:szCs w:val="24"/>
        </w:rPr>
        <w:t>5.1. Стационарные конструкции:</w:t>
      </w:r>
    </w:p>
    <w:p w:rsidR="00426C68" w:rsidRPr="009B4058" w:rsidRDefault="00426C68" w:rsidP="00426C68">
      <w:pPr>
        <w:pStyle w:val="a6"/>
        <w:jc w:val="left"/>
        <w:rPr>
          <w:b w:val="0"/>
          <w:color w:val="2D2D2D"/>
          <w:sz w:val="24"/>
          <w:szCs w:val="24"/>
        </w:rPr>
      </w:pPr>
      <w:r>
        <w:rPr>
          <w:b w:val="0"/>
          <w:color w:val="2D2D2D"/>
          <w:sz w:val="24"/>
          <w:szCs w:val="24"/>
        </w:rPr>
        <w:t>5.1.1.</w:t>
      </w:r>
      <w:r w:rsidRPr="009B4058">
        <w:rPr>
          <w:b w:val="0"/>
          <w:color w:val="2D2D2D"/>
          <w:sz w:val="24"/>
          <w:szCs w:val="24"/>
        </w:rPr>
        <w:t xml:space="preserve"> Щитовые установки — отдельно стоящие на земле объекты наружной рекламы и информации, имеющие внешние поверхности для размещения информации и состоящие из фундамента, стойки, каркаса и информационного поля.</w:t>
      </w:r>
    </w:p>
    <w:p w:rsidR="00426C68" w:rsidRPr="009B4058" w:rsidRDefault="00426C68" w:rsidP="00426C68">
      <w:pPr>
        <w:pStyle w:val="a6"/>
        <w:jc w:val="left"/>
        <w:rPr>
          <w:b w:val="0"/>
          <w:color w:val="2D2D2D"/>
          <w:sz w:val="24"/>
          <w:szCs w:val="24"/>
        </w:rPr>
      </w:pPr>
      <w:r w:rsidRPr="009B4058">
        <w:rPr>
          <w:b w:val="0"/>
          <w:color w:val="2D2D2D"/>
          <w:sz w:val="24"/>
          <w:szCs w:val="24"/>
        </w:rPr>
        <w:t>Щитовые установки подразделяются по площади информационного поля одной стороны на следующие виды:</w:t>
      </w:r>
    </w:p>
    <w:p w:rsidR="00426C68" w:rsidRPr="009B4058" w:rsidRDefault="00426C68" w:rsidP="00426C68">
      <w:pPr>
        <w:pStyle w:val="a6"/>
        <w:jc w:val="left"/>
        <w:rPr>
          <w:b w:val="0"/>
          <w:color w:val="2D2D2D"/>
          <w:sz w:val="24"/>
          <w:szCs w:val="24"/>
        </w:rPr>
      </w:pPr>
      <w:r w:rsidRPr="009B4058">
        <w:rPr>
          <w:b w:val="0"/>
          <w:color w:val="2D2D2D"/>
          <w:sz w:val="24"/>
          <w:szCs w:val="24"/>
        </w:rPr>
        <w:t>- малого формата (до 4,5 кв. м включительно);</w:t>
      </w:r>
    </w:p>
    <w:p w:rsidR="00426C68" w:rsidRPr="009B4058" w:rsidRDefault="00426C68" w:rsidP="00426C68">
      <w:pPr>
        <w:pStyle w:val="a6"/>
        <w:jc w:val="left"/>
        <w:rPr>
          <w:b w:val="0"/>
          <w:color w:val="2D2D2D"/>
          <w:sz w:val="24"/>
          <w:szCs w:val="24"/>
        </w:rPr>
      </w:pPr>
      <w:r w:rsidRPr="009B4058">
        <w:rPr>
          <w:b w:val="0"/>
          <w:color w:val="2D2D2D"/>
          <w:sz w:val="24"/>
          <w:szCs w:val="24"/>
        </w:rPr>
        <w:t>- среднего формата (от 4,5 до 10 кв. м включительно);</w:t>
      </w:r>
    </w:p>
    <w:p w:rsidR="00426C68" w:rsidRPr="009B4058" w:rsidRDefault="00426C68" w:rsidP="00426C68">
      <w:pPr>
        <w:pStyle w:val="a6"/>
        <w:jc w:val="left"/>
        <w:rPr>
          <w:b w:val="0"/>
          <w:color w:val="2D2D2D"/>
          <w:sz w:val="24"/>
          <w:szCs w:val="24"/>
        </w:rPr>
      </w:pPr>
      <w:r w:rsidRPr="009B4058">
        <w:rPr>
          <w:b w:val="0"/>
          <w:color w:val="2D2D2D"/>
          <w:sz w:val="24"/>
          <w:szCs w:val="24"/>
        </w:rPr>
        <w:lastRenderedPageBreak/>
        <w:t>- большого формата (более 10 и до 18 кв. м включительно);</w:t>
      </w:r>
    </w:p>
    <w:p w:rsidR="00426C68" w:rsidRPr="009B4058" w:rsidRDefault="00426C68" w:rsidP="00426C68">
      <w:pPr>
        <w:pStyle w:val="a6"/>
        <w:jc w:val="left"/>
        <w:rPr>
          <w:b w:val="0"/>
          <w:color w:val="2D2D2D"/>
          <w:sz w:val="24"/>
          <w:szCs w:val="24"/>
        </w:rPr>
      </w:pPr>
      <w:r w:rsidRPr="009B4058">
        <w:rPr>
          <w:b w:val="0"/>
          <w:color w:val="2D2D2D"/>
          <w:sz w:val="24"/>
          <w:szCs w:val="24"/>
        </w:rPr>
        <w:t>- сверхбольшого формата (более 18 кв. м).</w:t>
      </w:r>
    </w:p>
    <w:p w:rsidR="00426C68" w:rsidRPr="009B4058" w:rsidRDefault="00426C68" w:rsidP="00426C68">
      <w:pPr>
        <w:pStyle w:val="a6"/>
        <w:jc w:val="left"/>
        <w:rPr>
          <w:b w:val="0"/>
          <w:color w:val="2D2D2D"/>
          <w:sz w:val="24"/>
          <w:szCs w:val="24"/>
        </w:rPr>
      </w:pPr>
      <w:r w:rsidRPr="009B4058">
        <w:rPr>
          <w:b w:val="0"/>
          <w:color w:val="2D2D2D"/>
          <w:sz w:val="24"/>
          <w:szCs w:val="24"/>
        </w:rPr>
        <w:t>В отдельных случаях могут применяться:</w:t>
      </w:r>
    </w:p>
    <w:p w:rsidR="00426C68" w:rsidRPr="009B4058" w:rsidRDefault="00426C68" w:rsidP="00426C68">
      <w:pPr>
        <w:pStyle w:val="a6"/>
        <w:jc w:val="left"/>
        <w:rPr>
          <w:b w:val="0"/>
          <w:color w:val="2D2D2D"/>
          <w:sz w:val="24"/>
          <w:szCs w:val="24"/>
        </w:rPr>
      </w:pPr>
      <w:r w:rsidRPr="009B4058">
        <w:rPr>
          <w:b w:val="0"/>
          <w:color w:val="2D2D2D"/>
          <w:sz w:val="24"/>
          <w:szCs w:val="24"/>
        </w:rPr>
        <w:t>- конструкции, размещаемые в соответствии с разработанными концепциями наружного оформления площадей, трасс;</w:t>
      </w:r>
    </w:p>
    <w:p w:rsidR="00426C68" w:rsidRPr="009B4058" w:rsidRDefault="00426C68" w:rsidP="00426C68">
      <w:pPr>
        <w:pStyle w:val="a6"/>
        <w:jc w:val="left"/>
        <w:rPr>
          <w:b w:val="0"/>
          <w:color w:val="2D2D2D"/>
          <w:sz w:val="24"/>
          <w:szCs w:val="24"/>
        </w:rPr>
      </w:pPr>
      <w:r w:rsidRPr="009B4058">
        <w:rPr>
          <w:b w:val="0"/>
          <w:color w:val="2D2D2D"/>
          <w:sz w:val="24"/>
          <w:szCs w:val="24"/>
        </w:rPr>
        <w:t>- конструкции, размещаемые с учетом конкретных градостроительных условий.</w:t>
      </w:r>
    </w:p>
    <w:p w:rsidR="00426C68" w:rsidRPr="009B4058" w:rsidRDefault="00426C68" w:rsidP="00426C68">
      <w:pPr>
        <w:pStyle w:val="a6"/>
        <w:jc w:val="left"/>
        <w:rPr>
          <w:b w:val="0"/>
          <w:color w:val="2D2D2D"/>
          <w:sz w:val="24"/>
          <w:szCs w:val="24"/>
        </w:rPr>
      </w:pPr>
      <w:r w:rsidRPr="009B4058">
        <w:rPr>
          <w:b w:val="0"/>
          <w:color w:val="2D2D2D"/>
          <w:sz w:val="24"/>
          <w:szCs w:val="24"/>
        </w:rPr>
        <w:t>Требования к щитовым установкам:</w:t>
      </w:r>
    </w:p>
    <w:p w:rsidR="00426C68" w:rsidRPr="009B4058" w:rsidRDefault="00426C68" w:rsidP="00426C68">
      <w:pPr>
        <w:pStyle w:val="a6"/>
        <w:jc w:val="left"/>
        <w:rPr>
          <w:b w:val="0"/>
          <w:color w:val="2D2D2D"/>
          <w:sz w:val="24"/>
          <w:szCs w:val="24"/>
        </w:rPr>
      </w:pPr>
      <w:r w:rsidRPr="009B4058">
        <w:rPr>
          <w:b w:val="0"/>
          <w:color w:val="2D2D2D"/>
          <w:sz w:val="24"/>
          <w:szCs w:val="24"/>
        </w:rPr>
        <w:t>- щитовые установки выполняются, как правило, в двустороннем варианте;</w:t>
      </w:r>
    </w:p>
    <w:p w:rsidR="00426C68" w:rsidRPr="009B4058" w:rsidRDefault="00426C68" w:rsidP="00426C68">
      <w:pPr>
        <w:pStyle w:val="a6"/>
        <w:jc w:val="left"/>
        <w:rPr>
          <w:b w:val="0"/>
          <w:color w:val="2D2D2D"/>
          <w:sz w:val="24"/>
          <w:szCs w:val="24"/>
        </w:rPr>
      </w:pPr>
      <w:r w:rsidRPr="009B4058">
        <w:rPr>
          <w:b w:val="0"/>
          <w:color w:val="2D2D2D"/>
          <w:sz w:val="24"/>
          <w:szCs w:val="24"/>
        </w:rPr>
        <w:t>- щитовые установки, выполненные в одностороннем варианте, должны иметь декоративно оформленную обратную сторону;</w:t>
      </w:r>
    </w:p>
    <w:p w:rsidR="00426C68" w:rsidRPr="009B4058" w:rsidRDefault="00426C68" w:rsidP="00426C68">
      <w:pPr>
        <w:pStyle w:val="a6"/>
        <w:jc w:val="left"/>
        <w:rPr>
          <w:b w:val="0"/>
          <w:color w:val="2D2D2D"/>
          <w:sz w:val="24"/>
          <w:szCs w:val="24"/>
        </w:rPr>
      </w:pPr>
      <w:r w:rsidRPr="009B4058">
        <w:rPr>
          <w:b w:val="0"/>
          <w:color w:val="2D2D2D"/>
          <w:sz w:val="24"/>
          <w:szCs w:val="24"/>
        </w:rPr>
        <w:t>- фундаменты отдельно стоящих установок не должны выступать над уровнем земли. В исключительных случаях, когда заглубление фундамента невозможно, допускается размещение более чем на 5 см фундаментов без заглубления при наличии бортового камня или дорожных ограждений (по ГОСТу Р 52289-2004). При этом они должны быть декоративно-художественно оформлены по согласованию с Администрацией;</w:t>
      </w:r>
    </w:p>
    <w:p w:rsidR="00426C68" w:rsidRPr="009B4058" w:rsidRDefault="00426C68" w:rsidP="00426C68">
      <w:pPr>
        <w:pStyle w:val="a6"/>
        <w:jc w:val="left"/>
        <w:rPr>
          <w:b w:val="0"/>
          <w:color w:val="2D2D2D"/>
          <w:sz w:val="24"/>
          <w:szCs w:val="24"/>
        </w:rPr>
      </w:pPr>
      <w:r w:rsidRPr="009B4058">
        <w:rPr>
          <w:b w:val="0"/>
          <w:color w:val="2D2D2D"/>
          <w:sz w:val="24"/>
          <w:szCs w:val="24"/>
        </w:rPr>
        <w:t>- конструктивные элементы жесткости и крепления (болтовые соединения, элементы опор, технологические косынки и т. п.) должны быть закрыты декоративными элементами;</w:t>
      </w:r>
    </w:p>
    <w:p w:rsidR="00426C68" w:rsidRPr="009B4058" w:rsidRDefault="00426C68" w:rsidP="00426C68">
      <w:pPr>
        <w:pStyle w:val="a6"/>
        <w:jc w:val="left"/>
        <w:rPr>
          <w:b w:val="0"/>
          <w:color w:val="2D2D2D"/>
          <w:sz w:val="24"/>
          <w:szCs w:val="24"/>
        </w:rPr>
      </w:pPr>
      <w:r w:rsidRPr="009B4058">
        <w:rPr>
          <w:b w:val="0"/>
          <w:color w:val="2D2D2D"/>
          <w:sz w:val="24"/>
          <w:szCs w:val="24"/>
        </w:rPr>
        <w:t>- щитовые установки не должны иметь видимых элементов соединения различных частей конструкций (торцевые поверхности конструкций, крепления осветительной арматуры, соединения с основанием).</w:t>
      </w:r>
    </w:p>
    <w:p w:rsidR="00426C68" w:rsidRPr="009B4058" w:rsidRDefault="00426C68" w:rsidP="00426C68">
      <w:pPr>
        <w:pStyle w:val="a6"/>
        <w:jc w:val="left"/>
        <w:rPr>
          <w:b w:val="0"/>
          <w:color w:val="2D2D2D"/>
          <w:sz w:val="24"/>
          <w:szCs w:val="24"/>
        </w:rPr>
      </w:pPr>
      <w:r w:rsidRPr="009B4058">
        <w:rPr>
          <w:b w:val="0"/>
          <w:color w:val="2D2D2D"/>
          <w:sz w:val="24"/>
          <w:szCs w:val="24"/>
        </w:rPr>
        <w:t>5.1.2. Перетяжки - конструкции, устанавливаемые над проезжей частью. Перетяжки подразделяются на световые (в том числе гирлянды) и неосвещенные, изготовленные из жестких материалов и материалов на мягкой основе.</w:t>
      </w:r>
    </w:p>
    <w:p w:rsidR="00426C68" w:rsidRPr="009B4058" w:rsidRDefault="00426C68" w:rsidP="00426C68">
      <w:pPr>
        <w:pStyle w:val="a6"/>
        <w:jc w:val="left"/>
        <w:rPr>
          <w:b w:val="0"/>
          <w:color w:val="2D2D2D"/>
          <w:sz w:val="24"/>
          <w:szCs w:val="24"/>
        </w:rPr>
      </w:pPr>
      <w:r w:rsidRPr="009B4058">
        <w:rPr>
          <w:b w:val="0"/>
          <w:color w:val="2D2D2D"/>
          <w:sz w:val="24"/>
          <w:szCs w:val="24"/>
        </w:rPr>
        <w:t>Конструкции световых перетяжек должна иметь устройство аварийного отключения от сетей электропитания.</w:t>
      </w:r>
    </w:p>
    <w:p w:rsidR="00426C68" w:rsidRPr="009B4058" w:rsidRDefault="00426C68" w:rsidP="00426C68">
      <w:pPr>
        <w:pStyle w:val="a6"/>
        <w:jc w:val="left"/>
        <w:rPr>
          <w:b w:val="0"/>
          <w:color w:val="2D2D2D"/>
          <w:sz w:val="24"/>
          <w:szCs w:val="24"/>
        </w:rPr>
      </w:pPr>
      <w:r w:rsidRPr="009B4058">
        <w:rPr>
          <w:b w:val="0"/>
          <w:color w:val="2D2D2D"/>
          <w:sz w:val="24"/>
          <w:szCs w:val="24"/>
        </w:rPr>
        <w:t>Информационная табличка о владельце перетяжки должна быть расположена на устройстве натяжения в непосредственной близости от места крепления к фасаду здания, или к отдельно стоящей опоре, размер текста должен обеспечивать его прочтение с крайней полосы движения.</w:t>
      </w:r>
    </w:p>
    <w:p w:rsidR="00426C68" w:rsidRPr="009B4058" w:rsidRDefault="00426C68" w:rsidP="00426C68">
      <w:pPr>
        <w:pStyle w:val="a6"/>
        <w:jc w:val="left"/>
        <w:rPr>
          <w:b w:val="0"/>
          <w:color w:val="2D2D2D"/>
          <w:sz w:val="24"/>
          <w:szCs w:val="24"/>
        </w:rPr>
      </w:pPr>
      <w:r w:rsidRPr="009B4058">
        <w:rPr>
          <w:b w:val="0"/>
          <w:color w:val="2D2D2D"/>
          <w:sz w:val="24"/>
          <w:szCs w:val="24"/>
        </w:rPr>
        <w:t>Площадь информационного поля перетяжки определяется площадью двух ее сторон.</w:t>
      </w:r>
    </w:p>
    <w:p w:rsidR="00426C68" w:rsidRPr="009B4058" w:rsidRDefault="00426C68" w:rsidP="00426C68">
      <w:pPr>
        <w:pStyle w:val="a6"/>
        <w:jc w:val="left"/>
        <w:rPr>
          <w:b w:val="0"/>
          <w:color w:val="2D2D2D"/>
          <w:sz w:val="24"/>
          <w:szCs w:val="24"/>
        </w:rPr>
      </w:pPr>
      <w:r w:rsidRPr="009B4058">
        <w:rPr>
          <w:b w:val="0"/>
          <w:color w:val="2D2D2D"/>
          <w:sz w:val="24"/>
          <w:szCs w:val="24"/>
        </w:rPr>
        <w:t>5.1.3. Уличные информационно-коммуникационные указатели расположения объектов — двусторонние и/или односторонние плоскостные модульные конструкции с внутренним подсветом,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 п.), местах нахождения учреждений и организаций областного и муниципального значения, культурно-исторических памятников, предприятий и организаций потребительского рынка, прочих объектов инфраструктуры.</w:t>
      </w:r>
    </w:p>
    <w:p w:rsidR="00426C68" w:rsidRPr="009B4058" w:rsidRDefault="00426C68" w:rsidP="00426C68">
      <w:pPr>
        <w:pStyle w:val="a6"/>
        <w:jc w:val="left"/>
        <w:rPr>
          <w:b w:val="0"/>
          <w:color w:val="2D2D2D"/>
          <w:sz w:val="24"/>
          <w:szCs w:val="24"/>
        </w:rPr>
      </w:pPr>
      <w:r w:rsidRPr="009B4058">
        <w:rPr>
          <w:b w:val="0"/>
          <w:color w:val="2D2D2D"/>
          <w:sz w:val="24"/>
          <w:szCs w:val="24"/>
        </w:rPr>
        <w:t>5.1.4. Рекламно-информационные знаки (ГОСТ Р 52044-2003) устанавливаются в целях информационного обеспечения объектов узкого профиля вблизи дорог (закусочные, предприятия по ремонту шин, карбюраторов, амортизаторов, магазины запасных частей). Рекламно-информационные знаки и средства информационного обеспечения участников дорожного движения вносят в проекты организации дорожного движения с согласованием изменений в установленном порядке и размещают в соответствии с требованиями ГОСТа Р 52289-2004.</w:t>
      </w:r>
    </w:p>
    <w:p w:rsidR="00426C68" w:rsidRPr="009B4058" w:rsidRDefault="00426C68" w:rsidP="00426C68">
      <w:pPr>
        <w:pStyle w:val="a6"/>
        <w:jc w:val="left"/>
        <w:rPr>
          <w:b w:val="0"/>
          <w:color w:val="2D2D2D"/>
          <w:sz w:val="24"/>
          <w:szCs w:val="24"/>
        </w:rPr>
      </w:pPr>
      <w:r w:rsidRPr="009B4058">
        <w:rPr>
          <w:b w:val="0"/>
          <w:color w:val="2D2D2D"/>
          <w:sz w:val="24"/>
          <w:szCs w:val="24"/>
        </w:rPr>
        <w:t>Площадь информационного поля рекламно-информационного знака определяется по его внешним габаритным размерам.</w:t>
      </w:r>
    </w:p>
    <w:p w:rsidR="00426C68" w:rsidRPr="009B4058" w:rsidRDefault="00426C68" w:rsidP="00426C68">
      <w:pPr>
        <w:pStyle w:val="a6"/>
        <w:jc w:val="left"/>
        <w:rPr>
          <w:b w:val="0"/>
          <w:color w:val="2D2D2D"/>
          <w:sz w:val="24"/>
          <w:szCs w:val="24"/>
        </w:rPr>
      </w:pPr>
      <w:r w:rsidRPr="009B4058">
        <w:rPr>
          <w:b w:val="0"/>
          <w:color w:val="2D2D2D"/>
          <w:sz w:val="24"/>
          <w:szCs w:val="24"/>
        </w:rPr>
        <w:t>5.1.5. Объемно-пространственные объекты — объекты наружной рекламы и информации, на которых для распространения рекламной информации используется как объем объекта, так и его поверхность. Данные объекты выполняются по индивидуальным проектам.</w:t>
      </w:r>
    </w:p>
    <w:p w:rsidR="00426C68" w:rsidRPr="009B4058" w:rsidRDefault="00426C68" w:rsidP="00426C68">
      <w:pPr>
        <w:pStyle w:val="a6"/>
        <w:jc w:val="left"/>
        <w:rPr>
          <w:b w:val="0"/>
          <w:color w:val="2D2D2D"/>
          <w:sz w:val="24"/>
          <w:szCs w:val="24"/>
        </w:rPr>
      </w:pPr>
      <w:r w:rsidRPr="009B4058">
        <w:rPr>
          <w:b w:val="0"/>
          <w:color w:val="2D2D2D"/>
          <w:sz w:val="24"/>
          <w:szCs w:val="24"/>
        </w:rPr>
        <w:lastRenderedPageBreak/>
        <w:t>Модель и проект объекта рассматриваются и утверждаются в каждом конкретном случае Администрацией.</w:t>
      </w:r>
    </w:p>
    <w:p w:rsidR="00426C68" w:rsidRPr="009B4058" w:rsidRDefault="00426C68" w:rsidP="00426C68">
      <w:pPr>
        <w:pStyle w:val="a6"/>
        <w:jc w:val="left"/>
        <w:rPr>
          <w:b w:val="0"/>
          <w:color w:val="2D2D2D"/>
          <w:sz w:val="24"/>
          <w:szCs w:val="24"/>
        </w:rPr>
      </w:pPr>
      <w:r w:rsidRPr="009B4058">
        <w:rPr>
          <w:b w:val="0"/>
          <w:color w:val="2D2D2D"/>
          <w:sz w:val="24"/>
          <w:szCs w:val="24"/>
        </w:rPr>
        <w:t>Площадь информационного поля объемно-пространственных объектов определяется расчетным путем.</w:t>
      </w:r>
    </w:p>
    <w:p w:rsidR="00426C68" w:rsidRPr="009B4058" w:rsidRDefault="00426C68" w:rsidP="00426C68">
      <w:pPr>
        <w:pStyle w:val="a6"/>
        <w:jc w:val="left"/>
        <w:rPr>
          <w:b w:val="0"/>
          <w:color w:val="2D2D2D"/>
          <w:sz w:val="24"/>
          <w:szCs w:val="24"/>
        </w:rPr>
      </w:pPr>
      <w:r w:rsidRPr="009B4058">
        <w:rPr>
          <w:b w:val="0"/>
          <w:color w:val="2D2D2D"/>
          <w:sz w:val="24"/>
          <w:szCs w:val="24"/>
        </w:rPr>
        <w:t>На объекты данного типа и правила их установки распространяются требования, предъявляемые к отдельно стоящим щитовым объектам, в части, их касающейся.</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5.1.6. </w:t>
      </w:r>
      <w:proofErr w:type="spellStart"/>
      <w:r w:rsidRPr="009B4058">
        <w:rPr>
          <w:b w:val="0"/>
          <w:color w:val="2D2D2D"/>
          <w:sz w:val="24"/>
          <w:szCs w:val="24"/>
        </w:rPr>
        <w:t>Флаговые</w:t>
      </w:r>
      <w:proofErr w:type="spellEnd"/>
      <w:r w:rsidRPr="009B4058">
        <w:rPr>
          <w:b w:val="0"/>
          <w:color w:val="2D2D2D"/>
          <w:sz w:val="24"/>
          <w:szCs w:val="24"/>
        </w:rPr>
        <w:t xml:space="preserve"> композиции и навесы — объекты наружной рекламы и информации, состоящие из основания, одного или нескольких флагштоков (стоек) и мягких полотнищ.</w:t>
      </w:r>
    </w:p>
    <w:p w:rsidR="00426C68" w:rsidRPr="009B4058" w:rsidRDefault="00426C68" w:rsidP="00426C68">
      <w:pPr>
        <w:pStyle w:val="a6"/>
        <w:jc w:val="left"/>
        <w:rPr>
          <w:b w:val="0"/>
          <w:color w:val="2D2D2D"/>
          <w:sz w:val="24"/>
          <w:szCs w:val="24"/>
        </w:rPr>
      </w:pPr>
      <w:r w:rsidRPr="009B4058">
        <w:rPr>
          <w:b w:val="0"/>
          <w:color w:val="2D2D2D"/>
          <w:sz w:val="24"/>
          <w:szCs w:val="24"/>
        </w:rPr>
        <w:t>Флаги могут устанавливаться на опоре освещения, на зданиях и сооружениях, на земле. На объекты данного типа, установленные на земле, и на правила их установки распространяются требования, предъявляемые к отдельно стоящим щитовым объектам, в части, их касающейся.</w:t>
      </w:r>
    </w:p>
    <w:p w:rsidR="00426C68" w:rsidRPr="009B4058" w:rsidRDefault="00426C68" w:rsidP="00426C68">
      <w:pPr>
        <w:pStyle w:val="a6"/>
        <w:jc w:val="left"/>
        <w:rPr>
          <w:b w:val="0"/>
          <w:color w:val="2D2D2D"/>
          <w:sz w:val="24"/>
          <w:szCs w:val="24"/>
        </w:rPr>
      </w:pPr>
      <w:r w:rsidRPr="009B4058">
        <w:rPr>
          <w:b w:val="0"/>
          <w:color w:val="2D2D2D"/>
          <w:sz w:val="24"/>
          <w:szCs w:val="24"/>
        </w:rPr>
        <w:t>Площадь информационного поля флага определяется площадью двух сторон его полотнища.</w:t>
      </w:r>
    </w:p>
    <w:p w:rsidR="00426C68" w:rsidRPr="009B4058" w:rsidRDefault="00426C68" w:rsidP="00426C68">
      <w:pPr>
        <w:pStyle w:val="a6"/>
        <w:jc w:val="left"/>
        <w:rPr>
          <w:b w:val="0"/>
          <w:color w:val="2D2D2D"/>
          <w:sz w:val="24"/>
          <w:szCs w:val="24"/>
        </w:rPr>
      </w:pPr>
      <w:r w:rsidRPr="009B4058">
        <w:rPr>
          <w:b w:val="0"/>
          <w:color w:val="2D2D2D"/>
          <w:sz w:val="24"/>
          <w:szCs w:val="24"/>
        </w:rPr>
        <w:t>Площадь информационного поля навеса определяется размером одной из его сторон.</w:t>
      </w:r>
    </w:p>
    <w:p w:rsidR="00426C68" w:rsidRPr="009B4058" w:rsidRDefault="00426C68" w:rsidP="00426C68">
      <w:pPr>
        <w:pStyle w:val="a6"/>
        <w:jc w:val="left"/>
        <w:rPr>
          <w:b w:val="0"/>
          <w:color w:val="2D2D2D"/>
          <w:sz w:val="24"/>
          <w:szCs w:val="24"/>
        </w:rPr>
      </w:pPr>
      <w:r w:rsidRPr="009B4058">
        <w:rPr>
          <w:b w:val="0"/>
          <w:color w:val="2D2D2D"/>
          <w:sz w:val="24"/>
          <w:szCs w:val="24"/>
        </w:rPr>
        <w:t>5.1.7. Крышные объекты наружной рекламы и информации — объекты (объемные или плоскостные), устанавливаемые полностью или частично выше уровня карниза здания или на крыше.</w:t>
      </w:r>
    </w:p>
    <w:p w:rsidR="00426C68" w:rsidRPr="009B4058" w:rsidRDefault="00426C68" w:rsidP="00426C68">
      <w:pPr>
        <w:pStyle w:val="a6"/>
        <w:jc w:val="left"/>
        <w:rPr>
          <w:b w:val="0"/>
          <w:color w:val="2D2D2D"/>
          <w:sz w:val="24"/>
          <w:szCs w:val="24"/>
        </w:rPr>
      </w:pPr>
      <w:r w:rsidRPr="009B4058">
        <w:rPr>
          <w:b w:val="0"/>
          <w:color w:val="2D2D2D"/>
          <w:sz w:val="24"/>
          <w:szCs w:val="24"/>
        </w:rPr>
        <w:t>Крышные объекты наружной рекламы и информации состоят из элементов крепления, несущей части конструкции и информационной установки.</w:t>
      </w:r>
    </w:p>
    <w:p w:rsidR="00426C68" w:rsidRPr="009B4058" w:rsidRDefault="00426C68" w:rsidP="00426C68">
      <w:pPr>
        <w:pStyle w:val="a6"/>
        <w:jc w:val="left"/>
        <w:rPr>
          <w:b w:val="0"/>
          <w:color w:val="2D2D2D"/>
          <w:sz w:val="24"/>
          <w:szCs w:val="24"/>
        </w:rPr>
      </w:pPr>
      <w:r w:rsidRPr="009B4058">
        <w:rPr>
          <w:b w:val="0"/>
          <w:color w:val="2D2D2D"/>
          <w:sz w:val="24"/>
          <w:szCs w:val="24"/>
        </w:rPr>
        <w:t>Рекомендуется изготовление информационных частей крышных объектов наружной рекламы и информации с применением газосветных и волокно-оптических элементов, с внутренним подсветом, электронных табло.</w:t>
      </w:r>
    </w:p>
    <w:p w:rsidR="00426C68" w:rsidRPr="009B4058" w:rsidRDefault="00426C68" w:rsidP="00426C68">
      <w:pPr>
        <w:pStyle w:val="a6"/>
        <w:jc w:val="left"/>
        <w:rPr>
          <w:b w:val="0"/>
          <w:color w:val="2D2D2D"/>
          <w:sz w:val="24"/>
          <w:szCs w:val="24"/>
        </w:rPr>
      </w:pPr>
      <w:r w:rsidRPr="009B4058">
        <w:rPr>
          <w:b w:val="0"/>
          <w:color w:val="2D2D2D"/>
          <w:sz w:val="24"/>
          <w:szCs w:val="24"/>
        </w:rPr>
        <w:t>Элементы крепления, а также элементы несущей части крышных объектов наружной рекламы и информации должны иметь с оборотной стороны декоративные панели.</w:t>
      </w:r>
    </w:p>
    <w:p w:rsidR="00426C68" w:rsidRPr="009B4058" w:rsidRDefault="00426C68" w:rsidP="00426C68">
      <w:pPr>
        <w:pStyle w:val="a6"/>
        <w:jc w:val="left"/>
        <w:rPr>
          <w:b w:val="0"/>
          <w:color w:val="2D2D2D"/>
          <w:sz w:val="24"/>
          <w:szCs w:val="24"/>
        </w:rPr>
      </w:pPr>
      <w:r w:rsidRPr="009B4058">
        <w:rPr>
          <w:b w:val="0"/>
          <w:color w:val="2D2D2D"/>
          <w:sz w:val="24"/>
          <w:szCs w:val="24"/>
        </w:rPr>
        <w:t>Крышные объекты наружной рекламы и информации должны быть оборудованы системой аварийного отключения от сети электропитания и соответствовать требованиям пожарной безопасности.</w:t>
      </w:r>
    </w:p>
    <w:p w:rsidR="00426C68" w:rsidRPr="009B4058" w:rsidRDefault="00426C68" w:rsidP="00426C68">
      <w:pPr>
        <w:pStyle w:val="a6"/>
        <w:jc w:val="left"/>
        <w:rPr>
          <w:b w:val="0"/>
          <w:color w:val="2D2D2D"/>
          <w:sz w:val="24"/>
          <w:szCs w:val="24"/>
        </w:rPr>
      </w:pPr>
      <w:r w:rsidRPr="009B4058">
        <w:rPr>
          <w:b w:val="0"/>
          <w:color w:val="2D2D2D"/>
          <w:sz w:val="24"/>
          <w:szCs w:val="24"/>
        </w:rPr>
        <w:t>Площадь информационного поля крышных объектов наружной рекламы и информации, установленных на зданиях, при расчете суммы оплаты определяется по внешним габаритным размерам информационного поля крышных объектов наружной рекламы и информации в целом.</w:t>
      </w:r>
    </w:p>
    <w:p w:rsidR="00426C68" w:rsidRPr="009B4058" w:rsidRDefault="00426C68" w:rsidP="00426C68">
      <w:pPr>
        <w:pStyle w:val="a6"/>
        <w:jc w:val="left"/>
        <w:rPr>
          <w:b w:val="0"/>
          <w:color w:val="2D2D2D"/>
          <w:sz w:val="24"/>
          <w:szCs w:val="24"/>
        </w:rPr>
      </w:pPr>
      <w:r w:rsidRPr="009B4058">
        <w:rPr>
          <w:b w:val="0"/>
          <w:color w:val="2D2D2D"/>
          <w:sz w:val="24"/>
          <w:szCs w:val="24"/>
        </w:rPr>
        <w:t>5.1.8. Настенные панно (брандмауэры) — объекты наружной рекламы и информации, устанавливаемые на плоскости стен зданий в виде объектов, состоящих из элементов крепления к стене, каркаса и информационного поля.</w:t>
      </w:r>
    </w:p>
    <w:p w:rsidR="00426C68" w:rsidRPr="009B4058" w:rsidRDefault="00426C68" w:rsidP="00426C68">
      <w:pPr>
        <w:pStyle w:val="a6"/>
        <w:jc w:val="left"/>
        <w:rPr>
          <w:b w:val="0"/>
          <w:color w:val="2D2D2D"/>
          <w:sz w:val="24"/>
          <w:szCs w:val="24"/>
        </w:rPr>
      </w:pPr>
      <w:r w:rsidRPr="009B4058">
        <w:rPr>
          <w:b w:val="0"/>
          <w:color w:val="2D2D2D"/>
          <w:sz w:val="24"/>
          <w:szCs w:val="24"/>
        </w:rPr>
        <w:t>Настенные панно выполняются по типовым или индивидуальным проектам.</w:t>
      </w:r>
    </w:p>
    <w:p w:rsidR="00426C68" w:rsidRPr="009B4058" w:rsidRDefault="00426C68" w:rsidP="00426C68">
      <w:pPr>
        <w:pStyle w:val="a6"/>
        <w:jc w:val="left"/>
        <w:rPr>
          <w:b w:val="0"/>
          <w:color w:val="2D2D2D"/>
          <w:sz w:val="24"/>
          <w:szCs w:val="24"/>
        </w:rPr>
      </w:pPr>
      <w:r w:rsidRPr="009B4058">
        <w:rPr>
          <w:b w:val="0"/>
          <w:color w:val="2D2D2D"/>
          <w:sz w:val="24"/>
          <w:szCs w:val="24"/>
        </w:rPr>
        <w:t>Для настенных панно, имеющих элементы крепления к стене, в обязательном порядке разрабатывается проект крепления объекта с целью обеспечения безопасности при эксплуатации.</w:t>
      </w:r>
    </w:p>
    <w:p w:rsidR="00426C68" w:rsidRPr="009B4058" w:rsidRDefault="00426C68" w:rsidP="00426C68">
      <w:pPr>
        <w:pStyle w:val="a6"/>
        <w:jc w:val="left"/>
        <w:rPr>
          <w:b w:val="0"/>
          <w:color w:val="2D2D2D"/>
          <w:sz w:val="24"/>
          <w:szCs w:val="24"/>
        </w:rPr>
      </w:pPr>
      <w:r w:rsidRPr="009B4058">
        <w:rPr>
          <w:b w:val="0"/>
          <w:color w:val="2D2D2D"/>
          <w:sz w:val="24"/>
          <w:szCs w:val="24"/>
        </w:rPr>
        <w:t>Площадь информационного поля настенного панно определяется габаритами каркаса информационного поля.</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Не </w:t>
      </w:r>
      <w:proofErr w:type="gramStart"/>
      <w:r w:rsidRPr="009B4058">
        <w:rPr>
          <w:b w:val="0"/>
          <w:color w:val="2D2D2D"/>
          <w:sz w:val="24"/>
          <w:szCs w:val="24"/>
        </w:rPr>
        <w:t>допускается</w:t>
      </w:r>
      <w:proofErr w:type="gramEnd"/>
      <w:r w:rsidRPr="009B4058">
        <w:rPr>
          <w:b w:val="0"/>
          <w:color w:val="2D2D2D"/>
          <w:sz w:val="24"/>
          <w:szCs w:val="24"/>
        </w:rPr>
        <w:t xml:space="preserve"> установка и эксплуатация на главных фасадах зданий крупноразмерных щитовых и баннерных объектов наружной рекламы и информации, закрывающих значительную часть фасада здания, остекление витрин и окон, архитектурные детали и декоративное оформление и искажающих тем самым целостность восприятия архитектуры.</w:t>
      </w:r>
    </w:p>
    <w:p w:rsidR="00426C68" w:rsidRPr="009B4058" w:rsidRDefault="00426C68" w:rsidP="00426C68">
      <w:pPr>
        <w:pStyle w:val="a6"/>
        <w:jc w:val="left"/>
        <w:rPr>
          <w:b w:val="0"/>
          <w:color w:val="2D2D2D"/>
          <w:sz w:val="24"/>
          <w:szCs w:val="24"/>
        </w:rPr>
      </w:pPr>
      <w:r w:rsidRPr="009B4058">
        <w:rPr>
          <w:b w:val="0"/>
          <w:color w:val="2D2D2D"/>
          <w:sz w:val="24"/>
          <w:szCs w:val="24"/>
        </w:rPr>
        <w:t>5.1.9. Панели-кронштейны — двусторонние консольные плоскостные объекты наружной рекламы и информации, устанавливаемые на опорах (собственных опорах, мачтах-опорах городского освещения, опорах контактной сети) или на зданиях.</w:t>
      </w:r>
    </w:p>
    <w:p w:rsidR="00426C68" w:rsidRPr="009B4058" w:rsidRDefault="00426C68" w:rsidP="00426C68">
      <w:pPr>
        <w:pStyle w:val="a6"/>
        <w:jc w:val="left"/>
        <w:rPr>
          <w:b w:val="0"/>
          <w:color w:val="2D2D2D"/>
          <w:sz w:val="24"/>
          <w:szCs w:val="24"/>
        </w:rPr>
      </w:pPr>
      <w:r w:rsidRPr="009B4058">
        <w:rPr>
          <w:b w:val="0"/>
          <w:color w:val="2D2D2D"/>
          <w:sz w:val="24"/>
          <w:szCs w:val="24"/>
        </w:rPr>
        <w:t>Панели-кронштейны должны выполняться в двустороннем варианте с внутренней подсветкой.</w:t>
      </w:r>
    </w:p>
    <w:p w:rsidR="00426C68" w:rsidRPr="009B4058" w:rsidRDefault="00426C68" w:rsidP="00426C68">
      <w:pPr>
        <w:pStyle w:val="a6"/>
        <w:jc w:val="left"/>
        <w:rPr>
          <w:b w:val="0"/>
          <w:color w:val="2D2D2D"/>
          <w:sz w:val="24"/>
          <w:szCs w:val="24"/>
        </w:rPr>
      </w:pPr>
      <w:r w:rsidRPr="009B4058">
        <w:rPr>
          <w:b w:val="0"/>
          <w:color w:val="2D2D2D"/>
          <w:sz w:val="24"/>
          <w:szCs w:val="24"/>
        </w:rPr>
        <w:lastRenderedPageBreak/>
        <w:t>Типовой размер панелей-кронштейнов, размещаемых на опорах (в вертикальн</w:t>
      </w:r>
      <w:r>
        <w:rPr>
          <w:b w:val="0"/>
          <w:color w:val="2D2D2D"/>
          <w:sz w:val="24"/>
          <w:szCs w:val="24"/>
        </w:rPr>
        <w:t>ом исполнении), составляет 1,2 х</w:t>
      </w:r>
      <w:r w:rsidRPr="009B4058">
        <w:rPr>
          <w:b w:val="0"/>
          <w:color w:val="2D2D2D"/>
          <w:sz w:val="24"/>
          <w:szCs w:val="24"/>
        </w:rPr>
        <w:t xml:space="preserve"> 1,8 м.</w:t>
      </w:r>
    </w:p>
    <w:p w:rsidR="00426C68" w:rsidRPr="009B4058" w:rsidRDefault="00426C68" w:rsidP="00426C68">
      <w:pPr>
        <w:pStyle w:val="a6"/>
        <w:jc w:val="left"/>
        <w:rPr>
          <w:b w:val="0"/>
          <w:color w:val="2D2D2D"/>
          <w:sz w:val="24"/>
          <w:szCs w:val="24"/>
        </w:rPr>
      </w:pPr>
      <w:r w:rsidRPr="009B4058">
        <w:rPr>
          <w:b w:val="0"/>
          <w:color w:val="2D2D2D"/>
          <w:sz w:val="24"/>
          <w:szCs w:val="24"/>
        </w:rPr>
        <w:t>Размеры панелей-кронштейнов, размещаемых на фасадах зданий, определяются архитектурными особенностями здания.</w:t>
      </w:r>
    </w:p>
    <w:p w:rsidR="00426C68" w:rsidRPr="009B4058" w:rsidRDefault="00426C68" w:rsidP="00426C68">
      <w:pPr>
        <w:pStyle w:val="a6"/>
        <w:jc w:val="left"/>
        <w:rPr>
          <w:b w:val="0"/>
          <w:color w:val="2D2D2D"/>
          <w:sz w:val="24"/>
          <w:szCs w:val="24"/>
        </w:rPr>
      </w:pPr>
      <w:r w:rsidRPr="009B4058">
        <w:rPr>
          <w:b w:val="0"/>
          <w:color w:val="2D2D2D"/>
          <w:sz w:val="24"/>
          <w:szCs w:val="24"/>
        </w:rPr>
        <w:t>В целях безопасности в эксплуатации панели-кронштейны должны быть установлены на высоте не менее 4,5 м.</w:t>
      </w:r>
    </w:p>
    <w:p w:rsidR="00426C68" w:rsidRPr="009B4058" w:rsidRDefault="00426C68" w:rsidP="00426C68">
      <w:pPr>
        <w:pStyle w:val="a6"/>
        <w:jc w:val="left"/>
        <w:rPr>
          <w:b w:val="0"/>
          <w:color w:val="2D2D2D"/>
          <w:sz w:val="24"/>
          <w:szCs w:val="24"/>
        </w:rPr>
      </w:pPr>
      <w:r w:rsidRPr="009B4058">
        <w:rPr>
          <w:b w:val="0"/>
          <w:color w:val="2D2D2D"/>
          <w:sz w:val="24"/>
          <w:szCs w:val="24"/>
        </w:rPr>
        <w:t>На зданиях панели-кронштейны размещаются, как правило, на уровне между первым и вторым этажом.</w:t>
      </w:r>
    </w:p>
    <w:p w:rsidR="00426C68" w:rsidRPr="009B4058" w:rsidRDefault="00426C68" w:rsidP="00426C68">
      <w:pPr>
        <w:pStyle w:val="a6"/>
        <w:jc w:val="left"/>
        <w:rPr>
          <w:b w:val="0"/>
          <w:color w:val="2D2D2D"/>
          <w:sz w:val="24"/>
          <w:szCs w:val="24"/>
        </w:rPr>
      </w:pPr>
      <w:r w:rsidRPr="009B4058">
        <w:rPr>
          <w:b w:val="0"/>
          <w:color w:val="2D2D2D"/>
          <w:sz w:val="24"/>
          <w:szCs w:val="24"/>
        </w:rPr>
        <w:t>При размещении на опоре панели-кронштейны должны быть ориентированы в сторону, противоположную проезжей части, и иметь маркировку с идентификацией владельца и номера его телефона. Размещение на опоре более одного объекта наружной рекламы и информации не допускается.</w:t>
      </w:r>
    </w:p>
    <w:p w:rsidR="00426C68" w:rsidRPr="009B4058" w:rsidRDefault="00426C68" w:rsidP="00426C68">
      <w:pPr>
        <w:pStyle w:val="a6"/>
        <w:jc w:val="left"/>
        <w:rPr>
          <w:b w:val="0"/>
          <w:color w:val="2D2D2D"/>
          <w:sz w:val="24"/>
          <w:szCs w:val="24"/>
        </w:rPr>
      </w:pPr>
      <w:r w:rsidRPr="009B4058">
        <w:rPr>
          <w:b w:val="0"/>
          <w:color w:val="2D2D2D"/>
          <w:sz w:val="24"/>
          <w:szCs w:val="24"/>
        </w:rPr>
        <w:t>Панели-кронштейны, прикрепляемые к зданию, не должны выступать более чем на 1,5 м от точки крепления.</w:t>
      </w:r>
    </w:p>
    <w:p w:rsidR="00426C68" w:rsidRPr="009B4058" w:rsidRDefault="00426C68" w:rsidP="00426C68">
      <w:pPr>
        <w:pStyle w:val="a6"/>
        <w:jc w:val="left"/>
        <w:rPr>
          <w:b w:val="0"/>
          <w:color w:val="2D2D2D"/>
          <w:sz w:val="24"/>
          <w:szCs w:val="24"/>
        </w:rPr>
      </w:pPr>
      <w:r w:rsidRPr="009B4058">
        <w:rPr>
          <w:b w:val="0"/>
          <w:color w:val="2D2D2D"/>
          <w:sz w:val="24"/>
          <w:szCs w:val="24"/>
        </w:rPr>
        <w:t>Площадь информационного поля панели-кронштейна определяется общей площадью двух его сторон.</w:t>
      </w:r>
    </w:p>
    <w:p w:rsidR="00426C68" w:rsidRPr="009B4058" w:rsidRDefault="00426C68" w:rsidP="00426C68">
      <w:pPr>
        <w:pStyle w:val="a6"/>
        <w:jc w:val="left"/>
        <w:rPr>
          <w:b w:val="0"/>
          <w:color w:val="2D2D2D"/>
          <w:sz w:val="24"/>
          <w:szCs w:val="24"/>
        </w:rPr>
      </w:pPr>
      <w:r w:rsidRPr="009B4058">
        <w:rPr>
          <w:b w:val="0"/>
          <w:color w:val="2D2D2D"/>
          <w:sz w:val="24"/>
          <w:szCs w:val="24"/>
        </w:rPr>
        <w:t>5.1.10. Проекционные установки — объекты наружной рекламы и информации, предназначенные для воспроизведения изображения на земле, на плоскостях стен и в объеме. Конструкции проекционных установок состоят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426C68" w:rsidRPr="009B4058" w:rsidRDefault="00426C68" w:rsidP="00426C68">
      <w:pPr>
        <w:pStyle w:val="a6"/>
        <w:jc w:val="left"/>
        <w:rPr>
          <w:b w:val="0"/>
          <w:color w:val="2D2D2D"/>
          <w:sz w:val="24"/>
          <w:szCs w:val="24"/>
        </w:rPr>
      </w:pPr>
      <w:r w:rsidRPr="009B4058">
        <w:rPr>
          <w:b w:val="0"/>
          <w:color w:val="2D2D2D"/>
          <w:sz w:val="24"/>
          <w:szCs w:val="24"/>
        </w:rPr>
        <w:t>5.1.11. Электронные экраны (электронные табло) — объекты наружной рекламы и информации,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 Площадь информационного поля определяется габаритами светоизлучающей поверхности.</w:t>
      </w:r>
    </w:p>
    <w:p w:rsidR="00426C68" w:rsidRPr="009B4058" w:rsidRDefault="00426C68" w:rsidP="00426C68">
      <w:pPr>
        <w:pStyle w:val="a6"/>
        <w:jc w:val="left"/>
        <w:rPr>
          <w:b w:val="0"/>
          <w:color w:val="2D2D2D"/>
          <w:sz w:val="24"/>
          <w:szCs w:val="24"/>
        </w:rPr>
      </w:pPr>
      <w:r w:rsidRPr="009B4058">
        <w:rPr>
          <w:b w:val="0"/>
          <w:color w:val="2D2D2D"/>
          <w:sz w:val="24"/>
          <w:szCs w:val="24"/>
        </w:rPr>
        <w:t>Отдельно стоящие электронные экраны должны иметь декоративно оформленную обратную сторону, фундаменты отдельно стоящих электронных экранов не должны выступать над уровнем земли. В исключительных случаях, когда заглубление фундамента невозможно, допускается размещение фундаментов без заглубления при наличии бортового камня или дорожных ограждений (по ГОСТ Р 52289-2004). При этом они должны быть декоративно-художественно оформлены по согласованию с Администрацией.</w:t>
      </w:r>
    </w:p>
    <w:p w:rsidR="00426C68" w:rsidRPr="009B4058" w:rsidRDefault="00426C68" w:rsidP="00426C68">
      <w:pPr>
        <w:pStyle w:val="a6"/>
        <w:jc w:val="left"/>
        <w:rPr>
          <w:b w:val="0"/>
          <w:color w:val="2D2D2D"/>
          <w:sz w:val="24"/>
          <w:szCs w:val="24"/>
        </w:rPr>
      </w:pPr>
      <w:r w:rsidRPr="009B4058">
        <w:rPr>
          <w:b w:val="0"/>
          <w:color w:val="2D2D2D"/>
          <w:sz w:val="24"/>
          <w:szCs w:val="24"/>
        </w:rPr>
        <w:t>Конструктивные элементы и элементы крепления (болтовые соединения, элементы опор и т. п.) должны быть закрыты декоративными элементами.</w:t>
      </w:r>
    </w:p>
    <w:p w:rsidR="00426C68" w:rsidRPr="009B4058" w:rsidRDefault="00426C68" w:rsidP="00426C68">
      <w:pPr>
        <w:pStyle w:val="a6"/>
        <w:jc w:val="left"/>
        <w:rPr>
          <w:b w:val="0"/>
          <w:color w:val="2D2D2D"/>
          <w:sz w:val="24"/>
          <w:szCs w:val="24"/>
        </w:rPr>
      </w:pPr>
      <w:r w:rsidRPr="009B4058">
        <w:rPr>
          <w:b w:val="0"/>
          <w:color w:val="2D2D2D"/>
          <w:sz w:val="24"/>
          <w:szCs w:val="24"/>
        </w:rPr>
        <w:t>Электронные экраны должны быть оборудованы системой аварийного отключения от сети электропитания и соответствовать требованиям пожарной безопасности.</w:t>
      </w:r>
    </w:p>
    <w:p w:rsidR="00426C68" w:rsidRPr="009B4058" w:rsidRDefault="00426C68" w:rsidP="00426C68">
      <w:pPr>
        <w:pStyle w:val="a6"/>
        <w:jc w:val="left"/>
        <w:rPr>
          <w:b w:val="0"/>
          <w:color w:val="2D2D2D"/>
          <w:sz w:val="24"/>
          <w:szCs w:val="24"/>
        </w:rPr>
      </w:pPr>
      <w:r w:rsidRPr="009B4058">
        <w:rPr>
          <w:b w:val="0"/>
          <w:color w:val="2D2D2D"/>
          <w:sz w:val="24"/>
          <w:szCs w:val="24"/>
        </w:rPr>
        <w:t>5.1.12. Маркизы — объекты наружной рекламы и информации, выполненные в виде козырьков и навесов с нанесенной на них рекламной информацией и размещенные над витринами, входами или проемами зданий и сооружений. Маркизы состоят из элементов крепления к зданию, каркаса и информационного поля, выполненного на мягкой или жесткой основе.</w:t>
      </w:r>
    </w:p>
    <w:p w:rsidR="00426C68" w:rsidRPr="009B4058" w:rsidRDefault="00426C68" w:rsidP="00426C68">
      <w:pPr>
        <w:pStyle w:val="a6"/>
        <w:jc w:val="left"/>
        <w:rPr>
          <w:b w:val="0"/>
          <w:color w:val="2D2D2D"/>
          <w:sz w:val="24"/>
          <w:szCs w:val="24"/>
        </w:rPr>
      </w:pPr>
      <w:r w:rsidRPr="009B4058">
        <w:rPr>
          <w:b w:val="0"/>
          <w:color w:val="2D2D2D"/>
          <w:sz w:val="24"/>
          <w:szCs w:val="24"/>
        </w:rPr>
        <w:t>Площадь информационного поля маркизы определяется габаритами нанесенного изображения.</w:t>
      </w:r>
    </w:p>
    <w:p w:rsidR="00426C68" w:rsidRPr="009B4058" w:rsidRDefault="00426C68" w:rsidP="00426C68">
      <w:pPr>
        <w:pStyle w:val="a6"/>
        <w:jc w:val="left"/>
        <w:rPr>
          <w:b w:val="0"/>
          <w:color w:val="2D2D2D"/>
          <w:sz w:val="24"/>
          <w:szCs w:val="24"/>
        </w:rPr>
      </w:pPr>
      <w:r w:rsidRPr="009B4058">
        <w:rPr>
          <w:b w:val="0"/>
          <w:color w:val="2D2D2D"/>
          <w:sz w:val="24"/>
          <w:szCs w:val="24"/>
        </w:rPr>
        <w:t>5.1.13. Объекты наружной рекламы и информации на пешеходных ограждениях — реклама, устанавливаемая на застекленной или иной плоскости пешеходных ограждений.</w:t>
      </w:r>
    </w:p>
    <w:p w:rsidR="00426C68" w:rsidRPr="009B4058" w:rsidRDefault="00426C68" w:rsidP="00426C68">
      <w:pPr>
        <w:pStyle w:val="a6"/>
        <w:jc w:val="left"/>
        <w:rPr>
          <w:b w:val="0"/>
          <w:color w:val="2D2D2D"/>
          <w:sz w:val="24"/>
          <w:szCs w:val="24"/>
        </w:rPr>
      </w:pPr>
      <w:r w:rsidRPr="009B4058">
        <w:rPr>
          <w:b w:val="0"/>
          <w:color w:val="2D2D2D"/>
          <w:sz w:val="24"/>
          <w:szCs w:val="24"/>
        </w:rPr>
        <w:t>Площадь информационного поля конструкции пешеходного ограждения определяется общей площадью двух его сторон.</w:t>
      </w:r>
    </w:p>
    <w:p w:rsidR="00426C68" w:rsidRPr="009B4058" w:rsidRDefault="00426C68" w:rsidP="00426C68">
      <w:pPr>
        <w:pStyle w:val="a6"/>
        <w:jc w:val="left"/>
        <w:rPr>
          <w:b w:val="0"/>
          <w:color w:val="2D2D2D"/>
          <w:sz w:val="24"/>
          <w:szCs w:val="24"/>
        </w:rPr>
      </w:pPr>
      <w:r w:rsidRPr="009B4058">
        <w:rPr>
          <w:b w:val="0"/>
          <w:color w:val="2D2D2D"/>
          <w:sz w:val="24"/>
          <w:szCs w:val="24"/>
        </w:rPr>
        <w:t>На конструкции данного типа и правила их установки распространяются требования, предъявляемые к отдельно стоящим щитовым установкам, в части, их касающейся.</w:t>
      </w:r>
    </w:p>
    <w:p w:rsidR="00426C68" w:rsidRPr="009B4058" w:rsidRDefault="00426C68" w:rsidP="00426C68">
      <w:pPr>
        <w:pStyle w:val="a6"/>
        <w:jc w:val="left"/>
        <w:rPr>
          <w:b w:val="0"/>
          <w:color w:val="2D2D2D"/>
          <w:sz w:val="24"/>
          <w:szCs w:val="24"/>
        </w:rPr>
      </w:pPr>
      <w:r w:rsidRPr="009B4058">
        <w:rPr>
          <w:b w:val="0"/>
          <w:color w:val="2D2D2D"/>
          <w:sz w:val="24"/>
          <w:szCs w:val="24"/>
        </w:rPr>
        <w:lastRenderedPageBreak/>
        <w:t>5.1.14. Рекламные объекты, совмещенные с элементами уличной мебели - реклама на остановках транспорта городского округа, таксофонных кабинах, парковых скамейках, уличных терминалов оплаты, мусорных контейнерах и т.д. – реклама, устанавливаемая на застекленной части или иной плоскостных частях уличной мебели.</w:t>
      </w:r>
    </w:p>
    <w:p w:rsidR="00426C68" w:rsidRPr="009B4058" w:rsidRDefault="00426C68" w:rsidP="00426C68">
      <w:pPr>
        <w:pStyle w:val="a6"/>
        <w:jc w:val="left"/>
        <w:rPr>
          <w:b w:val="0"/>
          <w:color w:val="2D2D2D"/>
          <w:sz w:val="24"/>
          <w:szCs w:val="24"/>
        </w:rPr>
      </w:pPr>
      <w:r w:rsidRPr="009B4058">
        <w:rPr>
          <w:b w:val="0"/>
          <w:color w:val="2D2D2D"/>
          <w:sz w:val="24"/>
          <w:szCs w:val="24"/>
        </w:rPr>
        <w:t>Площадь информационного поля рекламной конструкции, совмещенной с уличной мебелью определяется габаритными размерами информационного поля.</w:t>
      </w:r>
    </w:p>
    <w:p w:rsidR="00426C68" w:rsidRPr="009B4058" w:rsidRDefault="00426C68" w:rsidP="00426C68">
      <w:pPr>
        <w:pStyle w:val="a6"/>
        <w:jc w:val="left"/>
        <w:rPr>
          <w:b w:val="0"/>
          <w:color w:val="2D2D2D"/>
          <w:sz w:val="24"/>
          <w:szCs w:val="24"/>
        </w:rPr>
      </w:pPr>
      <w:r w:rsidRPr="009B4058">
        <w:rPr>
          <w:b w:val="0"/>
          <w:color w:val="2D2D2D"/>
          <w:sz w:val="24"/>
          <w:szCs w:val="24"/>
        </w:rPr>
        <w:t>5.2. Временные объекты наружной рекламы и информации.</w:t>
      </w:r>
    </w:p>
    <w:p w:rsidR="00426C68" w:rsidRPr="009B4058" w:rsidRDefault="00426C68" w:rsidP="00426C68">
      <w:pPr>
        <w:pStyle w:val="a6"/>
        <w:jc w:val="left"/>
        <w:rPr>
          <w:b w:val="0"/>
          <w:color w:val="2D2D2D"/>
          <w:sz w:val="24"/>
          <w:szCs w:val="24"/>
        </w:rPr>
      </w:pPr>
      <w:r w:rsidRPr="009B4058">
        <w:rPr>
          <w:b w:val="0"/>
          <w:color w:val="2D2D2D"/>
          <w:sz w:val="24"/>
          <w:szCs w:val="24"/>
        </w:rPr>
        <w:t>К временным объектам наружной рекламы и информации относятся носители рекламных и информационных сообщений, размещаемые на определенном участке территории с условием ограничений по времени размещения.</w:t>
      </w:r>
    </w:p>
    <w:p w:rsidR="00426C68" w:rsidRPr="009B4058" w:rsidRDefault="00426C68" w:rsidP="00426C68">
      <w:pPr>
        <w:pStyle w:val="a6"/>
        <w:jc w:val="left"/>
        <w:rPr>
          <w:b w:val="0"/>
          <w:color w:val="2D2D2D"/>
          <w:sz w:val="24"/>
          <w:szCs w:val="24"/>
        </w:rPr>
      </w:pPr>
      <w:r w:rsidRPr="009B4058">
        <w:rPr>
          <w:b w:val="0"/>
          <w:color w:val="2D2D2D"/>
          <w:sz w:val="24"/>
          <w:szCs w:val="24"/>
        </w:rPr>
        <w:t>5.2.1. Выносные щитовые конструкции (</w:t>
      </w:r>
      <w:proofErr w:type="spellStart"/>
      <w:r w:rsidRPr="009B4058">
        <w:rPr>
          <w:b w:val="0"/>
          <w:color w:val="2D2D2D"/>
          <w:sz w:val="24"/>
          <w:szCs w:val="24"/>
        </w:rPr>
        <w:t>штендеры</w:t>
      </w:r>
      <w:proofErr w:type="spellEnd"/>
      <w:r w:rsidRPr="009B4058">
        <w:rPr>
          <w:b w:val="0"/>
          <w:color w:val="2D2D2D"/>
          <w:sz w:val="24"/>
          <w:szCs w:val="24"/>
        </w:rPr>
        <w:t>) — временные объекты наружной рекламы и информации, устанавливаемые предприятиями в часы их работы.</w:t>
      </w:r>
    </w:p>
    <w:p w:rsidR="00426C68" w:rsidRPr="009B4058" w:rsidRDefault="00426C68" w:rsidP="00426C68">
      <w:pPr>
        <w:pStyle w:val="a6"/>
        <w:jc w:val="left"/>
        <w:rPr>
          <w:b w:val="0"/>
          <w:color w:val="2D2D2D"/>
          <w:sz w:val="24"/>
          <w:szCs w:val="24"/>
        </w:rPr>
      </w:pPr>
      <w:proofErr w:type="spellStart"/>
      <w:r w:rsidRPr="009B4058">
        <w:rPr>
          <w:b w:val="0"/>
          <w:color w:val="2D2D2D"/>
          <w:sz w:val="24"/>
          <w:szCs w:val="24"/>
        </w:rPr>
        <w:t>Штендеры</w:t>
      </w:r>
      <w:proofErr w:type="spellEnd"/>
      <w:r w:rsidRPr="009B4058">
        <w:rPr>
          <w:b w:val="0"/>
          <w:color w:val="2D2D2D"/>
          <w:sz w:val="24"/>
          <w:szCs w:val="24"/>
        </w:rPr>
        <w:t xml:space="preserve"> не должны иметь собственного подсвета, площадь одной стороны не должна превышать 1,5 кв. м. </w:t>
      </w:r>
      <w:proofErr w:type="spellStart"/>
      <w:r w:rsidRPr="009B4058">
        <w:rPr>
          <w:b w:val="0"/>
          <w:color w:val="2D2D2D"/>
          <w:sz w:val="24"/>
          <w:szCs w:val="24"/>
        </w:rPr>
        <w:t>Штендеры</w:t>
      </w:r>
      <w:proofErr w:type="spellEnd"/>
      <w:r w:rsidRPr="009B4058">
        <w:rPr>
          <w:b w:val="0"/>
          <w:color w:val="2D2D2D"/>
          <w:sz w:val="24"/>
          <w:szCs w:val="24"/>
        </w:rPr>
        <w:t xml:space="preserve"> устанавливаются в пешеходных зонах и на тротуарах в пределах 5 м от входа в предприятие.</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Запрещается установка и эксплуатация </w:t>
      </w:r>
      <w:proofErr w:type="spellStart"/>
      <w:r w:rsidRPr="009B4058">
        <w:rPr>
          <w:b w:val="0"/>
          <w:color w:val="2D2D2D"/>
          <w:sz w:val="24"/>
          <w:szCs w:val="24"/>
        </w:rPr>
        <w:t>штендеров</w:t>
      </w:r>
      <w:proofErr w:type="spellEnd"/>
      <w:r w:rsidRPr="009B4058">
        <w:rPr>
          <w:b w:val="0"/>
          <w:color w:val="2D2D2D"/>
          <w:sz w:val="24"/>
          <w:szCs w:val="24"/>
        </w:rPr>
        <w:t>, мешающих проходу пешеходов, при ширине тротуара менее 3 м, а также ориентированных на восприятие с проезжей части.</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Не </w:t>
      </w:r>
      <w:proofErr w:type="gramStart"/>
      <w:r w:rsidRPr="009B4058">
        <w:rPr>
          <w:b w:val="0"/>
          <w:color w:val="2D2D2D"/>
          <w:sz w:val="24"/>
          <w:szCs w:val="24"/>
        </w:rPr>
        <w:t>допускается</w:t>
      </w:r>
      <w:proofErr w:type="gramEnd"/>
      <w:r w:rsidRPr="009B4058">
        <w:rPr>
          <w:b w:val="0"/>
          <w:color w:val="2D2D2D"/>
          <w:sz w:val="24"/>
          <w:szCs w:val="24"/>
        </w:rPr>
        <w:t xml:space="preserve"> установка и эксплуатация более двух </w:t>
      </w:r>
      <w:proofErr w:type="spellStart"/>
      <w:r w:rsidRPr="009B4058">
        <w:rPr>
          <w:b w:val="0"/>
          <w:color w:val="2D2D2D"/>
          <w:sz w:val="24"/>
          <w:szCs w:val="24"/>
        </w:rPr>
        <w:t>штендеров</w:t>
      </w:r>
      <w:proofErr w:type="spellEnd"/>
      <w:r w:rsidRPr="009B4058">
        <w:rPr>
          <w:b w:val="0"/>
          <w:color w:val="2D2D2D"/>
          <w:sz w:val="24"/>
          <w:szCs w:val="24"/>
        </w:rPr>
        <w:t xml:space="preserve"> у входа в предприятие, а также использование </w:t>
      </w:r>
      <w:proofErr w:type="spellStart"/>
      <w:r w:rsidRPr="009B4058">
        <w:rPr>
          <w:b w:val="0"/>
          <w:color w:val="2D2D2D"/>
          <w:sz w:val="24"/>
          <w:szCs w:val="24"/>
        </w:rPr>
        <w:t>штендеров</w:t>
      </w:r>
      <w:proofErr w:type="spellEnd"/>
      <w:r w:rsidRPr="009B4058">
        <w:rPr>
          <w:b w:val="0"/>
          <w:color w:val="2D2D2D"/>
          <w:sz w:val="24"/>
          <w:szCs w:val="24"/>
        </w:rPr>
        <w:t xml:space="preserve"> в качестве дополнительного объекта наружной рекламы при наличии хорошо просматриваемых с тротуара вывески и витрин (за исключением предприятий общественного питания).</w:t>
      </w:r>
    </w:p>
    <w:p w:rsidR="00426C68" w:rsidRPr="009B4058" w:rsidRDefault="00426C68" w:rsidP="00426C68">
      <w:pPr>
        <w:pStyle w:val="a6"/>
        <w:jc w:val="left"/>
        <w:rPr>
          <w:b w:val="0"/>
          <w:color w:val="2D2D2D"/>
          <w:sz w:val="24"/>
          <w:szCs w:val="24"/>
        </w:rPr>
      </w:pPr>
      <w:r w:rsidRPr="009B4058">
        <w:rPr>
          <w:b w:val="0"/>
          <w:color w:val="2D2D2D"/>
          <w:sz w:val="24"/>
          <w:szCs w:val="24"/>
        </w:rPr>
        <w:t>5.2.2. Носимые объекты наружной рекламы и информации - временные объекты наружной рекламы и информации, перемещаемые физическими лицами без использования технических средств.</w:t>
      </w:r>
    </w:p>
    <w:p w:rsidR="00426C68" w:rsidRPr="009B4058" w:rsidRDefault="00426C68" w:rsidP="00426C68">
      <w:pPr>
        <w:pStyle w:val="a6"/>
        <w:jc w:val="left"/>
        <w:rPr>
          <w:b w:val="0"/>
          <w:color w:val="2D2D2D"/>
          <w:sz w:val="24"/>
          <w:szCs w:val="24"/>
        </w:rPr>
      </w:pPr>
      <w:r w:rsidRPr="009B4058">
        <w:rPr>
          <w:b w:val="0"/>
          <w:color w:val="2D2D2D"/>
          <w:sz w:val="24"/>
          <w:szCs w:val="24"/>
        </w:rPr>
        <w:t>Эксплуатация носимых объектов наружной рекламы и информации допускается в пешеходных зонах и на тротуарах. Запрещается использование носимых объектов наружной рекламы и информации, мешающих проходу пешеходов, а также ориентированных на восприятие с проезжей части.</w:t>
      </w:r>
    </w:p>
    <w:p w:rsidR="00426C68" w:rsidRPr="009B4058" w:rsidRDefault="00426C68" w:rsidP="00426C68">
      <w:pPr>
        <w:pStyle w:val="a6"/>
        <w:jc w:val="left"/>
        <w:rPr>
          <w:b w:val="0"/>
          <w:color w:val="2D2D2D"/>
          <w:sz w:val="24"/>
          <w:szCs w:val="24"/>
        </w:rPr>
      </w:pPr>
      <w:r w:rsidRPr="009B4058">
        <w:rPr>
          <w:b w:val="0"/>
          <w:color w:val="2D2D2D"/>
          <w:sz w:val="24"/>
          <w:szCs w:val="24"/>
        </w:rPr>
        <w:t>5.2.3. Объекты наружной рекламы и информации на временных ограждениях территорий строительных площадок и розничной (уличной) торговли (летние кафе, выставки, ярмарки), а также других временных ограждениях должны обеспечивать художественное оформление данных объектов.</w:t>
      </w:r>
    </w:p>
    <w:p w:rsidR="00426C68" w:rsidRPr="009B4058" w:rsidRDefault="00426C68" w:rsidP="00426C68">
      <w:pPr>
        <w:pStyle w:val="a6"/>
        <w:jc w:val="left"/>
        <w:rPr>
          <w:b w:val="0"/>
          <w:color w:val="2D2D2D"/>
          <w:sz w:val="24"/>
          <w:szCs w:val="24"/>
        </w:rPr>
      </w:pPr>
      <w:r w:rsidRPr="009B4058">
        <w:rPr>
          <w:b w:val="0"/>
          <w:color w:val="2D2D2D"/>
          <w:sz w:val="24"/>
          <w:szCs w:val="24"/>
        </w:rPr>
        <w:t>Рекомендуется оформлять данные объекты отдельными щитами, мягким оформлением или сплошной лентой. В случаях применения щитовых конструкций высота щитов не должна превышать размеров несущих элементов ограждений более чем на 1/2 их высоты.</w:t>
      </w:r>
    </w:p>
    <w:p w:rsidR="00426C68" w:rsidRPr="009B4058" w:rsidRDefault="00426C68" w:rsidP="00426C68">
      <w:pPr>
        <w:pStyle w:val="a6"/>
        <w:jc w:val="left"/>
        <w:rPr>
          <w:b w:val="0"/>
          <w:color w:val="2D2D2D"/>
          <w:sz w:val="24"/>
          <w:szCs w:val="24"/>
        </w:rPr>
      </w:pPr>
      <w:r w:rsidRPr="009B4058">
        <w:rPr>
          <w:b w:val="0"/>
          <w:color w:val="2D2D2D"/>
          <w:sz w:val="24"/>
          <w:szCs w:val="24"/>
        </w:rPr>
        <w:t>В случаях, когда на строительной площадке имеются сооружения (строительные леса при реконструкции здания, бытовые помещения, мачты для прожекторов, краны и т. д.), а также ограждающая сетка, возможна установка других объектов наружной рекламы, предусмотренных настоящими Правилами.</w:t>
      </w:r>
    </w:p>
    <w:p w:rsidR="00426C68" w:rsidRPr="009B4058" w:rsidRDefault="00426C68" w:rsidP="00426C68">
      <w:pPr>
        <w:pStyle w:val="a6"/>
        <w:jc w:val="left"/>
        <w:rPr>
          <w:b w:val="0"/>
          <w:color w:val="2D2D2D"/>
          <w:sz w:val="24"/>
          <w:szCs w:val="24"/>
        </w:rPr>
      </w:pPr>
      <w:r w:rsidRPr="009B4058">
        <w:rPr>
          <w:b w:val="0"/>
          <w:color w:val="2D2D2D"/>
          <w:sz w:val="24"/>
          <w:szCs w:val="24"/>
        </w:rPr>
        <w:t>При установке объектов наружной рекламы и информации на ограждениях строительных площадок высотой более 10 метров указанное ограждение должно быть внесено в проект организации строительства (ПОС).</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5.2.4. Объекты наружной рекламы и информации на строительных сетках — временные объекты наружной рекламы в виде изображений на сетках, ограждающих объекты строительства. Установка и эксплуатация наружной рекламы на строительных сетках </w:t>
      </w:r>
      <w:proofErr w:type="gramStart"/>
      <w:r w:rsidRPr="009B4058">
        <w:rPr>
          <w:b w:val="0"/>
          <w:color w:val="2D2D2D"/>
          <w:sz w:val="24"/>
          <w:szCs w:val="24"/>
        </w:rPr>
        <w:t>производится</w:t>
      </w:r>
      <w:proofErr w:type="gramEnd"/>
      <w:r w:rsidRPr="009B4058">
        <w:rPr>
          <w:b w:val="0"/>
          <w:color w:val="2D2D2D"/>
          <w:sz w:val="24"/>
          <w:szCs w:val="24"/>
        </w:rPr>
        <w:t xml:space="preserve"> при проведении строительных или реставрационных работ на внешней стороне (фасаде) здания, на строительных ограждающих конструкциях (лесах) при наличии и на срок действия строительного ордера на проведение ремонтно-реставрационных работ.</w:t>
      </w:r>
    </w:p>
    <w:p w:rsidR="00426C68" w:rsidRPr="009B4058" w:rsidRDefault="00426C68" w:rsidP="00426C68">
      <w:pPr>
        <w:pStyle w:val="a6"/>
        <w:jc w:val="left"/>
        <w:rPr>
          <w:b w:val="0"/>
          <w:color w:val="2D2D2D"/>
          <w:sz w:val="24"/>
          <w:szCs w:val="24"/>
        </w:rPr>
      </w:pPr>
      <w:r w:rsidRPr="009B4058">
        <w:rPr>
          <w:b w:val="0"/>
          <w:color w:val="2D2D2D"/>
          <w:sz w:val="24"/>
          <w:szCs w:val="24"/>
        </w:rPr>
        <w:t>Площадь информационного поля объекта наружной рекламы на строительной сетке определяется габаритами нанесенного изображения.</w:t>
      </w:r>
    </w:p>
    <w:p w:rsidR="00426C68" w:rsidRPr="009B4058" w:rsidRDefault="00426C68" w:rsidP="00426C68">
      <w:pPr>
        <w:pStyle w:val="a6"/>
        <w:jc w:val="left"/>
        <w:rPr>
          <w:b w:val="0"/>
          <w:color w:val="2D2D2D"/>
          <w:sz w:val="24"/>
          <w:szCs w:val="24"/>
        </w:rPr>
      </w:pPr>
      <w:r w:rsidRPr="009B4058">
        <w:rPr>
          <w:b w:val="0"/>
          <w:color w:val="2D2D2D"/>
          <w:sz w:val="24"/>
          <w:szCs w:val="24"/>
        </w:rPr>
        <w:lastRenderedPageBreak/>
        <w:t>5.2.5. Временные объекты наружной рекламы и информации на подъемных воздушных шарах, аэростатах, дирижаблях, размещаемые в воздушном пространстве, представляют собой временное рекламное оформление на период проведения праздничных, тематических мероприятий.</w:t>
      </w:r>
    </w:p>
    <w:p w:rsidR="00426C68" w:rsidRPr="009B4058" w:rsidRDefault="00426C68" w:rsidP="00426C68">
      <w:pPr>
        <w:pStyle w:val="a6"/>
        <w:jc w:val="left"/>
        <w:rPr>
          <w:color w:val="4C4C4C"/>
          <w:sz w:val="24"/>
          <w:szCs w:val="24"/>
        </w:rPr>
      </w:pPr>
      <w:r w:rsidRPr="009B4058">
        <w:rPr>
          <w:color w:val="4C4C4C"/>
          <w:sz w:val="24"/>
          <w:szCs w:val="24"/>
        </w:rPr>
        <w:t>6. Порядок получения разрешения на установку и эксплуатацию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br/>
        <w:t>6.1. Разрешение на установку и эксплуатацию рекламной конструкции выдается</w:t>
      </w:r>
      <w:r>
        <w:rPr>
          <w:b w:val="0"/>
          <w:color w:val="2D2D2D"/>
          <w:sz w:val="24"/>
          <w:szCs w:val="24"/>
        </w:rPr>
        <w:t xml:space="preserve"> </w:t>
      </w:r>
      <w:proofErr w:type="gramStart"/>
      <w:r>
        <w:rPr>
          <w:b w:val="0"/>
          <w:color w:val="2D2D2D"/>
          <w:sz w:val="24"/>
          <w:szCs w:val="24"/>
        </w:rPr>
        <w:t xml:space="preserve">Администрацией </w:t>
      </w:r>
      <w:r w:rsidRPr="009B4058">
        <w:rPr>
          <w:b w:val="0"/>
          <w:color w:val="2D2D2D"/>
          <w:sz w:val="24"/>
          <w:szCs w:val="24"/>
        </w:rPr>
        <w:t xml:space="preserve"> муниципального</w:t>
      </w:r>
      <w:proofErr w:type="gramEnd"/>
      <w:r w:rsidRPr="009B4058">
        <w:rPr>
          <w:b w:val="0"/>
          <w:color w:val="2D2D2D"/>
          <w:sz w:val="24"/>
          <w:szCs w:val="24"/>
        </w:rPr>
        <w:t xml:space="preserve"> района.</w:t>
      </w:r>
    </w:p>
    <w:p w:rsidR="00426C68" w:rsidRPr="009B4058" w:rsidRDefault="00426C68" w:rsidP="00426C68">
      <w:pPr>
        <w:pStyle w:val="a6"/>
        <w:jc w:val="left"/>
        <w:rPr>
          <w:b w:val="0"/>
          <w:color w:val="2D2D2D"/>
          <w:sz w:val="24"/>
          <w:szCs w:val="24"/>
        </w:rPr>
      </w:pPr>
      <w:r w:rsidRPr="009B4058">
        <w:rPr>
          <w:b w:val="0"/>
          <w:color w:val="2D2D2D"/>
          <w:sz w:val="24"/>
          <w:szCs w:val="24"/>
        </w:rPr>
        <w:t>Разрешение на установку и эксплуатацию рекламной конструкции выдается лицу, заключившему с собственником земельного участка либо иной недвижимости договор на установку и эксплуатацию рекламной конструкции, а если рекламная конструкция устанавливается на земельном участке, находящимся в муниципальной собственности или государственная собственность на который не разграничена, либо на здании или ином недвижимом имуществе, находящимся в муниципальной собственности - лицу, признанному победителем аукциона на заключение договора на установку и эксплуатацию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6.2. Для получения разрешения на установку и эксплуатацию рекламной конструкции </w:t>
      </w:r>
      <w:proofErr w:type="spellStart"/>
      <w:r w:rsidRPr="009B4058">
        <w:rPr>
          <w:b w:val="0"/>
          <w:color w:val="2D2D2D"/>
          <w:sz w:val="24"/>
          <w:szCs w:val="24"/>
        </w:rPr>
        <w:t>рекламораспространитель</w:t>
      </w:r>
      <w:proofErr w:type="spellEnd"/>
      <w:r w:rsidRPr="009B4058">
        <w:rPr>
          <w:b w:val="0"/>
          <w:color w:val="2D2D2D"/>
          <w:sz w:val="24"/>
          <w:szCs w:val="24"/>
        </w:rPr>
        <w:t xml:space="preserve"> (далее - заявитель) представляет в Администрацию следующие документы, содержащие сведения, относящиеся к территориальному размещению, внешнему виду и техническим параметрам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 заявление о выдаче разрешения на установку и эксплуатацию рекламной конструкции по форме (Приложение N 1 к настоящему Положению);</w:t>
      </w:r>
    </w:p>
    <w:p w:rsidR="00426C68" w:rsidRPr="009B4058" w:rsidRDefault="00426C68" w:rsidP="00426C68">
      <w:pPr>
        <w:pStyle w:val="a6"/>
        <w:jc w:val="left"/>
        <w:rPr>
          <w:b w:val="0"/>
          <w:color w:val="2D2D2D"/>
          <w:sz w:val="24"/>
          <w:szCs w:val="24"/>
        </w:rPr>
      </w:pPr>
      <w:r w:rsidRPr="009B4058">
        <w:rPr>
          <w:b w:val="0"/>
          <w:color w:val="2D2D2D"/>
          <w:sz w:val="24"/>
          <w:szCs w:val="24"/>
        </w:rPr>
        <w:t>- данные о заявителе: для юридических лиц и индивидуальных предпринимателей - сведения с указанием адреса местонахождения (юридического и фактического), идентификационного номера налогоплательщика (ИНН), банковских реквизитов, должностей и фамилий руководителя и главного бухгалтера, номеров их телефонов,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 виде копии свидетельства о регистрации - для юридических лиц, свидетельства о регистрации индивидуального предпринимателя - для физических лиц;</w:t>
      </w:r>
    </w:p>
    <w:p w:rsidR="00426C68" w:rsidRPr="009B4058" w:rsidRDefault="00426C68" w:rsidP="00426C68">
      <w:pPr>
        <w:pStyle w:val="a6"/>
        <w:jc w:val="left"/>
        <w:rPr>
          <w:b w:val="0"/>
          <w:color w:val="2D2D2D"/>
          <w:sz w:val="24"/>
          <w:szCs w:val="24"/>
        </w:rPr>
      </w:pPr>
      <w:r w:rsidRPr="009B4058">
        <w:rPr>
          <w:b w:val="0"/>
          <w:color w:val="2D2D2D"/>
          <w:sz w:val="24"/>
          <w:szCs w:val="24"/>
        </w:rPr>
        <w:t>- цветные фотографии (10 х 15 см) рекламного места с нанесенным на него в масштабе изображением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 проектную документацию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 адрес и схему предполагаемого места размещения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 документ об оплате государственной пошлины;</w:t>
      </w:r>
    </w:p>
    <w:p w:rsidR="00426C68" w:rsidRPr="009B4058" w:rsidRDefault="00426C68" w:rsidP="00426C68">
      <w:pPr>
        <w:pStyle w:val="a6"/>
        <w:jc w:val="left"/>
        <w:rPr>
          <w:b w:val="0"/>
          <w:color w:val="2D2D2D"/>
          <w:sz w:val="24"/>
          <w:szCs w:val="24"/>
        </w:rPr>
      </w:pPr>
      <w:r w:rsidRPr="009B4058">
        <w:rPr>
          <w:b w:val="0"/>
          <w:color w:val="2D2D2D"/>
          <w:sz w:val="24"/>
          <w:szCs w:val="24"/>
        </w:rPr>
        <w:t>- договор на установку и эксплуатацию рекламной конструкции, заключенный согласно частям 5, 6, 7 статьи 19 </w:t>
      </w:r>
      <w:hyperlink r:id="rId10" w:history="1">
        <w:r w:rsidRPr="009B4058">
          <w:rPr>
            <w:rStyle w:val="a7"/>
            <w:rFonts w:ascii="Arial" w:eastAsiaTheme="majorEastAsia" w:hAnsi="Arial" w:cs="Arial"/>
            <w:b w:val="0"/>
            <w:color w:val="00466E"/>
            <w:spacing w:val="2"/>
            <w:sz w:val="24"/>
            <w:szCs w:val="24"/>
          </w:rPr>
          <w:t>Федерального закона "О рекламе"</w:t>
        </w:r>
      </w:hyperlink>
      <w:r w:rsidRPr="009B4058">
        <w:rPr>
          <w:b w:val="0"/>
          <w:color w:val="2D2D2D"/>
          <w:sz w:val="24"/>
          <w:szCs w:val="24"/>
        </w:rPr>
        <w:t>, являющийся подтверждением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В случае, когда Заявитель является собственником земельного участка, здания, сооружения или иного объекта, на котором предполагается установка объекта наружной рекламы и информации, в Администрацию предоставляется копия свидетельства о праве собственности.</w:t>
      </w:r>
    </w:p>
    <w:p w:rsidR="00426C68" w:rsidRPr="009B4058" w:rsidRDefault="00426C68" w:rsidP="00426C68">
      <w:pPr>
        <w:pStyle w:val="a6"/>
        <w:jc w:val="left"/>
        <w:rPr>
          <w:b w:val="0"/>
          <w:color w:val="2D2D2D"/>
          <w:sz w:val="24"/>
          <w:szCs w:val="24"/>
        </w:rPr>
      </w:pPr>
      <w:r w:rsidRPr="009B4058">
        <w:rPr>
          <w:b w:val="0"/>
          <w:color w:val="2D2D2D"/>
          <w:sz w:val="24"/>
          <w:szCs w:val="24"/>
        </w:rPr>
        <w:t>6.3. Администрация, получив заявление на выдачу разрешения на установку и эксплуатацию рекламной конструкции в день получения заявления регистрирует его в электронной системе учета входящих документов отдела документооборота.</w:t>
      </w:r>
    </w:p>
    <w:p w:rsidR="00426C68" w:rsidRPr="009B4058" w:rsidRDefault="00426C68" w:rsidP="00426C68">
      <w:pPr>
        <w:pStyle w:val="a6"/>
        <w:jc w:val="left"/>
        <w:rPr>
          <w:b w:val="0"/>
          <w:color w:val="2D2D2D"/>
          <w:sz w:val="24"/>
          <w:szCs w:val="24"/>
        </w:rPr>
      </w:pPr>
      <w:r w:rsidRPr="009B4058">
        <w:rPr>
          <w:b w:val="0"/>
          <w:color w:val="2D2D2D"/>
          <w:sz w:val="24"/>
          <w:szCs w:val="24"/>
        </w:rPr>
        <w:t>6.4. Администрация, получив заявление на выдачу разрешения на установку и эксплуатацию рекламной конструкции в течение 7 дней:</w:t>
      </w:r>
    </w:p>
    <w:p w:rsidR="00426C68" w:rsidRPr="009B4058" w:rsidRDefault="00426C68" w:rsidP="00426C68">
      <w:pPr>
        <w:pStyle w:val="a6"/>
        <w:jc w:val="left"/>
        <w:rPr>
          <w:b w:val="0"/>
          <w:color w:val="2D2D2D"/>
          <w:sz w:val="24"/>
          <w:szCs w:val="24"/>
        </w:rPr>
      </w:pPr>
      <w:r w:rsidRPr="009B4058">
        <w:rPr>
          <w:b w:val="0"/>
          <w:color w:val="2D2D2D"/>
          <w:sz w:val="24"/>
          <w:szCs w:val="24"/>
        </w:rPr>
        <w:t>- проверяет комплектность и содержание представленных документов;</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 определяет в соответствии с Приложением N 4 к настоящему Положению перечень организаций, уполномоченных на согласование установки рекламной конструкции на </w:t>
      </w:r>
      <w:r w:rsidRPr="009B4058">
        <w:rPr>
          <w:b w:val="0"/>
          <w:color w:val="2D2D2D"/>
          <w:sz w:val="24"/>
          <w:szCs w:val="24"/>
        </w:rPr>
        <w:lastRenderedPageBreak/>
        <w:t>территории муниципального  района  (далее - уполномоченные органы), а также организаций, согласование которых необходимо получить в целях соблюдения прав лиц, интересы которых затрагиваются в ходе размещения и эксплуатации рекламной конструкции (далее – организации), отметки о проведении необходимых согласований проставляются на заявление с уведомлением заявителя.</w:t>
      </w:r>
    </w:p>
    <w:p w:rsidR="00426C68" w:rsidRPr="009B4058" w:rsidRDefault="00426C68" w:rsidP="00426C68">
      <w:pPr>
        <w:pStyle w:val="a6"/>
        <w:jc w:val="left"/>
        <w:rPr>
          <w:b w:val="0"/>
          <w:color w:val="2D2D2D"/>
          <w:sz w:val="24"/>
          <w:szCs w:val="24"/>
        </w:rPr>
      </w:pPr>
      <w:r w:rsidRPr="009B4058">
        <w:rPr>
          <w:b w:val="0"/>
          <w:color w:val="2D2D2D"/>
          <w:sz w:val="24"/>
          <w:szCs w:val="24"/>
        </w:rPr>
        <w:t>Администрация осуществляет согласование, необходимое для принятия решения о выдаче разрешения на установку и эксплуатацию рекламной конструкции. При этом заявитель вправе самостоятельно получить такое согласование.</w:t>
      </w:r>
    </w:p>
    <w:p w:rsidR="00426C68" w:rsidRPr="009B4058" w:rsidRDefault="00426C68" w:rsidP="00426C68">
      <w:pPr>
        <w:pStyle w:val="a6"/>
        <w:jc w:val="left"/>
        <w:rPr>
          <w:b w:val="0"/>
          <w:color w:val="2D2D2D"/>
          <w:sz w:val="24"/>
          <w:szCs w:val="24"/>
        </w:rPr>
      </w:pPr>
      <w:r w:rsidRPr="009B4058">
        <w:rPr>
          <w:b w:val="0"/>
          <w:color w:val="2D2D2D"/>
          <w:sz w:val="24"/>
          <w:szCs w:val="24"/>
        </w:rPr>
        <w:t>Администрации выдает бланк технического паспорта рекламной конструкции для проставления в нем необходимых согласований, являющийся приложением к заявлению на установку и эксплуатацию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В случае, если рекламная конструкция устанавливается на земельном участке, разрешение должно быть согласовано с организациями, осуществляющими обслуживание и эксплуатацию инженерных сетей, перечень которых определяется для каждого конкретного места Администрацией.</w:t>
      </w:r>
    </w:p>
    <w:p w:rsidR="00426C68" w:rsidRPr="009B4058" w:rsidRDefault="00426C68" w:rsidP="00426C68">
      <w:pPr>
        <w:pStyle w:val="a6"/>
        <w:jc w:val="left"/>
        <w:rPr>
          <w:b w:val="0"/>
          <w:color w:val="2D2D2D"/>
          <w:sz w:val="24"/>
          <w:szCs w:val="24"/>
        </w:rPr>
      </w:pPr>
      <w:r w:rsidRPr="009B4058">
        <w:rPr>
          <w:b w:val="0"/>
          <w:color w:val="2D2D2D"/>
          <w:sz w:val="24"/>
          <w:szCs w:val="24"/>
        </w:rPr>
        <w:t>Сбор согласований на установку и эксплуатацию рекламной конструкции, в случае самостоятельного согласования, заявитель должен осуществить до истечения 1 месяца и 3-х недель со дня получения им технического паспорта на установку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На период осуществления согласования Администрация не рассматривает заявления на установку и эксплуатацию рекламных конструкций на месте, определенном в техническом паспорте, как предполагаемое место размещения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6.5. По поручению заявителя сбор согласований на договорных условиях могут осуществлять иные юридические или физические лица при наличии надлежащим образом оформленных полномочий.</w:t>
      </w:r>
    </w:p>
    <w:p w:rsidR="00426C68" w:rsidRPr="009B4058" w:rsidRDefault="00426C68" w:rsidP="00426C68">
      <w:pPr>
        <w:pStyle w:val="a6"/>
        <w:jc w:val="left"/>
        <w:rPr>
          <w:b w:val="0"/>
          <w:color w:val="2D2D2D"/>
          <w:sz w:val="24"/>
          <w:szCs w:val="24"/>
        </w:rPr>
      </w:pPr>
      <w:r w:rsidRPr="009B4058">
        <w:rPr>
          <w:b w:val="0"/>
          <w:color w:val="2D2D2D"/>
          <w:sz w:val="24"/>
          <w:szCs w:val="24"/>
        </w:rPr>
        <w:t>6.6. После получения согласования всех уполномоченных органов, организаций, предусмотренных в бланке технического паспорта на установку и эксплуатацию объекта наружной рекламы и информации, заявитель (или уполномоченное им лицо) сдает (в случае, если самостоятельно получал от уполномоченных органов, организаций такие согласования) бланк технического паспорта с проставленными необходимыми согласованиями в Администрацию;</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 в случае заявления на выдачу разрешения на рекламную конструкцию, предполагаемую к установке и эксплуатации на муниципальной или государственной собственности, или </w:t>
      </w:r>
      <w:proofErr w:type="gramStart"/>
      <w:r w:rsidRPr="009B4058">
        <w:rPr>
          <w:b w:val="0"/>
          <w:color w:val="2D2D2D"/>
          <w:sz w:val="24"/>
          <w:szCs w:val="24"/>
        </w:rPr>
        <w:t>на землях</w:t>
      </w:r>
      <w:proofErr w:type="gramEnd"/>
      <w:r w:rsidRPr="009B4058">
        <w:rPr>
          <w:b w:val="0"/>
          <w:color w:val="2D2D2D"/>
          <w:sz w:val="24"/>
          <w:szCs w:val="24"/>
        </w:rPr>
        <w:t xml:space="preserve"> на которые государственная собственность не разграничена, заявитель сдает в Администрацию подписанный заявителем договор на установку рекламной конструкции (в случае если недвижимое имущество находится в муниципальной или государственной собственности), оформленный на основании действующего законодательства.</w:t>
      </w:r>
    </w:p>
    <w:p w:rsidR="00426C68" w:rsidRPr="009B4058" w:rsidRDefault="00426C68" w:rsidP="00426C68">
      <w:pPr>
        <w:pStyle w:val="a6"/>
        <w:jc w:val="left"/>
        <w:rPr>
          <w:b w:val="0"/>
          <w:color w:val="2D2D2D"/>
          <w:sz w:val="24"/>
          <w:szCs w:val="24"/>
        </w:rPr>
      </w:pPr>
      <w:r w:rsidRPr="009B4058">
        <w:rPr>
          <w:b w:val="0"/>
          <w:color w:val="2D2D2D"/>
          <w:sz w:val="24"/>
          <w:szCs w:val="24"/>
        </w:rPr>
        <w:t>6.7. На основании представленной документации Администрация выдает разрешение на установку и эксплуатацию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6.8. Решение о выдаче разрешения или об отказе в его выдаче направляется Администрацией в письменной форме заявителю в течение одного месяца и трех недель со дня приема от заявителя необходимых документов.</w:t>
      </w:r>
    </w:p>
    <w:p w:rsidR="00426C68" w:rsidRPr="009B4058" w:rsidRDefault="00426C68" w:rsidP="00426C68">
      <w:pPr>
        <w:pStyle w:val="a6"/>
        <w:jc w:val="left"/>
        <w:rPr>
          <w:b w:val="0"/>
          <w:color w:val="2D2D2D"/>
          <w:sz w:val="24"/>
          <w:szCs w:val="24"/>
        </w:rPr>
      </w:pPr>
      <w:r w:rsidRPr="009B4058">
        <w:rPr>
          <w:b w:val="0"/>
          <w:color w:val="2D2D2D"/>
          <w:sz w:val="24"/>
          <w:szCs w:val="24"/>
        </w:rPr>
        <w:t>6.9. Решение об отказе в выдаче разрешения должно быть мотивировано и принято исключительно по основаниям, предусмотренным законодательством Российской Федерации.</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6.10. Разрешение на установку и эксплуатацию рекламной конструкции выдается Администрацией на каждую рекламную конструкцию на срок действия договора на установку и эксплуатацию рекламной конструкции. В разрешении указываются владелец рекламной конструкции, собственник земельного участка, здания или иного недвижимого имущества, к которому присоединяется рекламная конструкция, тип рекламной конструкции, техническое характеристики, площадь информационного поля, место </w:t>
      </w:r>
      <w:r w:rsidRPr="009B4058">
        <w:rPr>
          <w:b w:val="0"/>
          <w:color w:val="2D2D2D"/>
          <w:sz w:val="24"/>
          <w:szCs w:val="24"/>
        </w:rPr>
        <w:lastRenderedPageBreak/>
        <w:t>установки рекламной конструкции, срок действия разрешения, орган, выдавший разрешение, номер и дата его выдачи, иные сведения.</w:t>
      </w:r>
    </w:p>
    <w:p w:rsidR="00426C68" w:rsidRPr="009B4058" w:rsidRDefault="00426C68" w:rsidP="00426C68">
      <w:pPr>
        <w:pStyle w:val="a6"/>
        <w:jc w:val="left"/>
        <w:rPr>
          <w:b w:val="0"/>
          <w:color w:val="2D2D2D"/>
          <w:sz w:val="24"/>
          <w:szCs w:val="24"/>
        </w:rPr>
      </w:pPr>
      <w:r w:rsidRPr="009B4058">
        <w:rPr>
          <w:b w:val="0"/>
          <w:color w:val="2D2D2D"/>
          <w:sz w:val="24"/>
          <w:szCs w:val="24"/>
        </w:rPr>
        <w:t>6.11. В случае реорганизации юридического лица, имеющего разрешение, а также перехода права собственности на объект наружной рекламы и информации к иному лицу, правопреемник или собственник объекта наружной рекламы и информации подает заявление о переоформлении разрешения с приложением документов, указанных в настоящем Порядке.</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6.12. Информация о выданных разрешениях вносится уполномоченными сотрудниками Администрации в реестр разрешений на установку и эксплуатацию рекламных конструкций, установленных на </w:t>
      </w:r>
      <w:proofErr w:type="gramStart"/>
      <w:r w:rsidRPr="009B4058">
        <w:rPr>
          <w:b w:val="0"/>
          <w:color w:val="2D2D2D"/>
          <w:sz w:val="24"/>
          <w:szCs w:val="24"/>
        </w:rPr>
        <w:t>территории  муниципального</w:t>
      </w:r>
      <w:proofErr w:type="gramEnd"/>
      <w:r w:rsidRPr="009B4058">
        <w:rPr>
          <w:b w:val="0"/>
          <w:color w:val="2D2D2D"/>
          <w:sz w:val="24"/>
          <w:szCs w:val="24"/>
        </w:rPr>
        <w:t xml:space="preserve"> района.</w:t>
      </w:r>
    </w:p>
    <w:p w:rsidR="00426C68" w:rsidRPr="009B4058" w:rsidRDefault="00426C68" w:rsidP="00426C68">
      <w:pPr>
        <w:pStyle w:val="a6"/>
        <w:jc w:val="left"/>
        <w:rPr>
          <w:b w:val="0"/>
          <w:color w:val="2D2D2D"/>
          <w:sz w:val="24"/>
          <w:szCs w:val="24"/>
        </w:rPr>
      </w:pPr>
      <w:r w:rsidRPr="009B4058">
        <w:rPr>
          <w:b w:val="0"/>
          <w:color w:val="2D2D2D"/>
          <w:sz w:val="24"/>
          <w:szCs w:val="24"/>
        </w:rPr>
        <w:t>6.13. Аннулирование разрешения на установку и эксплуатацию рекламной конструкции производится на основаниях, установленных действующим законодательством Российской Федерации "О рекламе".</w:t>
      </w:r>
    </w:p>
    <w:p w:rsidR="00426C68" w:rsidRPr="009B4058" w:rsidRDefault="00426C68" w:rsidP="00426C68">
      <w:pPr>
        <w:pStyle w:val="a6"/>
        <w:jc w:val="left"/>
        <w:rPr>
          <w:b w:val="0"/>
          <w:color w:val="2D2D2D"/>
          <w:sz w:val="24"/>
          <w:szCs w:val="24"/>
        </w:rPr>
      </w:pPr>
      <w:r w:rsidRPr="009B4058">
        <w:rPr>
          <w:b w:val="0"/>
          <w:color w:val="2D2D2D"/>
          <w:sz w:val="24"/>
          <w:szCs w:val="24"/>
        </w:rPr>
        <w:t>6.14. Разрешение может быть признано недействительным в судебном порядке в случаях, установленных действующим законодательством Российской Федерации.</w:t>
      </w:r>
    </w:p>
    <w:p w:rsidR="00426C68" w:rsidRPr="009B4058" w:rsidRDefault="00426C68" w:rsidP="00426C68">
      <w:pPr>
        <w:pStyle w:val="a6"/>
        <w:jc w:val="left"/>
        <w:rPr>
          <w:b w:val="0"/>
          <w:color w:val="2D2D2D"/>
          <w:sz w:val="24"/>
          <w:szCs w:val="24"/>
        </w:rPr>
      </w:pPr>
      <w:r w:rsidRPr="009B4058">
        <w:rPr>
          <w:b w:val="0"/>
          <w:color w:val="2D2D2D"/>
          <w:sz w:val="24"/>
          <w:szCs w:val="24"/>
        </w:rPr>
        <w:t>6.15. Форма заявления на выдачу разрешения (Приложение N 1 к настоящему Положению), форма разрешения на установку и эксплуатацию рекламной конструкции (Приложение N 2 к настоящему Положению), форма технического паспорта на установку и эксплуатацию рекламной конструкции (Приложение N 3 к настоящему Положению), утверждается настоящим Положением.</w:t>
      </w:r>
    </w:p>
    <w:p w:rsidR="00426C68" w:rsidRDefault="00426C68" w:rsidP="00426C68">
      <w:pPr>
        <w:pStyle w:val="a6"/>
        <w:jc w:val="left"/>
        <w:rPr>
          <w:color w:val="4C4C4C"/>
          <w:sz w:val="24"/>
          <w:szCs w:val="24"/>
        </w:rPr>
      </w:pPr>
    </w:p>
    <w:p w:rsidR="00426C68" w:rsidRPr="009B4058" w:rsidRDefault="00426C68" w:rsidP="00426C68">
      <w:pPr>
        <w:pStyle w:val="a6"/>
        <w:jc w:val="left"/>
        <w:rPr>
          <w:color w:val="4C4C4C"/>
          <w:sz w:val="24"/>
          <w:szCs w:val="24"/>
        </w:rPr>
      </w:pPr>
      <w:r w:rsidRPr="009B4058">
        <w:rPr>
          <w:color w:val="4C4C4C"/>
          <w:sz w:val="24"/>
          <w:szCs w:val="24"/>
        </w:rPr>
        <w:t>7. Общие требования к разме</w:t>
      </w:r>
      <w:r>
        <w:rPr>
          <w:color w:val="4C4C4C"/>
          <w:sz w:val="24"/>
          <w:szCs w:val="24"/>
        </w:rPr>
        <w:t>щению рекламных конструкций</w:t>
      </w:r>
    </w:p>
    <w:p w:rsidR="00426C68" w:rsidRPr="009B4058" w:rsidRDefault="00426C68" w:rsidP="00426C68">
      <w:pPr>
        <w:pStyle w:val="a6"/>
        <w:jc w:val="left"/>
        <w:rPr>
          <w:b w:val="0"/>
          <w:color w:val="2D2D2D"/>
          <w:sz w:val="24"/>
          <w:szCs w:val="24"/>
        </w:rPr>
      </w:pPr>
      <w:r w:rsidRPr="009B4058">
        <w:rPr>
          <w:color w:val="2D2D2D"/>
          <w:sz w:val="24"/>
          <w:szCs w:val="24"/>
        </w:rPr>
        <w:br/>
      </w:r>
      <w:r w:rsidRPr="009B4058">
        <w:rPr>
          <w:b w:val="0"/>
          <w:color w:val="2D2D2D"/>
          <w:sz w:val="24"/>
          <w:szCs w:val="24"/>
        </w:rPr>
        <w:t>7.1. Рекламные конструкции, установл</w:t>
      </w:r>
      <w:r>
        <w:rPr>
          <w:b w:val="0"/>
          <w:color w:val="2D2D2D"/>
          <w:sz w:val="24"/>
          <w:szCs w:val="24"/>
        </w:rPr>
        <w:t xml:space="preserve">енные на </w:t>
      </w:r>
      <w:proofErr w:type="gramStart"/>
      <w:r>
        <w:rPr>
          <w:b w:val="0"/>
          <w:color w:val="2D2D2D"/>
          <w:sz w:val="24"/>
          <w:szCs w:val="24"/>
        </w:rPr>
        <w:t xml:space="preserve">территории </w:t>
      </w:r>
      <w:r w:rsidRPr="009B4058">
        <w:rPr>
          <w:b w:val="0"/>
          <w:color w:val="2D2D2D"/>
          <w:sz w:val="24"/>
          <w:szCs w:val="24"/>
        </w:rPr>
        <w:t xml:space="preserve"> муниципального</w:t>
      </w:r>
      <w:proofErr w:type="gramEnd"/>
      <w:r w:rsidRPr="009B4058">
        <w:rPr>
          <w:b w:val="0"/>
          <w:color w:val="2D2D2D"/>
          <w:sz w:val="24"/>
          <w:szCs w:val="24"/>
        </w:rPr>
        <w:t xml:space="preserve"> района, не должны ухудшать визуальный, архитектурный, ландшафтный облик территории.</w:t>
      </w:r>
    </w:p>
    <w:p w:rsidR="00426C68" w:rsidRPr="009B4058" w:rsidRDefault="00426C68" w:rsidP="00426C68">
      <w:pPr>
        <w:pStyle w:val="a6"/>
        <w:jc w:val="left"/>
        <w:rPr>
          <w:b w:val="0"/>
          <w:color w:val="2D2D2D"/>
          <w:sz w:val="24"/>
          <w:szCs w:val="24"/>
        </w:rPr>
      </w:pPr>
      <w:r w:rsidRPr="009B4058">
        <w:rPr>
          <w:b w:val="0"/>
          <w:color w:val="2D2D2D"/>
          <w:sz w:val="24"/>
          <w:szCs w:val="24"/>
        </w:rPr>
        <w:t>7.2. Рекламные конструкции и их территориальное размещение должны соответствовать требованиям технического регламента.</w:t>
      </w:r>
    </w:p>
    <w:p w:rsidR="00426C68" w:rsidRPr="009B4058" w:rsidRDefault="00426C68" w:rsidP="00426C68">
      <w:pPr>
        <w:pStyle w:val="a6"/>
        <w:jc w:val="left"/>
        <w:rPr>
          <w:b w:val="0"/>
          <w:color w:val="2D2D2D"/>
          <w:sz w:val="24"/>
          <w:szCs w:val="24"/>
        </w:rPr>
      </w:pPr>
      <w:r w:rsidRPr="009B4058">
        <w:rPr>
          <w:b w:val="0"/>
          <w:color w:val="2D2D2D"/>
          <w:sz w:val="24"/>
          <w:szCs w:val="24"/>
        </w:rPr>
        <w:t>Проектная документация должна быть выполнена в соответствии с действующими государственными стандартами и другими нормативными актами.</w:t>
      </w:r>
    </w:p>
    <w:p w:rsidR="00426C68" w:rsidRPr="009B4058" w:rsidRDefault="00426C68" w:rsidP="00426C68">
      <w:pPr>
        <w:pStyle w:val="a6"/>
        <w:jc w:val="left"/>
        <w:rPr>
          <w:b w:val="0"/>
          <w:color w:val="2D2D2D"/>
          <w:sz w:val="24"/>
          <w:szCs w:val="24"/>
        </w:rPr>
      </w:pPr>
      <w:r w:rsidRPr="009B4058">
        <w:rPr>
          <w:b w:val="0"/>
          <w:color w:val="2D2D2D"/>
          <w:sz w:val="24"/>
          <w:szCs w:val="24"/>
        </w:rPr>
        <w:t>7.3. Рекламные конструкции не являются объектами капитального строительства. На правоотношения, возникающие в связи с установкой рекламных конструкций не распространяются правила, предусмотренные </w:t>
      </w:r>
      <w:hyperlink r:id="rId11" w:history="1">
        <w:r w:rsidRPr="009B4058">
          <w:rPr>
            <w:rStyle w:val="a7"/>
            <w:rFonts w:ascii="Arial" w:eastAsiaTheme="majorEastAsia" w:hAnsi="Arial" w:cs="Arial"/>
            <w:b w:val="0"/>
            <w:color w:val="00466E"/>
            <w:spacing w:val="2"/>
            <w:sz w:val="24"/>
            <w:szCs w:val="24"/>
          </w:rPr>
          <w:t>Федеральным законом от 21.07.1997 N 122-ФЗ</w:t>
        </w:r>
      </w:hyperlink>
      <w:r w:rsidRPr="009B4058">
        <w:rPr>
          <w:b w:val="0"/>
          <w:color w:val="2D2D2D"/>
          <w:sz w:val="24"/>
          <w:szCs w:val="24"/>
        </w:rPr>
        <w:t>(ред. От 30.12.2012) "О государственной регистрации прав на объекты недвижимого имущества и сделок с ним" (с изменениями и дополнениями, вступающими в силу от 01.01.2013).</w:t>
      </w:r>
    </w:p>
    <w:p w:rsidR="00426C68" w:rsidRPr="009B4058" w:rsidRDefault="00426C68" w:rsidP="00426C68">
      <w:pPr>
        <w:pStyle w:val="a6"/>
        <w:jc w:val="left"/>
        <w:rPr>
          <w:b w:val="0"/>
          <w:color w:val="2D2D2D"/>
          <w:sz w:val="24"/>
          <w:szCs w:val="24"/>
        </w:rPr>
      </w:pPr>
      <w:r w:rsidRPr="009B4058">
        <w:rPr>
          <w:b w:val="0"/>
          <w:color w:val="2D2D2D"/>
          <w:sz w:val="24"/>
          <w:szCs w:val="24"/>
        </w:rPr>
        <w:t>7.4. Материалы, используемые при изготовлении всех типов рекламных конструкций, должны отвечать требованиям, установленным законодательством Российской Федерации. Устройство рекламной конструкции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с действующим законодательством.</w:t>
      </w:r>
    </w:p>
    <w:p w:rsidR="00426C68" w:rsidRPr="009B4058" w:rsidRDefault="00426C68" w:rsidP="00426C68">
      <w:pPr>
        <w:pStyle w:val="a6"/>
        <w:jc w:val="left"/>
        <w:rPr>
          <w:b w:val="0"/>
          <w:color w:val="2D2D2D"/>
          <w:sz w:val="24"/>
          <w:szCs w:val="24"/>
        </w:rPr>
      </w:pPr>
      <w:r w:rsidRPr="009B4058">
        <w:rPr>
          <w:b w:val="0"/>
          <w:color w:val="2D2D2D"/>
          <w:sz w:val="24"/>
          <w:szCs w:val="24"/>
        </w:rPr>
        <w:t>7.5. Монтажно-строительные и электромонтажные работы по установке и эксплуатации рекламных конструкций выполняются в соответствии с проектной документацией организациями, имеющими соответствующие разрешения на проведение этих работ.</w:t>
      </w:r>
    </w:p>
    <w:p w:rsidR="00426C68" w:rsidRPr="009B4058" w:rsidRDefault="00426C68" w:rsidP="00426C68">
      <w:pPr>
        <w:pStyle w:val="a6"/>
        <w:jc w:val="left"/>
        <w:rPr>
          <w:b w:val="0"/>
          <w:color w:val="2D2D2D"/>
          <w:sz w:val="24"/>
          <w:szCs w:val="24"/>
        </w:rPr>
      </w:pPr>
      <w:r w:rsidRPr="009B4058">
        <w:rPr>
          <w:b w:val="0"/>
          <w:color w:val="2D2D2D"/>
          <w:sz w:val="24"/>
          <w:szCs w:val="24"/>
        </w:rPr>
        <w:t>7.6. Не допускается снижение прочности, устойчивости и надежности зданий и сооружений, на которых размещаются рекламные конструкции, или их повреждения.</w:t>
      </w:r>
    </w:p>
    <w:p w:rsidR="00426C68" w:rsidRPr="009B4058" w:rsidRDefault="00426C68" w:rsidP="00426C68">
      <w:pPr>
        <w:pStyle w:val="a6"/>
        <w:jc w:val="left"/>
        <w:rPr>
          <w:b w:val="0"/>
          <w:color w:val="2D2D2D"/>
          <w:sz w:val="24"/>
          <w:szCs w:val="24"/>
        </w:rPr>
      </w:pPr>
      <w:r w:rsidRPr="009B4058">
        <w:rPr>
          <w:b w:val="0"/>
          <w:color w:val="2D2D2D"/>
          <w:sz w:val="24"/>
          <w:szCs w:val="24"/>
        </w:rPr>
        <w:t>7.7. Рекламные конструкции не должны создавать помех для выполнения работ по эксплуатации и ремонту зданий и сооружений.</w:t>
      </w:r>
    </w:p>
    <w:p w:rsidR="00426C68" w:rsidRPr="009B4058" w:rsidRDefault="00426C68" w:rsidP="00426C68">
      <w:pPr>
        <w:pStyle w:val="a6"/>
        <w:jc w:val="left"/>
        <w:rPr>
          <w:b w:val="0"/>
          <w:color w:val="2D2D2D"/>
          <w:sz w:val="24"/>
          <w:szCs w:val="24"/>
        </w:rPr>
      </w:pPr>
      <w:r w:rsidRPr="009B4058">
        <w:rPr>
          <w:b w:val="0"/>
          <w:color w:val="2D2D2D"/>
          <w:sz w:val="24"/>
          <w:szCs w:val="24"/>
        </w:rPr>
        <w:t>7.8.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 не допускается.</w:t>
      </w:r>
    </w:p>
    <w:p w:rsidR="00426C68" w:rsidRPr="009B4058" w:rsidRDefault="00426C68" w:rsidP="00426C68">
      <w:pPr>
        <w:pStyle w:val="a6"/>
        <w:jc w:val="left"/>
        <w:rPr>
          <w:b w:val="0"/>
          <w:color w:val="2D2D2D"/>
          <w:sz w:val="24"/>
          <w:szCs w:val="24"/>
        </w:rPr>
      </w:pPr>
      <w:r w:rsidRPr="009B4058">
        <w:rPr>
          <w:b w:val="0"/>
          <w:color w:val="2D2D2D"/>
          <w:sz w:val="24"/>
          <w:szCs w:val="24"/>
        </w:rPr>
        <w:lastRenderedPageBreak/>
        <w:t>7.9. Установка и эксплуатация рекламных конструкций над проезжей частью дорог и улиц (за исключением транспарантов-перетяжек и конструкций на путепроводах) не допускается.</w:t>
      </w:r>
    </w:p>
    <w:p w:rsidR="00426C68" w:rsidRPr="009B4058" w:rsidRDefault="00426C68" w:rsidP="00426C68">
      <w:pPr>
        <w:pStyle w:val="a6"/>
        <w:jc w:val="left"/>
        <w:rPr>
          <w:b w:val="0"/>
          <w:color w:val="2D2D2D"/>
          <w:sz w:val="24"/>
          <w:szCs w:val="24"/>
        </w:rPr>
      </w:pPr>
      <w:r w:rsidRPr="009B4058">
        <w:rPr>
          <w:b w:val="0"/>
          <w:color w:val="2D2D2D"/>
          <w:sz w:val="24"/>
          <w:szCs w:val="24"/>
        </w:rPr>
        <w:t>7.10. Установка и эксплуатация рекламных конструкций на территориях, в отношении которых в установленном порядке утверждены схемы размещения рекламных конструкций, допускается исключительно в соответствии с указанными схемами размещения.</w:t>
      </w:r>
    </w:p>
    <w:p w:rsidR="00426C68" w:rsidRPr="009B4058" w:rsidRDefault="00426C68" w:rsidP="00426C68">
      <w:pPr>
        <w:pStyle w:val="a6"/>
        <w:jc w:val="left"/>
        <w:rPr>
          <w:b w:val="0"/>
          <w:color w:val="2D2D2D"/>
          <w:sz w:val="24"/>
          <w:szCs w:val="24"/>
        </w:rPr>
      </w:pPr>
      <w:r w:rsidRPr="009B4058">
        <w:rPr>
          <w:b w:val="0"/>
          <w:color w:val="2D2D2D"/>
          <w:sz w:val="24"/>
          <w:szCs w:val="24"/>
        </w:rPr>
        <w:t>7.11. Установка и эксплуатация рекламных конструкций не должны нарушать требования соответствующих санитарных норм и правил (в том числе требований к освещенности, электромагнитному излучению и пр.).</w:t>
      </w:r>
    </w:p>
    <w:p w:rsidR="00426C68" w:rsidRPr="009B4058" w:rsidRDefault="00426C68" w:rsidP="00426C68">
      <w:pPr>
        <w:pStyle w:val="a6"/>
        <w:jc w:val="left"/>
        <w:rPr>
          <w:b w:val="0"/>
          <w:color w:val="2D2D2D"/>
          <w:sz w:val="24"/>
          <w:szCs w:val="24"/>
        </w:rPr>
      </w:pPr>
      <w:r w:rsidRPr="009B4058">
        <w:rPr>
          <w:b w:val="0"/>
          <w:color w:val="2D2D2D"/>
          <w:sz w:val="24"/>
          <w:szCs w:val="24"/>
        </w:rPr>
        <w:t>7.12. Рекламные конструкции не должны находиться без информационных сообщений.</w:t>
      </w:r>
    </w:p>
    <w:p w:rsidR="00426C68" w:rsidRPr="009B4058" w:rsidRDefault="00426C68" w:rsidP="00426C68">
      <w:pPr>
        <w:pStyle w:val="a6"/>
        <w:jc w:val="left"/>
        <w:rPr>
          <w:b w:val="0"/>
          <w:color w:val="2D2D2D"/>
          <w:sz w:val="24"/>
          <w:szCs w:val="24"/>
        </w:rPr>
      </w:pPr>
      <w:r w:rsidRPr="009B4058">
        <w:rPr>
          <w:b w:val="0"/>
          <w:color w:val="2D2D2D"/>
          <w:sz w:val="24"/>
          <w:szCs w:val="24"/>
        </w:rPr>
        <w:t>7.13. Рекламные конструкции и должны соответствовать требованиям нормативных актов по безопасности дорожного движения.</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7.14. Установка и эксплуатация рекламных конструкций на землях общего пользования не должны создавать помех для пешеходов, уборки улиц и тротуаров; не </w:t>
      </w:r>
      <w:proofErr w:type="gramStart"/>
      <w:r w:rsidRPr="009B4058">
        <w:rPr>
          <w:b w:val="0"/>
          <w:color w:val="2D2D2D"/>
          <w:sz w:val="24"/>
          <w:szCs w:val="24"/>
        </w:rPr>
        <w:t>допускается</w:t>
      </w:r>
      <w:proofErr w:type="gramEnd"/>
      <w:r w:rsidRPr="009B4058">
        <w:rPr>
          <w:b w:val="0"/>
          <w:color w:val="2D2D2D"/>
          <w:sz w:val="24"/>
          <w:szCs w:val="24"/>
        </w:rPr>
        <w:t xml:space="preserve">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 Запрещается установка рекламных конструкций на цветниках и тротуарах, если после их установки ширина прохода для пешеходов составит менее 2 метров.</w:t>
      </w:r>
    </w:p>
    <w:p w:rsidR="00426C68" w:rsidRPr="009B4058" w:rsidRDefault="00426C68" w:rsidP="00426C68">
      <w:pPr>
        <w:pStyle w:val="a6"/>
        <w:jc w:val="left"/>
        <w:rPr>
          <w:b w:val="0"/>
          <w:color w:val="2D2D2D"/>
          <w:sz w:val="24"/>
          <w:szCs w:val="24"/>
        </w:rPr>
      </w:pPr>
      <w:r w:rsidRPr="009B4058">
        <w:rPr>
          <w:b w:val="0"/>
          <w:color w:val="2D2D2D"/>
          <w:sz w:val="24"/>
          <w:szCs w:val="24"/>
        </w:rPr>
        <w:t>7.15. Рекламные конструкции, устанавливаемые на зданиях и сооружениях, не должны ухудшать их архитектуру.</w:t>
      </w:r>
    </w:p>
    <w:p w:rsidR="00426C68" w:rsidRPr="009B4058" w:rsidRDefault="00426C68" w:rsidP="00426C68">
      <w:pPr>
        <w:pStyle w:val="a6"/>
        <w:jc w:val="left"/>
        <w:rPr>
          <w:b w:val="0"/>
          <w:color w:val="2D2D2D"/>
          <w:sz w:val="24"/>
          <w:szCs w:val="24"/>
        </w:rPr>
      </w:pPr>
      <w:r w:rsidRPr="009B4058">
        <w:rPr>
          <w:b w:val="0"/>
          <w:color w:val="2D2D2D"/>
          <w:sz w:val="24"/>
          <w:szCs w:val="24"/>
        </w:rPr>
        <w:t>7.16. В случаях использования источников света, установленных отдельно от рекламной конструкции, крепления светильников должны быть закрыты декоративными элементами.</w:t>
      </w:r>
    </w:p>
    <w:p w:rsidR="00426C68" w:rsidRPr="009B4058" w:rsidRDefault="00426C68" w:rsidP="00426C68">
      <w:pPr>
        <w:pStyle w:val="a6"/>
        <w:jc w:val="left"/>
        <w:rPr>
          <w:b w:val="0"/>
          <w:color w:val="2D2D2D"/>
          <w:sz w:val="24"/>
          <w:szCs w:val="24"/>
        </w:rPr>
      </w:pPr>
      <w:r w:rsidRPr="009B4058">
        <w:rPr>
          <w:b w:val="0"/>
          <w:color w:val="2D2D2D"/>
          <w:sz w:val="24"/>
          <w:szCs w:val="24"/>
        </w:rPr>
        <w:t>7.17. На рекламных конструкциях не допускается размещение информации, не предназначенной для неопределенного круга лиц (частные объявления, личные поздравления и т.п.).</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7.18. Рекламная конструкция должна иметь маркировку с указанием владельца, номера его телефона и инвентарный номер конструкции. Требования к маркировке определяются </w:t>
      </w:r>
      <w:proofErr w:type="gramStart"/>
      <w:r w:rsidRPr="009B4058">
        <w:rPr>
          <w:b w:val="0"/>
          <w:color w:val="2D2D2D"/>
          <w:sz w:val="24"/>
          <w:szCs w:val="24"/>
        </w:rPr>
        <w:t>Администрацией  муниципального</w:t>
      </w:r>
      <w:proofErr w:type="gramEnd"/>
      <w:r w:rsidRPr="009B4058">
        <w:rPr>
          <w:b w:val="0"/>
          <w:color w:val="2D2D2D"/>
          <w:sz w:val="24"/>
          <w:szCs w:val="24"/>
        </w:rPr>
        <w:t xml:space="preserve"> района.</w:t>
      </w:r>
    </w:p>
    <w:p w:rsidR="00426C68" w:rsidRPr="009B4058" w:rsidRDefault="00426C68" w:rsidP="00426C68">
      <w:pPr>
        <w:pStyle w:val="a6"/>
        <w:jc w:val="left"/>
        <w:rPr>
          <w:b w:val="0"/>
          <w:color w:val="2D2D2D"/>
          <w:sz w:val="24"/>
          <w:szCs w:val="24"/>
        </w:rPr>
      </w:pPr>
      <w:r w:rsidRPr="009B4058">
        <w:rPr>
          <w:b w:val="0"/>
          <w:color w:val="2D2D2D"/>
          <w:sz w:val="24"/>
          <w:szCs w:val="24"/>
        </w:rPr>
        <w:t>7.19. Работы по установке (монтажу), эксплуатации и демонтажу рекламной конструкции осуществляются его владельцем по договору с собственником земельного участка, здания или иного недвижимого имущества, на котором устанавливается рекламная конструкция, либо с лицом, уполномоченным собственником такого имущества, в том числе с арендатором, если такое право предоставлено собственником.</w:t>
      </w:r>
    </w:p>
    <w:p w:rsidR="00426C68" w:rsidRPr="009B4058" w:rsidRDefault="00426C68" w:rsidP="00426C68">
      <w:pPr>
        <w:pStyle w:val="a6"/>
        <w:jc w:val="left"/>
        <w:rPr>
          <w:b w:val="0"/>
          <w:color w:val="2D2D2D"/>
          <w:sz w:val="24"/>
          <w:szCs w:val="24"/>
        </w:rPr>
      </w:pPr>
      <w:r w:rsidRPr="009B4058">
        <w:rPr>
          <w:b w:val="0"/>
          <w:color w:val="2D2D2D"/>
          <w:sz w:val="24"/>
          <w:szCs w:val="24"/>
        </w:rPr>
        <w:t>7.20. Требования по безопасности дорожного движения:</w:t>
      </w:r>
    </w:p>
    <w:p w:rsidR="00426C68" w:rsidRPr="009B4058" w:rsidRDefault="00426C68" w:rsidP="00426C68">
      <w:pPr>
        <w:pStyle w:val="a6"/>
        <w:jc w:val="left"/>
        <w:rPr>
          <w:b w:val="0"/>
          <w:color w:val="2D2D2D"/>
          <w:sz w:val="24"/>
          <w:szCs w:val="24"/>
        </w:rPr>
      </w:pPr>
      <w:r w:rsidRPr="009B4058">
        <w:rPr>
          <w:b w:val="0"/>
          <w:color w:val="2D2D2D"/>
          <w:sz w:val="24"/>
          <w:szCs w:val="24"/>
        </w:rPr>
        <w:t>7.20.1. Рекламные конструкции устанавливают с учетом проектов организации дорожного движения и расположения технических средств организации дорожного движения.</w:t>
      </w:r>
    </w:p>
    <w:p w:rsidR="00426C68" w:rsidRPr="009B4058" w:rsidRDefault="00426C68" w:rsidP="00426C68">
      <w:pPr>
        <w:pStyle w:val="a6"/>
        <w:jc w:val="left"/>
        <w:rPr>
          <w:b w:val="0"/>
          <w:color w:val="2D2D2D"/>
          <w:sz w:val="24"/>
          <w:szCs w:val="24"/>
        </w:rPr>
      </w:pPr>
      <w:r w:rsidRPr="009B4058">
        <w:rPr>
          <w:b w:val="0"/>
          <w:color w:val="2D2D2D"/>
          <w:sz w:val="24"/>
          <w:szCs w:val="24"/>
        </w:rPr>
        <w:t>7.20.2. При установке рекламных конструкций должны выполняться требования действующих нормативных актов по безопасности дорожного движения.</w:t>
      </w:r>
    </w:p>
    <w:p w:rsidR="00426C68" w:rsidRPr="009B4058" w:rsidRDefault="00426C68" w:rsidP="00426C68">
      <w:pPr>
        <w:pStyle w:val="a6"/>
        <w:jc w:val="left"/>
        <w:rPr>
          <w:b w:val="0"/>
          <w:color w:val="2D2D2D"/>
          <w:sz w:val="24"/>
          <w:szCs w:val="24"/>
        </w:rPr>
      </w:pPr>
      <w:r w:rsidRPr="009B4058">
        <w:rPr>
          <w:b w:val="0"/>
          <w:color w:val="2D2D2D"/>
          <w:sz w:val="24"/>
          <w:szCs w:val="24"/>
        </w:rPr>
        <w:t>7.20.3. При выполнении работ по монтажу и обслуживанию рекламных конструкций должны быть соблюдены требования по обеспечению безопасности дорожного движения в местах производства работ.</w:t>
      </w:r>
    </w:p>
    <w:p w:rsidR="00426C68" w:rsidRDefault="00426C68" w:rsidP="00426C68">
      <w:pPr>
        <w:pStyle w:val="a6"/>
        <w:jc w:val="left"/>
        <w:rPr>
          <w:color w:val="4C4C4C"/>
          <w:sz w:val="24"/>
          <w:szCs w:val="24"/>
        </w:rPr>
      </w:pPr>
    </w:p>
    <w:p w:rsidR="00426C68" w:rsidRPr="009B4058" w:rsidRDefault="00426C68" w:rsidP="00426C68">
      <w:pPr>
        <w:pStyle w:val="a6"/>
        <w:jc w:val="left"/>
        <w:rPr>
          <w:color w:val="4C4C4C"/>
          <w:sz w:val="24"/>
          <w:szCs w:val="24"/>
        </w:rPr>
      </w:pPr>
      <w:r w:rsidRPr="009B4058">
        <w:rPr>
          <w:color w:val="4C4C4C"/>
          <w:sz w:val="24"/>
          <w:szCs w:val="24"/>
        </w:rPr>
        <w:t>8. Порядок установки рекламной конструкции.</w:t>
      </w:r>
    </w:p>
    <w:p w:rsidR="00426C68" w:rsidRPr="009B4058" w:rsidRDefault="00426C68" w:rsidP="00426C68">
      <w:pPr>
        <w:pStyle w:val="a6"/>
        <w:jc w:val="left"/>
        <w:rPr>
          <w:b w:val="0"/>
          <w:color w:val="2D2D2D"/>
          <w:sz w:val="24"/>
          <w:szCs w:val="24"/>
        </w:rPr>
      </w:pPr>
      <w:r w:rsidRPr="009B4058">
        <w:rPr>
          <w:color w:val="2D2D2D"/>
          <w:sz w:val="24"/>
          <w:szCs w:val="24"/>
        </w:rPr>
        <w:br/>
      </w:r>
      <w:r w:rsidRPr="009B4058">
        <w:rPr>
          <w:b w:val="0"/>
          <w:color w:val="2D2D2D"/>
          <w:sz w:val="24"/>
          <w:szCs w:val="24"/>
        </w:rPr>
        <w:t>8.1. Установка и эксплуатация рекламной конструкции осуществляется ее владельцем по договору с собственником земельного участка, здания или иного недвижимого имущества, к которому присоединяется рекламной конструкции, либо с лицом, уполномоченным собственником такого имущества, в том числе с арендатором, при наличии разрешения на установку и эксплуатацию рекламной конструкции (далее - разрешение), выдаваемого Администрацией.</w:t>
      </w:r>
    </w:p>
    <w:p w:rsidR="00426C68" w:rsidRPr="009B4058" w:rsidRDefault="00426C68" w:rsidP="00426C68">
      <w:pPr>
        <w:pStyle w:val="a6"/>
        <w:jc w:val="left"/>
        <w:rPr>
          <w:b w:val="0"/>
          <w:color w:val="2D2D2D"/>
          <w:sz w:val="24"/>
          <w:szCs w:val="24"/>
        </w:rPr>
      </w:pPr>
      <w:r w:rsidRPr="009B4058">
        <w:rPr>
          <w:b w:val="0"/>
          <w:color w:val="2D2D2D"/>
          <w:sz w:val="24"/>
          <w:szCs w:val="24"/>
        </w:rPr>
        <w:lastRenderedPageBreak/>
        <w:t xml:space="preserve">8.2.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устанавливаются Правительством Республики Дагестан.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w:t>
      </w:r>
      <w:proofErr w:type="gramStart"/>
      <w:r w:rsidRPr="009B4058">
        <w:rPr>
          <w:b w:val="0"/>
          <w:color w:val="2D2D2D"/>
          <w:sz w:val="24"/>
          <w:szCs w:val="24"/>
        </w:rPr>
        <w:t>администрацией  муниципального</w:t>
      </w:r>
      <w:proofErr w:type="gramEnd"/>
      <w:r w:rsidRPr="009B4058">
        <w:rPr>
          <w:b w:val="0"/>
          <w:color w:val="2D2D2D"/>
          <w:sz w:val="24"/>
          <w:szCs w:val="24"/>
        </w:rPr>
        <w:t xml:space="preserve"> района в зависимости от типа и вида рекламной конструкции, применяемых технологий демонстрации рекламы в границах соответствующих предельных сроков.</w:t>
      </w:r>
    </w:p>
    <w:p w:rsidR="00426C68" w:rsidRPr="009B4058" w:rsidRDefault="00426C68" w:rsidP="00426C68">
      <w:pPr>
        <w:pStyle w:val="a6"/>
        <w:jc w:val="left"/>
        <w:rPr>
          <w:b w:val="0"/>
          <w:color w:val="2D2D2D"/>
          <w:sz w:val="24"/>
          <w:szCs w:val="24"/>
        </w:rPr>
      </w:pPr>
      <w:r w:rsidRPr="009B4058">
        <w:rPr>
          <w:b w:val="0"/>
          <w:color w:val="2D2D2D"/>
          <w:sz w:val="24"/>
          <w:szCs w:val="24"/>
        </w:rPr>
        <w:t>Договор на установку и эксплуатацию временного объекта наружной рекламы может быть заключен на срок не более чем двенадцать месяцев.</w:t>
      </w:r>
    </w:p>
    <w:p w:rsidR="00426C68" w:rsidRPr="009B4058" w:rsidRDefault="00426C68" w:rsidP="00426C68">
      <w:pPr>
        <w:pStyle w:val="a6"/>
        <w:jc w:val="left"/>
        <w:rPr>
          <w:b w:val="0"/>
          <w:color w:val="2D2D2D"/>
          <w:sz w:val="24"/>
          <w:szCs w:val="24"/>
        </w:rPr>
      </w:pPr>
      <w:r w:rsidRPr="009B4058">
        <w:rPr>
          <w:b w:val="0"/>
          <w:color w:val="2D2D2D"/>
          <w:sz w:val="24"/>
          <w:szCs w:val="24"/>
        </w:rPr>
        <w:t>По окончании срока действия договора на установку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426C68" w:rsidRPr="009B4058" w:rsidRDefault="00426C68" w:rsidP="00426C68">
      <w:pPr>
        <w:pStyle w:val="a6"/>
        <w:jc w:val="left"/>
        <w:rPr>
          <w:b w:val="0"/>
          <w:color w:val="2D2D2D"/>
          <w:sz w:val="24"/>
          <w:szCs w:val="24"/>
        </w:rPr>
      </w:pPr>
      <w:r w:rsidRPr="009B4058">
        <w:rPr>
          <w:b w:val="0"/>
          <w:color w:val="2D2D2D"/>
          <w:sz w:val="24"/>
          <w:szCs w:val="24"/>
        </w:rPr>
        <w:t>8.2.1.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осуществляется на основе торгов в форме открытого аукциона в электронной форме, проводимых Администрацией муниципального района.</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8.2.2. Порядок проведения аукционов на право заключения договора на установку и эксплуатацию рекламной конструкции, размещаемой на земельном участке, здании или ином недвижимом имуществе, находящемся в </w:t>
      </w:r>
      <w:proofErr w:type="gramStart"/>
      <w:r w:rsidRPr="009B4058">
        <w:rPr>
          <w:b w:val="0"/>
          <w:color w:val="2D2D2D"/>
          <w:sz w:val="24"/>
          <w:szCs w:val="24"/>
        </w:rPr>
        <w:t>собственности  муниципального</w:t>
      </w:r>
      <w:proofErr w:type="gramEnd"/>
      <w:r w:rsidRPr="009B4058">
        <w:rPr>
          <w:b w:val="0"/>
          <w:color w:val="2D2D2D"/>
          <w:sz w:val="24"/>
          <w:szCs w:val="24"/>
        </w:rPr>
        <w:t xml:space="preserve"> района, а также земельном участке, государственная собственность на который не разграничена, утверждается постановлением администрации  муниципального района.</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8.2.3. Порядок определения годового размера платы за установку и эксплуатацию рекламной конструкции, размещаемой на земельном участке, здании или ином недвижимом имуществе, находящемся в </w:t>
      </w:r>
      <w:proofErr w:type="gramStart"/>
      <w:r w:rsidRPr="009B4058">
        <w:rPr>
          <w:b w:val="0"/>
          <w:color w:val="2D2D2D"/>
          <w:sz w:val="24"/>
          <w:szCs w:val="24"/>
        </w:rPr>
        <w:t>собственности  муниципального</w:t>
      </w:r>
      <w:proofErr w:type="gramEnd"/>
      <w:r w:rsidRPr="009B4058">
        <w:rPr>
          <w:b w:val="0"/>
          <w:color w:val="2D2D2D"/>
          <w:sz w:val="24"/>
          <w:szCs w:val="24"/>
        </w:rPr>
        <w:t xml:space="preserve"> района, а также земельном участке, государственная собственность на который не разграничена, утверждается постановлением администрации  муниципального района.</w:t>
      </w:r>
    </w:p>
    <w:p w:rsidR="00426C68" w:rsidRPr="009B4058" w:rsidRDefault="00426C68" w:rsidP="00426C68">
      <w:pPr>
        <w:pStyle w:val="a6"/>
        <w:jc w:val="left"/>
        <w:rPr>
          <w:b w:val="0"/>
          <w:color w:val="2D2D2D"/>
          <w:sz w:val="24"/>
          <w:szCs w:val="24"/>
        </w:rPr>
      </w:pPr>
      <w:r w:rsidRPr="009B4058">
        <w:rPr>
          <w:b w:val="0"/>
          <w:color w:val="2D2D2D"/>
          <w:sz w:val="24"/>
          <w:szCs w:val="24"/>
        </w:rPr>
        <w:t>8.3.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соблюдением требования законодательства Российской Федерации о рекламе.</w:t>
      </w:r>
    </w:p>
    <w:p w:rsidR="00426C68" w:rsidRDefault="00426C68" w:rsidP="00426C68">
      <w:pPr>
        <w:pStyle w:val="a6"/>
        <w:jc w:val="left"/>
        <w:rPr>
          <w:color w:val="4C4C4C"/>
          <w:sz w:val="24"/>
          <w:szCs w:val="24"/>
        </w:rPr>
      </w:pPr>
    </w:p>
    <w:p w:rsidR="00426C68" w:rsidRPr="009B4058" w:rsidRDefault="00426C68" w:rsidP="00426C68">
      <w:pPr>
        <w:pStyle w:val="a6"/>
        <w:jc w:val="left"/>
        <w:rPr>
          <w:color w:val="4C4C4C"/>
          <w:sz w:val="24"/>
          <w:szCs w:val="24"/>
        </w:rPr>
      </w:pPr>
      <w:r w:rsidRPr="009B4058">
        <w:rPr>
          <w:color w:val="4C4C4C"/>
          <w:sz w:val="24"/>
          <w:szCs w:val="24"/>
        </w:rPr>
        <w:t>9. Порядок монтажа и эксплуатации рекламных конструкций</w:t>
      </w:r>
    </w:p>
    <w:p w:rsidR="00426C68" w:rsidRPr="009B4058" w:rsidRDefault="00426C68" w:rsidP="00426C68">
      <w:pPr>
        <w:pStyle w:val="a6"/>
        <w:jc w:val="left"/>
        <w:rPr>
          <w:b w:val="0"/>
          <w:color w:val="2D2D2D"/>
          <w:sz w:val="24"/>
          <w:szCs w:val="24"/>
        </w:rPr>
      </w:pPr>
      <w:r w:rsidRPr="009B4058">
        <w:rPr>
          <w:color w:val="2D2D2D"/>
          <w:sz w:val="24"/>
          <w:szCs w:val="24"/>
        </w:rPr>
        <w:br/>
      </w:r>
      <w:r w:rsidRPr="009B4058">
        <w:rPr>
          <w:b w:val="0"/>
          <w:color w:val="2D2D2D"/>
          <w:sz w:val="24"/>
          <w:szCs w:val="24"/>
        </w:rPr>
        <w:t>9.1. Монтаж рекламных конструкций производится после получения от Администрации разрешения на установку и эксплуатацию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9.2. При наличии соответствующих требований к проектной документации и (или) в договоре на установку и эксплуатацию рекламной конструкции, монтаж на зданиях и сооружениях производится в присутствии представителей владельца имущества.</w:t>
      </w:r>
    </w:p>
    <w:p w:rsidR="00426C68" w:rsidRPr="009B4058" w:rsidRDefault="00426C68" w:rsidP="00426C68">
      <w:pPr>
        <w:pStyle w:val="a6"/>
        <w:jc w:val="left"/>
        <w:rPr>
          <w:b w:val="0"/>
          <w:color w:val="2D2D2D"/>
          <w:sz w:val="24"/>
          <w:szCs w:val="24"/>
        </w:rPr>
      </w:pPr>
      <w:r w:rsidRPr="009B4058">
        <w:rPr>
          <w:b w:val="0"/>
          <w:color w:val="2D2D2D"/>
          <w:sz w:val="24"/>
          <w:szCs w:val="24"/>
        </w:rPr>
        <w:t>9.3. Закладка фундаментов рекламных конструкций и проведение других земляных работ при их установке должны осуществляться в соответствии с требованиями действующего законодательства Российской Федерации, регулирующего проведение этих видов работ.</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9.4. Заявитель обязан в течение года с даты выдачи разрешения на установку и эксплуатацию рекламной конструкции установить конструкцию в соответствии с </w:t>
      </w:r>
      <w:r w:rsidRPr="009B4058">
        <w:rPr>
          <w:b w:val="0"/>
          <w:color w:val="2D2D2D"/>
          <w:sz w:val="24"/>
          <w:szCs w:val="24"/>
        </w:rPr>
        <w:lastRenderedPageBreak/>
        <w:t>договором на установку и эксплуатацию рекламной конструкции и техническим паспортом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9.5. При производстве работ на месте установки рекламной конструкции непосредственный исполнитель при себе должен иметь технический паспорт на установку и эксплуатацию рекламной конструкции, разрешение на установку и эксплуатацию рекламной конструкции и другие документы, необходимые для производства работ по установке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9.6. При производстве работ по установке рекламной конструкции владелец рекламной конструкции несет ответственность в соответствии с действующим законодательством Российской Федерации за любые нарушения правил безопасности, а также за неисправности и аварийные ситуации, возникшие из-за нарушения им согласованных с уполномоченными организациями условий монтажа и эксплуатации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9.7. Распространение наружной рекламы с использованием рекламных конструкций осуществляется их владельцем, являющимся </w:t>
      </w:r>
      <w:proofErr w:type="spellStart"/>
      <w:r w:rsidRPr="009B4058">
        <w:rPr>
          <w:b w:val="0"/>
          <w:color w:val="2D2D2D"/>
          <w:sz w:val="24"/>
          <w:szCs w:val="24"/>
        </w:rPr>
        <w:t>рекламораспространителем</w:t>
      </w:r>
      <w:proofErr w:type="spellEnd"/>
      <w:r w:rsidRPr="009B4058">
        <w:rPr>
          <w:b w:val="0"/>
          <w:color w:val="2D2D2D"/>
          <w:sz w:val="24"/>
          <w:szCs w:val="24"/>
        </w:rPr>
        <w:t>, с соблюдением требований действующего Федерального законодательства.</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9.8. Владелец рекламной конструкции при ее эксплуатации обязан обеспечить безопасность этого объекта для жизни и здоровья людей, имущества всех форм собственности, и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w:t>
      </w:r>
      <w:proofErr w:type="gramStart"/>
      <w:r w:rsidRPr="009B4058">
        <w:rPr>
          <w:b w:val="0"/>
          <w:color w:val="2D2D2D"/>
          <w:sz w:val="24"/>
          <w:szCs w:val="24"/>
        </w:rPr>
        <w:t>не обеспечения</w:t>
      </w:r>
      <w:proofErr w:type="gramEnd"/>
      <w:r w:rsidRPr="009B4058">
        <w:rPr>
          <w:b w:val="0"/>
          <w:color w:val="2D2D2D"/>
          <w:sz w:val="24"/>
          <w:szCs w:val="24"/>
        </w:rPr>
        <w:t xml:space="preserve"> безопасной эксплуатации.</w:t>
      </w:r>
    </w:p>
    <w:p w:rsidR="00426C68" w:rsidRPr="009B4058" w:rsidRDefault="00426C68" w:rsidP="00426C68">
      <w:pPr>
        <w:pStyle w:val="a6"/>
        <w:jc w:val="left"/>
        <w:rPr>
          <w:b w:val="0"/>
          <w:color w:val="2D2D2D"/>
          <w:sz w:val="24"/>
          <w:szCs w:val="24"/>
        </w:rPr>
      </w:pPr>
      <w:r w:rsidRPr="009B4058">
        <w:rPr>
          <w:b w:val="0"/>
          <w:color w:val="2D2D2D"/>
          <w:sz w:val="24"/>
          <w:szCs w:val="24"/>
        </w:rPr>
        <w:t>9.9. Владелец рекламной конструкции обязан содержать ее в надлежащем состоянии, а также обеспечивать уборку прилегающей территории за свой счет и своими силами или заключить договор об обслуживании рекламной конструкции и прилегающей к ней территории с соответствующими организациями.</w:t>
      </w:r>
    </w:p>
    <w:p w:rsidR="00426C68" w:rsidRPr="009B4058" w:rsidRDefault="00426C68" w:rsidP="00426C68">
      <w:pPr>
        <w:pStyle w:val="a6"/>
        <w:jc w:val="left"/>
        <w:rPr>
          <w:b w:val="0"/>
          <w:color w:val="2D2D2D"/>
          <w:sz w:val="24"/>
          <w:szCs w:val="24"/>
        </w:rPr>
      </w:pPr>
      <w:r w:rsidRPr="009B4058">
        <w:rPr>
          <w:b w:val="0"/>
          <w:color w:val="2D2D2D"/>
          <w:sz w:val="24"/>
          <w:szCs w:val="24"/>
        </w:rPr>
        <w:t>9.10. Узлы крепления рекламной конструкции к зданиям и сооружениям должны обеспечивать надежное крепление, должны быть защищены от несанкционированного доступа к ним, но при этом должны обеспечивать возможность оперативного демонтажа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9.11. Лицо, которому выдано разрешение на установку и эксплуатацию рекламной конструкции, обязано уведомлять Администрацию обо всех фактах возникновения у третьих лиц прав в отношении данной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426C68" w:rsidRPr="009B4058" w:rsidRDefault="00426C68" w:rsidP="00426C68">
      <w:pPr>
        <w:pStyle w:val="a6"/>
        <w:jc w:val="left"/>
        <w:rPr>
          <w:b w:val="0"/>
          <w:color w:val="4C4C4C"/>
          <w:sz w:val="24"/>
          <w:szCs w:val="24"/>
        </w:rPr>
      </w:pPr>
      <w:r w:rsidRPr="009B4058">
        <w:rPr>
          <w:b w:val="0"/>
          <w:color w:val="4C4C4C"/>
          <w:sz w:val="24"/>
          <w:szCs w:val="24"/>
        </w:rPr>
        <w:t>10. Демонтаж объектов рекламных конструкций</w:t>
      </w:r>
    </w:p>
    <w:p w:rsidR="00426C68" w:rsidRPr="009B4058" w:rsidRDefault="00426C68" w:rsidP="00426C68">
      <w:pPr>
        <w:pStyle w:val="a6"/>
        <w:jc w:val="left"/>
        <w:rPr>
          <w:b w:val="0"/>
          <w:color w:val="2D2D2D"/>
          <w:sz w:val="24"/>
          <w:szCs w:val="24"/>
        </w:rPr>
      </w:pPr>
      <w:r w:rsidRPr="009B4058">
        <w:rPr>
          <w:b w:val="0"/>
          <w:color w:val="2D2D2D"/>
          <w:sz w:val="24"/>
          <w:szCs w:val="24"/>
        </w:rPr>
        <w:br/>
        <w:t>10.1. После прекращения по любым основаниям действия разрешения на установку и эксплуатацию рекламной конструкции либо договора на ее установку и эксплуатацию владелец рекламной конструкции обязан за свой счет в месячный срок со дня выдачи предписания Администрацией произвести ее демонтаж и привести место установки рекламной конструкции в первоначальный вид, а также удалить информацию, размещенную на рекламной конструкции, в течение трех дней.</w:t>
      </w:r>
    </w:p>
    <w:p w:rsidR="00426C68" w:rsidRPr="009B4058" w:rsidRDefault="00426C68" w:rsidP="00426C68">
      <w:pPr>
        <w:pStyle w:val="a6"/>
        <w:jc w:val="left"/>
        <w:rPr>
          <w:b w:val="0"/>
          <w:color w:val="2D2D2D"/>
          <w:sz w:val="24"/>
          <w:szCs w:val="24"/>
        </w:rPr>
      </w:pPr>
      <w:r w:rsidRPr="009B4058">
        <w:rPr>
          <w:b w:val="0"/>
          <w:color w:val="2D2D2D"/>
          <w:sz w:val="24"/>
          <w:szCs w:val="24"/>
        </w:rPr>
        <w:t>10.2. При невыполнении владельцем в установленный срок обязанности по демонтажу рекламной конструкции на основании выданного Администрацией в его адрес предписания, Администрация выдает предписание о демонтаже собственнику или иному законному владельцу недвижимого имущества, к которому присоединен объект наружной рекламы, за исключением случая присоединения рекламной конструкции к объекту муниципального имущества или рекламной конструкции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lastRenderedPageBreak/>
        <w:t>10.3. Собственник или иной законный владелец недвижимого имущества, к которому присоединена рекламная конструкция обязан демонтировать его в течение месяца со дня выдачи соответствующего предписания.</w:t>
      </w:r>
    </w:p>
    <w:p w:rsidR="00426C68" w:rsidRPr="009B4058" w:rsidRDefault="00426C68" w:rsidP="00426C68">
      <w:pPr>
        <w:pStyle w:val="a6"/>
        <w:jc w:val="left"/>
        <w:rPr>
          <w:b w:val="0"/>
          <w:color w:val="2D2D2D"/>
          <w:sz w:val="24"/>
          <w:szCs w:val="24"/>
        </w:rPr>
      </w:pPr>
      <w:r w:rsidRPr="009B4058">
        <w:rPr>
          <w:b w:val="0"/>
          <w:color w:val="2D2D2D"/>
          <w:sz w:val="24"/>
          <w:szCs w:val="24"/>
        </w:rPr>
        <w:t>Демонтаж, хранение или в необходимых случаях уничтожение осуществляется за счет собственника или иного законного владельца недвижимого имущества, к которому была присоединена рекламная конструкция.</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w:t>
      </w:r>
      <w:proofErr w:type="spellStart"/>
      <w:r w:rsidRPr="009B4058">
        <w:rPr>
          <w:b w:val="0"/>
          <w:color w:val="2D2D2D"/>
          <w:sz w:val="24"/>
          <w:szCs w:val="24"/>
        </w:rPr>
        <w:t>демонтажом</w:t>
      </w:r>
      <w:proofErr w:type="spellEnd"/>
      <w:r w:rsidRPr="009B4058">
        <w:rPr>
          <w:b w:val="0"/>
          <w:color w:val="2D2D2D"/>
          <w:sz w:val="24"/>
          <w:szCs w:val="24"/>
        </w:rPr>
        <w:t>, хранением или в необходимых случаях уничтожения объекта наружной рекламы.</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В случае невыполнения в установленный срок обязанности законным владельцем недвижимого имущества по демонтажу либо законный владелец недвижимого имущества неизвестен, демонтаж рекламной конструкции, его хранение или в необходимых случаях уничтожение осуществляется за счет средств </w:t>
      </w:r>
      <w:proofErr w:type="gramStart"/>
      <w:r w:rsidRPr="009B4058">
        <w:rPr>
          <w:b w:val="0"/>
          <w:color w:val="2D2D2D"/>
          <w:sz w:val="24"/>
          <w:szCs w:val="24"/>
        </w:rPr>
        <w:t>бюджета</w:t>
      </w:r>
      <w:r>
        <w:rPr>
          <w:b w:val="0"/>
          <w:color w:val="2D2D2D"/>
          <w:sz w:val="24"/>
          <w:szCs w:val="24"/>
        </w:rPr>
        <w:t xml:space="preserve"> </w:t>
      </w:r>
      <w:r w:rsidRPr="009B4058">
        <w:rPr>
          <w:b w:val="0"/>
          <w:color w:val="2D2D2D"/>
          <w:sz w:val="24"/>
          <w:szCs w:val="24"/>
        </w:rPr>
        <w:t xml:space="preserve"> муниципального</w:t>
      </w:r>
      <w:proofErr w:type="gramEnd"/>
      <w:r w:rsidRPr="009B4058">
        <w:rPr>
          <w:b w:val="0"/>
          <w:color w:val="2D2D2D"/>
          <w:sz w:val="24"/>
          <w:szCs w:val="24"/>
        </w:rPr>
        <w:t xml:space="preserve"> района.</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По требованию Администрации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sidRPr="009B4058">
        <w:rPr>
          <w:b w:val="0"/>
          <w:color w:val="2D2D2D"/>
          <w:sz w:val="24"/>
          <w:szCs w:val="24"/>
        </w:rPr>
        <w:t>демонтажом</w:t>
      </w:r>
      <w:proofErr w:type="spellEnd"/>
      <w:r w:rsidRPr="009B4058">
        <w:rPr>
          <w:b w:val="0"/>
          <w:color w:val="2D2D2D"/>
          <w:sz w:val="24"/>
          <w:szCs w:val="24"/>
        </w:rPr>
        <w:t>, хранением или в необходимых случаях уничтожением.</w:t>
      </w:r>
    </w:p>
    <w:p w:rsidR="00426C68" w:rsidRPr="009B4058" w:rsidRDefault="00426C68" w:rsidP="00426C68">
      <w:pPr>
        <w:pStyle w:val="a6"/>
        <w:jc w:val="left"/>
        <w:rPr>
          <w:b w:val="0"/>
          <w:color w:val="2D2D2D"/>
          <w:sz w:val="24"/>
          <w:szCs w:val="24"/>
        </w:rPr>
      </w:pPr>
      <w:r w:rsidRPr="009B4058">
        <w:rPr>
          <w:b w:val="0"/>
          <w:color w:val="2D2D2D"/>
          <w:sz w:val="24"/>
          <w:szCs w:val="24"/>
        </w:rPr>
        <w:t>10.4. В случае присоединения рекламной конструкции к объекту муниципального имущества или рекламной конструкции к общему имуществу собственников помещений многоквартирного дома при отсутствии согласия таких собственников на установку и эксплуатацию рекламной конструкции ее демонтаж, хранение и в необходимых случаях уничтожение осуществляется за с</w:t>
      </w:r>
      <w:r>
        <w:rPr>
          <w:b w:val="0"/>
          <w:color w:val="2D2D2D"/>
          <w:sz w:val="24"/>
          <w:szCs w:val="24"/>
        </w:rPr>
        <w:t xml:space="preserve">чет средств </w:t>
      </w:r>
      <w:proofErr w:type="gramStart"/>
      <w:r>
        <w:rPr>
          <w:b w:val="0"/>
          <w:color w:val="2D2D2D"/>
          <w:sz w:val="24"/>
          <w:szCs w:val="24"/>
        </w:rPr>
        <w:t xml:space="preserve">бюджета </w:t>
      </w:r>
      <w:r w:rsidRPr="009B4058">
        <w:rPr>
          <w:b w:val="0"/>
          <w:color w:val="2D2D2D"/>
          <w:sz w:val="24"/>
          <w:szCs w:val="24"/>
        </w:rPr>
        <w:t xml:space="preserve"> муниципального</w:t>
      </w:r>
      <w:proofErr w:type="gramEnd"/>
      <w:r w:rsidRPr="009B4058">
        <w:rPr>
          <w:b w:val="0"/>
          <w:color w:val="2D2D2D"/>
          <w:sz w:val="24"/>
          <w:szCs w:val="24"/>
        </w:rPr>
        <w:t xml:space="preserve"> района.</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По требованию Администрации владелец рекламной конструкции обязан возместить необходимые расходы, понесенные в связи с </w:t>
      </w:r>
      <w:proofErr w:type="spellStart"/>
      <w:r w:rsidRPr="009B4058">
        <w:rPr>
          <w:b w:val="0"/>
          <w:color w:val="2D2D2D"/>
          <w:sz w:val="24"/>
          <w:szCs w:val="24"/>
        </w:rPr>
        <w:t>демонтажом</w:t>
      </w:r>
      <w:proofErr w:type="spellEnd"/>
      <w:r w:rsidRPr="009B4058">
        <w:rPr>
          <w:b w:val="0"/>
          <w:color w:val="2D2D2D"/>
          <w:sz w:val="24"/>
          <w:szCs w:val="24"/>
        </w:rPr>
        <w:t>, хранением или в необходимых случаях уничтожением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10.5. Установка и эксплуатация рекламной конструкции без разрешения, срок которого не истек, не допускается. В случае самовольной установки рекламная конструкция подлежит демонтажу на основании предписания Администрации.</w:t>
      </w:r>
    </w:p>
    <w:p w:rsidR="00426C68" w:rsidRDefault="00426C68" w:rsidP="00426C68">
      <w:pPr>
        <w:pStyle w:val="a6"/>
        <w:jc w:val="left"/>
        <w:rPr>
          <w:color w:val="4C4C4C"/>
          <w:sz w:val="24"/>
          <w:szCs w:val="24"/>
        </w:rPr>
      </w:pPr>
    </w:p>
    <w:p w:rsidR="00426C68" w:rsidRPr="00D97DB4" w:rsidRDefault="00426C68" w:rsidP="00426C68">
      <w:pPr>
        <w:pStyle w:val="a6"/>
        <w:jc w:val="left"/>
        <w:rPr>
          <w:color w:val="4C4C4C"/>
          <w:sz w:val="24"/>
          <w:szCs w:val="24"/>
        </w:rPr>
      </w:pPr>
      <w:r w:rsidRPr="00D97DB4">
        <w:rPr>
          <w:color w:val="4C4C4C"/>
          <w:sz w:val="24"/>
          <w:szCs w:val="24"/>
        </w:rPr>
        <w:t>11. Порядок демонтажа рекламной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br/>
        <w:t xml:space="preserve">11.1. Порядок демонтажа рекламных конструкций, установленных без разрешения срок которого не истек или эксплуатируемых без действующего разрешения либо договора на установку и эксплуатацию на территории </w:t>
      </w:r>
      <w:proofErr w:type="gramStart"/>
      <w:r w:rsidRPr="009B4058">
        <w:rPr>
          <w:b w:val="0"/>
          <w:color w:val="2D2D2D"/>
          <w:sz w:val="24"/>
          <w:szCs w:val="24"/>
        </w:rPr>
        <w:t>муниципального  района</w:t>
      </w:r>
      <w:proofErr w:type="gramEnd"/>
      <w:r w:rsidRPr="009B4058">
        <w:rPr>
          <w:b w:val="0"/>
          <w:color w:val="2D2D2D"/>
          <w:sz w:val="24"/>
          <w:szCs w:val="24"/>
        </w:rPr>
        <w:t xml:space="preserve"> (далее - Порядок) определяет действия по организации демонтажа рекламной конструкции в  муниципальном районе.</w:t>
      </w:r>
    </w:p>
    <w:p w:rsidR="00426C68" w:rsidRPr="009B4058" w:rsidRDefault="00426C68" w:rsidP="00426C68">
      <w:pPr>
        <w:pStyle w:val="a6"/>
        <w:jc w:val="left"/>
        <w:rPr>
          <w:b w:val="0"/>
          <w:color w:val="2D2D2D"/>
          <w:sz w:val="24"/>
          <w:szCs w:val="24"/>
        </w:rPr>
      </w:pPr>
      <w:r w:rsidRPr="009B4058">
        <w:rPr>
          <w:b w:val="0"/>
          <w:color w:val="2D2D2D"/>
          <w:sz w:val="24"/>
          <w:szCs w:val="24"/>
        </w:rPr>
        <w:t>11.2. Настоящий Порядок является обязательным для исполнения всеми физическими и юридическими лицами - владельцами рекламных конструкций независимо от их организационно-правовой формы.</w:t>
      </w:r>
    </w:p>
    <w:p w:rsidR="00426C68" w:rsidRPr="009B4058" w:rsidRDefault="00426C68" w:rsidP="00426C68">
      <w:pPr>
        <w:pStyle w:val="a6"/>
        <w:jc w:val="left"/>
        <w:rPr>
          <w:b w:val="0"/>
          <w:color w:val="2D2D2D"/>
          <w:sz w:val="24"/>
          <w:szCs w:val="24"/>
        </w:rPr>
      </w:pPr>
      <w:r w:rsidRPr="009B4058">
        <w:rPr>
          <w:b w:val="0"/>
          <w:color w:val="2D2D2D"/>
          <w:sz w:val="24"/>
          <w:szCs w:val="24"/>
        </w:rPr>
        <w:t>11.3. Установка и эксплуатация рекламной конструкции на территории муниципального района без разрешений, срок действия которых не истек, либо договора на установку и эксплуатацию, выдаваемого в соответствии с действующим законодательством Российской Федерации, не допускается.</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11.4. Подготовка информации об установленных и эксплуатируемых без разрешения, срок действия которого не истек, либо договора на установку и эксплуатацию (далее - с нарушением действующего порядка) на территории муниципального района рекламных конструкций осуществляется на основании проводимых уполномоченными сотрудниками </w:t>
      </w:r>
      <w:proofErr w:type="gramStart"/>
      <w:r w:rsidRPr="009B4058">
        <w:rPr>
          <w:b w:val="0"/>
          <w:color w:val="2D2D2D"/>
          <w:sz w:val="24"/>
          <w:szCs w:val="24"/>
        </w:rPr>
        <w:t>Администрации  муниципального</w:t>
      </w:r>
      <w:proofErr w:type="gramEnd"/>
      <w:r w:rsidRPr="009B4058">
        <w:rPr>
          <w:b w:val="0"/>
          <w:color w:val="2D2D2D"/>
          <w:sz w:val="24"/>
          <w:szCs w:val="24"/>
        </w:rPr>
        <w:t xml:space="preserve"> района объездов территории, обращений граждан и организаций.</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11.5. Информация об эксплуатируемых с нарушением действующего порядка на </w:t>
      </w:r>
      <w:proofErr w:type="gramStart"/>
      <w:r w:rsidRPr="009B4058">
        <w:rPr>
          <w:b w:val="0"/>
          <w:color w:val="2D2D2D"/>
          <w:sz w:val="24"/>
          <w:szCs w:val="24"/>
        </w:rPr>
        <w:t>территории  муниципального</w:t>
      </w:r>
      <w:proofErr w:type="gramEnd"/>
      <w:r w:rsidRPr="009B4058">
        <w:rPr>
          <w:b w:val="0"/>
          <w:color w:val="2D2D2D"/>
          <w:sz w:val="24"/>
          <w:szCs w:val="24"/>
        </w:rPr>
        <w:t xml:space="preserve"> района рекламных конструкций направляется в </w:t>
      </w:r>
      <w:r w:rsidRPr="009B4058">
        <w:rPr>
          <w:b w:val="0"/>
          <w:color w:val="2D2D2D"/>
          <w:sz w:val="24"/>
          <w:szCs w:val="24"/>
        </w:rPr>
        <w:lastRenderedPageBreak/>
        <w:t>Администрацию для пресечения незаконной установки и эксплуатации рекламных констр</w:t>
      </w:r>
      <w:r>
        <w:rPr>
          <w:b w:val="0"/>
          <w:color w:val="2D2D2D"/>
          <w:sz w:val="24"/>
          <w:szCs w:val="24"/>
        </w:rPr>
        <w:t xml:space="preserve">укций на территории </w:t>
      </w:r>
      <w:r w:rsidRPr="009B4058">
        <w:rPr>
          <w:b w:val="0"/>
          <w:color w:val="2D2D2D"/>
          <w:sz w:val="24"/>
          <w:szCs w:val="24"/>
        </w:rPr>
        <w:t xml:space="preserve"> муниципального района.</w:t>
      </w:r>
    </w:p>
    <w:p w:rsidR="00426C68" w:rsidRPr="009B4058" w:rsidRDefault="00426C68" w:rsidP="00426C68">
      <w:pPr>
        <w:pStyle w:val="a6"/>
        <w:jc w:val="left"/>
        <w:rPr>
          <w:b w:val="0"/>
          <w:color w:val="2D2D2D"/>
          <w:sz w:val="24"/>
          <w:szCs w:val="24"/>
        </w:rPr>
      </w:pPr>
      <w:r w:rsidRPr="009B4058">
        <w:rPr>
          <w:b w:val="0"/>
          <w:color w:val="2D2D2D"/>
          <w:sz w:val="24"/>
          <w:szCs w:val="24"/>
        </w:rPr>
        <w:t>В случае необходимости Администрация создает комиссию для подготовки дополнительной информации о размещении рекламных конструкций с нарушением действующего порядка. По результатам выезда комиссии составляется Акт о выявлении рекламной конструкции, установленной с нарушением действующего по</w:t>
      </w:r>
      <w:r>
        <w:rPr>
          <w:b w:val="0"/>
          <w:color w:val="2D2D2D"/>
          <w:sz w:val="24"/>
          <w:szCs w:val="24"/>
        </w:rPr>
        <w:t xml:space="preserve">рядка на </w:t>
      </w:r>
      <w:proofErr w:type="gramStart"/>
      <w:r>
        <w:rPr>
          <w:b w:val="0"/>
          <w:color w:val="2D2D2D"/>
          <w:sz w:val="24"/>
          <w:szCs w:val="24"/>
        </w:rPr>
        <w:t xml:space="preserve">территории </w:t>
      </w:r>
      <w:r w:rsidRPr="009B4058">
        <w:rPr>
          <w:b w:val="0"/>
          <w:color w:val="2D2D2D"/>
          <w:sz w:val="24"/>
          <w:szCs w:val="24"/>
        </w:rPr>
        <w:t xml:space="preserve"> муниципального</w:t>
      </w:r>
      <w:proofErr w:type="gramEnd"/>
      <w:r w:rsidRPr="009B4058">
        <w:rPr>
          <w:b w:val="0"/>
          <w:color w:val="2D2D2D"/>
          <w:sz w:val="24"/>
          <w:szCs w:val="24"/>
        </w:rPr>
        <w:t xml:space="preserve"> района по форме, утвержденной постановлением Администрации  муниципального района, в котором указываются дата выезда комиссии, адрес места расположения рекламной конструкции, ее тип, собственник рекламной конструкции. Также могут быть указаны схема размещения, фотография, и иная информация, касающаяся указанной конструкции.</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11.6. По результатам деятельности комиссии, а также актов о выявлении рекламных конструкций с нарушением действующего порядка на </w:t>
      </w:r>
      <w:proofErr w:type="gramStart"/>
      <w:r w:rsidRPr="009B4058">
        <w:rPr>
          <w:b w:val="0"/>
          <w:color w:val="2D2D2D"/>
          <w:sz w:val="24"/>
          <w:szCs w:val="24"/>
        </w:rPr>
        <w:t>территории  муниципального</w:t>
      </w:r>
      <w:proofErr w:type="gramEnd"/>
      <w:r w:rsidRPr="009B4058">
        <w:rPr>
          <w:b w:val="0"/>
          <w:color w:val="2D2D2D"/>
          <w:sz w:val="24"/>
          <w:szCs w:val="24"/>
        </w:rPr>
        <w:t xml:space="preserve"> района, и при необходимости представления информации от собственника рекламной конструкции (или его доверенного лица), комиссия принимает решение (в случае самовольной установки рекламной конструкции) о демонтаже данной рекламной конструкции на основании предписания органа местного самоуправления. Предписание о демонтаже незаконно установленной и эксплуатируемой рекламной конструкций вручается Собственнику объекта (или его доверенному лицу) под роспись или направляется по почте заказным письмом с уведомлением о вручении.</w:t>
      </w:r>
    </w:p>
    <w:p w:rsidR="00426C68" w:rsidRPr="009B4058" w:rsidRDefault="00426C68" w:rsidP="00426C68">
      <w:pPr>
        <w:pStyle w:val="a6"/>
        <w:jc w:val="left"/>
        <w:rPr>
          <w:b w:val="0"/>
          <w:color w:val="2D2D2D"/>
          <w:sz w:val="24"/>
          <w:szCs w:val="24"/>
        </w:rPr>
      </w:pPr>
      <w:r w:rsidRPr="009B4058">
        <w:rPr>
          <w:b w:val="0"/>
          <w:color w:val="2D2D2D"/>
          <w:sz w:val="24"/>
          <w:szCs w:val="24"/>
        </w:rPr>
        <w:t>11.7. В случае неисполнения собственником рекламной конструкции предписания о демонтаже незаконно установленной и эксплуатируемой рекламной конструкции в срок, указанный в предписании, комиссия выносит решение о выдаче предписания в адрес законного владельца недвижимого имущества, к которому присоединяется объект положением, за исключением случаев присоединения рекламной конструкции к объекту муниципального имущества или рекламной конструкции к общему имуществу собственников помещений в многоквартирном доме при отсутствии согласия таких собственников. Предписание о демонтаже незаконно установленной и эксплуатируемой рекламной конструкции вручается законному владельцу имущества, к которому присоединяется рекламная конструкция (или его доверенному лицу) под роспись или направляется по почте заказным письмом с уведомлением о вручении.</w:t>
      </w:r>
    </w:p>
    <w:p w:rsidR="00426C68" w:rsidRPr="009B4058" w:rsidRDefault="00426C68" w:rsidP="00426C68">
      <w:pPr>
        <w:pStyle w:val="a6"/>
        <w:jc w:val="left"/>
        <w:rPr>
          <w:b w:val="0"/>
          <w:color w:val="2D2D2D"/>
          <w:sz w:val="24"/>
          <w:szCs w:val="24"/>
        </w:rPr>
      </w:pPr>
      <w:r w:rsidRPr="009B4058">
        <w:rPr>
          <w:b w:val="0"/>
          <w:color w:val="2D2D2D"/>
          <w:sz w:val="24"/>
          <w:szCs w:val="24"/>
        </w:rPr>
        <w:t>11.8. В случае неисполнения законным владельцем имущества предписания о демонтаже незаконно установленной и эксплуатируемой рекламной конструкции в срок, указанный в предписании, комиссия выносит решение об осуществлении принудительного демонтажа. Предписание о принудительном демонтаже незаконно установленной и эксплуатируемой рекламной конструкции выдается уполномоченной организации, с которой заключен соответствующий договор, по форме, установленной Администрацией в соответствии с действующим законодательством.</w:t>
      </w:r>
    </w:p>
    <w:p w:rsidR="00426C68" w:rsidRPr="009B4058" w:rsidRDefault="00426C68" w:rsidP="00426C68">
      <w:pPr>
        <w:pStyle w:val="a6"/>
        <w:jc w:val="left"/>
        <w:rPr>
          <w:b w:val="0"/>
          <w:color w:val="2D2D2D"/>
          <w:sz w:val="24"/>
          <w:szCs w:val="24"/>
        </w:rPr>
      </w:pPr>
      <w:r w:rsidRPr="009B4058">
        <w:rPr>
          <w:b w:val="0"/>
          <w:color w:val="2D2D2D"/>
          <w:sz w:val="24"/>
          <w:szCs w:val="24"/>
        </w:rPr>
        <w:t>11.9. В случае присоединения рекламной конструкции к объекту муниципального имущества или рекламной конструкции к общему имуществу собственников помещений многоквартирного дома при отсутствии согласия таких собственников на установку и эксплуатацию рекламной конструкции комиссия выносит решение об осуществлении принудительного демонтажа. Предписание о принудительном демонтаже незаконно установленной и эксплуатируемой рекламной конструкции выдается уполномоченной организации, с которой заключен договор, по форме, установленной Администрацией в соответствии с действующим законодательством.</w:t>
      </w:r>
    </w:p>
    <w:p w:rsidR="00426C68" w:rsidRPr="009B4058" w:rsidRDefault="00426C68" w:rsidP="00426C68">
      <w:pPr>
        <w:pStyle w:val="a6"/>
        <w:jc w:val="left"/>
        <w:rPr>
          <w:b w:val="0"/>
          <w:color w:val="2D2D2D"/>
          <w:sz w:val="24"/>
          <w:szCs w:val="24"/>
        </w:rPr>
      </w:pPr>
      <w:r w:rsidRPr="009B4058">
        <w:rPr>
          <w:b w:val="0"/>
          <w:color w:val="2D2D2D"/>
          <w:sz w:val="24"/>
          <w:szCs w:val="24"/>
        </w:rPr>
        <w:t>11.10. Демонтаж, доставка к месту хранения и хранение демонтированных рекламных конструкций производятся силами уполномоченной организации, с которой в установленном порядке заключен соответствующий договор.</w:t>
      </w:r>
    </w:p>
    <w:p w:rsidR="00426C68" w:rsidRPr="009B4058" w:rsidRDefault="00426C68" w:rsidP="00426C68">
      <w:pPr>
        <w:pStyle w:val="a6"/>
        <w:jc w:val="left"/>
        <w:rPr>
          <w:b w:val="0"/>
          <w:color w:val="2D2D2D"/>
          <w:sz w:val="24"/>
          <w:szCs w:val="24"/>
        </w:rPr>
      </w:pPr>
      <w:r w:rsidRPr="009B4058">
        <w:rPr>
          <w:b w:val="0"/>
          <w:color w:val="2D2D2D"/>
          <w:sz w:val="24"/>
          <w:szCs w:val="24"/>
        </w:rPr>
        <w:t>11.11. Комиссия вправе обратиться в правоохранительные органы для обеспечения правопорядка при проведении работ по демонтажу рекламных конструкций.</w:t>
      </w:r>
    </w:p>
    <w:p w:rsidR="00426C68" w:rsidRPr="009B4058" w:rsidRDefault="00426C68" w:rsidP="00426C68">
      <w:pPr>
        <w:pStyle w:val="a6"/>
        <w:jc w:val="left"/>
        <w:rPr>
          <w:b w:val="0"/>
          <w:color w:val="2D2D2D"/>
          <w:sz w:val="24"/>
          <w:szCs w:val="24"/>
        </w:rPr>
      </w:pPr>
      <w:r w:rsidRPr="009B4058">
        <w:rPr>
          <w:b w:val="0"/>
          <w:color w:val="2D2D2D"/>
          <w:sz w:val="24"/>
          <w:szCs w:val="24"/>
        </w:rPr>
        <w:lastRenderedPageBreak/>
        <w:t>11.12. О произведенном демонтаже составляется акт по форме, в котором указываются место, время, основание проведения демонтажа самовольно установленной рекламной конструкции, место ее хранения, а также указывается организация, производящая демонтаж.</w:t>
      </w:r>
    </w:p>
    <w:p w:rsidR="00426C68" w:rsidRPr="009B4058" w:rsidRDefault="00426C68" w:rsidP="00426C68">
      <w:pPr>
        <w:pStyle w:val="a6"/>
        <w:jc w:val="left"/>
        <w:rPr>
          <w:b w:val="0"/>
          <w:color w:val="2D2D2D"/>
          <w:sz w:val="24"/>
          <w:szCs w:val="24"/>
        </w:rPr>
      </w:pPr>
      <w:r w:rsidRPr="009B4058">
        <w:rPr>
          <w:b w:val="0"/>
          <w:color w:val="2D2D2D"/>
          <w:sz w:val="24"/>
          <w:szCs w:val="24"/>
        </w:rPr>
        <w:t>11.13. Не позднее 1 (одного) рабочего дня, следующего за днем осуществления демонтажа самовольно установленной рекламной конструкции, комиссия вручает или направляет по почте заказным письмом с уведомлением собственнику рекламной конструкции уведомление о произведенном демонтаже по установленной Администрацией форме.</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В случае, если на рекламной конструкции отсутствует маркировка, для рекламных конструкций, уведомление о произведенном демонтаже публикуется в газете и размещается на официальном </w:t>
      </w:r>
      <w:proofErr w:type="gramStart"/>
      <w:r w:rsidRPr="009B4058">
        <w:rPr>
          <w:b w:val="0"/>
          <w:color w:val="2D2D2D"/>
          <w:sz w:val="24"/>
          <w:szCs w:val="24"/>
        </w:rPr>
        <w:t>са</w:t>
      </w:r>
      <w:r>
        <w:rPr>
          <w:b w:val="0"/>
          <w:color w:val="2D2D2D"/>
          <w:sz w:val="24"/>
          <w:szCs w:val="24"/>
        </w:rPr>
        <w:t xml:space="preserve">йте </w:t>
      </w:r>
      <w:r w:rsidRPr="009B4058">
        <w:rPr>
          <w:b w:val="0"/>
          <w:color w:val="2D2D2D"/>
          <w:sz w:val="24"/>
          <w:szCs w:val="24"/>
        </w:rPr>
        <w:t xml:space="preserve"> муниципального</w:t>
      </w:r>
      <w:proofErr w:type="gramEnd"/>
      <w:r w:rsidRPr="009B4058">
        <w:rPr>
          <w:b w:val="0"/>
          <w:color w:val="2D2D2D"/>
          <w:sz w:val="24"/>
          <w:szCs w:val="24"/>
        </w:rPr>
        <w:t xml:space="preserve"> района в сети Интернет.</w:t>
      </w:r>
    </w:p>
    <w:p w:rsidR="00426C68" w:rsidRPr="009B4058" w:rsidRDefault="00426C68" w:rsidP="00426C68">
      <w:pPr>
        <w:pStyle w:val="a6"/>
        <w:jc w:val="left"/>
        <w:rPr>
          <w:b w:val="0"/>
          <w:color w:val="2D2D2D"/>
          <w:sz w:val="24"/>
          <w:szCs w:val="24"/>
        </w:rPr>
      </w:pPr>
      <w:r w:rsidRPr="009B4058">
        <w:rPr>
          <w:b w:val="0"/>
          <w:color w:val="2D2D2D"/>
          <w:sz w:val="24"/>
          <w:szCs w:val="24"/>
        </w:rPr>
        <w:t xml:space="preserve">11.14. Демонтированные рекламные конструкции возвращаются Собственникам после возмещения собственниками рекламных конструкций (или иными правообладателями при подтверждении </w:t>
      </w:r>
      <w:proofErr w:type="spellStart"/>
      <w:r w:rsidRPr="009B4058">
        <w:rPr>
          <w:b w:val="0"/>
          <w:color w:val="2D2D2D"/>
          <w:sz w:val="24"/>
          <w:szCs w:val="24"/>
        </w:rPr>
        <w:t>правообладания</w:t>
      </w:r>
      <w:proofErr w:type="spellEnd"/>
      <w:r w:rsidRPr="009B4058">
        <w:rPr>
          <w:b w:val="0"/>
          <w:color w:val="2D2D2D"/>
          <w:sz w:val="24"/>
          <w:szCs w:val="24"/>
        </w:rPr>
        <w:t xml:space="preserve"> демонтированных рекламных конструкций) расходов, понесенных в связи с демонтажем, транспортировкой и хранением рекламных конструкций.</w:t>
      </w:r>
    </w:p>
    <w:p w:rsidR="00426C68" w:rsidRPr="009B4058" w:rsidRDefault="00426C68" w:rsidP="00426C68">
      <w:pPr>
        <w:pStyle w:val="a6"/>
        <w:jc w:val="left"/>
        <w:rPr>
          <w:b w:val="0"/>
          <w:color w:val="2D2D2D"/>
          <w:sz w:val="24"/>
          <w:szCs w:val="24"/>
        </w:rPr>
      </w:pPr>
      <w:r w:rsidRPr="009B4058">
        <w:rPr>
          <w:b w:val="0"/>
          <w:color w:val="2D2D2D"/>
          <w:sz w:val="24"/>
          <w:szCs w:val="24"/>
        </w:rPr>
        <w:t>11.15. В случае принятия в установленном порядке решения о не</w:t>
      </w:r>
      <w:r>
        <w:rPr>
          <w:b w:val="0"/>
          <w:color w:val="2D2D2D"/>
          <w:sz w:val="24"/>
          <w:szCs w:val="24"/>
        </w:rPr>
        <w:t xml:space="preserve"> </w:t>
      </w:r>
      <w:r w:rsidRPr="009B4058">
        <w:rPr>
          <w:b w:val="0"/>
          <w:color w:val="2D2D2D"/>
          <w:sz w:val="24"/>
          <w:szCs w:val="24"/>
        </w:rPr>
        <w:t>востребованности демонтированной рекламной конструкции его собственником в срок, определенный решением комиссии и указанный в уведомлении о демонтаже рекламной конструкции по установленной Администрацией форме, рекламная конструкция подлежит утилизации, о чем составляется Акт об утилизации демонтированного объекта по форме, установленной Администрацией, организацией, с которой в установленном порядке заключен соответствующий договор, в присутствии представителя комиссии. При этом организация, осуществившая демонтаж, хранение, уничтожение объекта, вправе требовать с собственника демонтированной рекламной конструкции возмещение понесенных расходов.</w:t>
      </w:r>
    </w:p>
    <w:p w:rsidR="00426C68" w:rsidRPr="009B4058" w:rsidRDefault="00426C68" w:rsidP="00426C68">
      <w:pPr>
        <w:pStyle w:val="a6"/>
        <w:jc w:val="left"/>
        <w:rPr>
          <w:b w:val="0"/>
          <w:color w:val="2D2D2D"/>
          <w:sz w:val="24"/>
          <w:szCs w:val="24"/>
        </w:rPr>
      </w:pPr>
      <w:r w:rsidRPr="009B4058">
        <w:rPr>
          <w:b w:val="0"/>
          <w:color w:val="2D2D2D"/>
          <w:sz w:val="24"/>
          <w:szCs w:val="24"/>
        </w:rPr>
        <w:t>11.16. Форма Акта о выявлении рекламной конструкции без разрешения, срок действия которого не истек, либо договора на установку и эксплуатацию рекламной конструкции на территории  муниципального района  (Приложение N 5 к настоящему Положению), форма Предписания о демонтаже самовольно установленной и эксплуатируемой рекламной конструкции (Приложение N 6 к настоящему Положению), форма Предписания о принудительном демонтаже рекламной конструкции (Приложение N 7 к настоящему Положению), форма Акта о демонтаже рекламной конструкции (Приложение N 8 к настоящему Положению), форма Уведомления о произведенном демонтаже рекламной конструкции (Приложение N 9 к настоящему Положению), форма Акта утилизации демонтированной рекламной конструкции (Приложение N 10 к настоящему Положению) утверждаются настоящим Положением.</w:t>
      </w:r>
    </w:p>
    <w:p w:rsidR="00426C68" w:rsidRDefault="00426C68" w:rsidP="00426C68">
      <w:pPr>
        <w:pStyle w:val="a6"/>
        <w:jc w:val="left"/>
        <w:rPr>
          <w:color w:val="4C4C4C"/>
          <w:sz w:val="24"/>
          <w:szCs w:val="24"/>
        </w:rPr>
      </w:pPr>
    </w:p>
    <w:p w:rsidR="00426C68" w:rsidRPr="00D97DB4" w:rsidRDefault="00426C68" w:rsidP="00426C68">
      <w:pPr>
        <w:pStyle w:val="a6"/>
        <w:jc w:val="left"/>
        <w:rPr>
          <w:color w:val="4C4C4C"/>
          <w:sz w:val="24"/>
          <w:szCs w:val="24"/>
        </w:rPr>
      </w:pPr>
      <w:r w:rsidRPr="00D97DB4">
        <w:rPr>
          <w:color w:val="4C4C4C"/>
          <w:sz w:val="24"/>
          <w:szCs w:val="24"/>
        </w:rPr>
        <w:t>12. Контроль за соблюдением настоящего Положения</w:t>
      </w:r>
    </w:p>
    <w:p w:rsidR="00426C68" w:rsidRDefault="00426C68" w:rsidP="00426C68">
      <w:pPr>
        <w:pStyle w:val="a6"/>
        <w:jc w:val="left"/>
        <w:rPr>
          <w:color w:val="2D2D2D"/>
          <w:sz w:val="21"/>
          <w:szCs w:val="21"/>
        </w:rPr>
      </w:pPr>
      <w:r w:rsidRPr="00D97DB4">
        <w:rPr>
          <w:color w:val="2D2D2D"/>
          <w:sz w:val="24"/>
          <w:szCs w:val="24"/>
        </w:rPr>
        <w:br/>
      </w:r>
      <w:r w:rsidRPr="009B4058">
        <w:rPr>
          <w:b w:val="0"/>
          <w:color w:val="2D2D2D"/>
          <w:sz w:val="24"/>
          <w:szCs w:val="24"/>
        </w:rPr>
        <w:t xml:space="preserve">Контроль за соблюдением настоящего Положения осуществляется </w:t>
      </w:r>
      <w:proofErr w:type="gramStart"/>
      <w:r w:rsidRPr="009B4058">
        <w:rPr>
          <w:b w:val="0"/>
          <w:color w:val="2D2D2D"/>
          <w:sz w:val="24"/>
          <w:szCs w:val="24"/>
        </w:rPr>
        <w:t>Администрацией  муниципального</w:t>
      </w:r>
      <w:proofErr w:type="gramEnd"/>
      <w:r w:rsidRPr="009B4058">
        <w:rPr>
          <w:b w:val="0"/>
          <w:color w:val="2D2D2D"/>
          <w:sz w:val="24"/>
          <w:szCs w:val="24"/>
        </w:rPr>
        <w:t xml:space="preserve"> района, иными органами и должностными лицами, уполномоченными на его осуществление в соответствии с действующим законодательст</w:t>
      </w:r>
      <w:r>
        <w:rPr>
          <w:color w:val="2D2D2D"/>
          <w:sz w:val="21"/>
          <w:szCs w:val="21"/>
        </w:rPr>
        <w:t>вом.</w:t>
      </w:r>
    </w:p>
    <w:p w:rsidR="00426C68" w:rsidRDefault="00426C68" w:rsidP="00426C68">
      <w:pPr>
        <w:pStyle w:val="2"/>
        <w:shd w:val="clear" w:color="auto" w:fill="FFFFFF"/>
        <w:spacing w:before="375" w:after="225"/>
        <w:jc w:val="center"/>
        <w:textAlignment w:val="baseline"/>
        <w:rPr>
          <w:rFonts w:ascii="Arial" w:hAnsi="Arial" w:cs="Arial"/>
          <w:b w:val="0"/>
          <w:bCs w:val="0"/>
          <w:color w:val="3C3C3C"/>
          <w:spacing w:val="2"/>
          <w:sz w:val="41"/>
          <w:szCs w:val="41"/>
        </w:rPr>
      </w:pPr>
    </w:p>
    <w:p w:rsidR="00426C68" w:rsidRDefault="00426C68" w:rsidP="00426C68">
      <w:pPr>
        <w:pStyle w:val="2"/>
        <w:shd w:val="clear" w:color="auto" w:fill="FFFFFF"/>
        <w:spacing w:before="375" w:after="225"/>
        <w:jc w:val="center"/>
        <w:textAlignment w:val="baseline"/>
        <w:rPr>
          <w:rFonts w:ascii="Arial" w:hAnsi="Arial" w:cs="Arial"/>
          <w:b w:val="0"/>
          <w:bCs w:val="0"/>
          <w:color w:val="3C3C3C"/>
          <w:spacing w:val="2"/>
          <w:sz w:val="41"/>
          <w:szCs w:val="41"/>
        </w:rPr>
      </w:pPr>
    </w:p>
    <w:p w:rsidR="00426C68" w:rsidRDefault="00426C68" w:rsidP="00426C68">
      <w:pPr>
        <w:pStyle w:val="a6"/>
        <w:jc w:val="left"/>
        <w:rPr>
          <w:sz w:val="24"/>
          <w:szCs w:val="24"/>
        </w:rPr>
      </w:pPr>
    </w:p>
    <w:p w:rsidR="00426C68" w:rsidRDefault="00426C68" w:rsidP="00426C68">
      <w:pPr>
        <w:pStyle w:val="a6"/>
        <w:jc w:val="left"/>
        <w:rPr>
          <w:sz w:val="24"/>
          <w:szCs w:val="24"/>
        </w:rPr>
      </w:pPr>
    </w:p>
    <w:p w:rsidR="00426C68" w:rsidRPr="00D97DB4" w:rsidRDefault="00426C68" w:rsidP="00426C68">
      <w:pPr>
        <w:pStyle w:val="a6"/>
        <w:jc w:val="left"/>
        <w:rPr>
          <w:color w:val="2D2D2D"/>
          <w:sz w:val="24"/>
          <w:szCs w:val="24"/>
        </w:rPr>
      </w:pPr>
      <w:r>
        <w:rPr>
          <w:color w:val="2D2D2D"/>
          <w:sz w:val="24"/>
          <w:szCs w:val="24"/>
        </w:rPr>
        <w:lastRenderedPageBreak/>
        <w:tab/>
      </w:r>
      <w:r>
        <w:rPr>
          <w:color w:val="2D2D2D"/>
          <w:sz w:val="24"/>
          <w:szCs w:val="24"/>
        </w:rPr>
        <w:tab/>
      </w:r>
      <w:r>
        <w:rPr>
          <w:color w:val="2D2D2D"/>
          <w:sz w:val="24"/>
          <w:szCs w:val="24"/>
        </w:rPr>
        <w:tab/>
      </w:r>
      <w:r>
        <w:rPr>
          <w:color w:val="2D2D2D"/>
          <w:sz w:val="24"/>
          <w:szCs w:val="24"/>
        </w:rPr>
        <w:tab/>
      </w:r>
      <w:r>
        <w:rPr>
          <w:color w:val="2D2D2D"/>
          <w:sz w:val="24"/>
          <w:szCs w:val="24"/>
        </w:rPr>
        <w:tab/>
      </w:r>
      <w:r>
        <w:rPr>
          <w:color w:val="2D2D2D"/>
          <w:sz w:val="24"/>
          <w:szCs w:val="24"/>
        </w:rPr>
        <w:tab/>
      </w:r>
      <w:r>
        <w:rPr>
          <w:color w:val="2D2D2D"/>
          <w:sz w:val="24"/>
          <w:szCs w:val="24"/>
        </w:rPr>
        <w:tab/>
        <w:t>Приложение N 1 </w:t>
      </w:r>
      <w:r>
        <w:rPr>
          <w:color w:val="2D2D2D"/>
          <w:sz w:val="24"/>
          <w:szCs w:val="24"/>
        </w:rPr>
        <w:br/>
      </w:r>
      <w:r>
        <w:rPr>
          <w:color w:val="2D2D2D"/>
          <w:sz w:val="24"/>
          <w:szCs w:val="24"/>
        </w:rPr>
        <w:tab/>
      </w:r>
      <w:r>
        <w:rPr>
          <w:color w:val="2D2D2D"/>
          <w:sz w:val="24"/>
          <w:szCs w:val="24"/>
        </w:rPr>
        <w:tab/>
      </w:r>
      <w:r>
        <w:rPr>
          <w:color w:val="2D2D2D"/>
          <w:sz w:val="24"/>
          <w:szCs w:val="24"/>
        </w:rPr>
        <w:tab/>
      </w:r>
      <w:r>
        <w:rPr>
          <w:color w:val="2D2D2D"/>
          <w:sz w:val="24"/>
          <w:szCs w:val="24"/>
        </w:rPr>
        <w:tab/>
      </w:r>
      <w:r>
        <w:rPr>
          <w:color w:val="2D2D2D"/>
          <w:sz w:val="24"/>
          <w:szCs w:val="24"/>
        </w:rPr>
        <w:tab/>
        <w:t>к положению «</w:t>
      </w:r>
      <w:r w:rsidRPr="00D97DB4">
        <w:rPr>
          <w:color w:val="2D2D2D"/>
          <w:sz w:val="24"/>
          <w:szCs w:val="24"/>
        </w:rPr>
        <w:t>О порядке установки и эксплуатации</w:t>
      </w:r>
      <w:r w:rsidRPr="00D97DB4">
        <w:rPr>
          <w:color w:val="2D2D2D"/>
          <w:sz w:val="24"/>
          <w:szCs w:val="24"/>
        </w:rPr>
        <w:br/>
      </w:r>
      <w:r>
        <w:rPr>
          <w:color w:val="2D2D2D"/>
          <w:sz w:val="24"/>
          <w:szCs w:val="24"/>
        </w:rPr>
        <w:tab/>
      </w:r>
      <w:r>
        <w:rPr>
          <w:color w:val="2D2D2D"/>
          <w:sz w:val="24"/>
          <w:szCs w:val="24"/>
        </w:rPr>
        <w:tab/>
      </w:r>
      <w:r>
        <w:rPr>
          <w:color w:val="2D2D2D"/>
          <w:sz w:val="24"/>
          <w:szCs w:val="24"/>
        </w:rPr>
        <w:tab/>
      </w:r>
      <w:r>
        <w:rPr>
          <w:color w:val="2D2D2D"/>
          <w:sz w:val="24"/>
          <w:szCs w:val="24"/>
        </w:rPr>
        <w:tab/>
      </w:r>
      <w:r>
        <w:rPr>
          <w:color w:val="2D2D2D"/>
          <w:sz w:val="24"/>
          <w:szCs w:val="24"/>
        </w:rPr>
        <w:tab/>
      </w:r>
      <w:r w:rsidRPr="00D97DB4">
        <w:rPr>
          <w:color w:val="2D2D2D"/>
          <w:sz w:val="24"/>
          <w:szCs w:val="24"/>
        </w:rPr>
        <w:t>рекламных конструкций на территории</w:t>
      </w:r>
      <w:r w:rsidRPr="00D97DB4">
        <w:rPr>
          <w:color w:val="2D2D2D"/>
          <w:sz w:val="24"/>
          <w:szCs w:val="24"/>
        </w:rPr>
        <w:br/>
      </w:r>
      <w:r>
        <w:rPr>
          <w:color w:val="2D2D2D"/>
          <w:sz w:val="24"/>
          <w:szCs w:val="24"/>
        </w:rPr>
        <w:tab/>
      </w:r>
      <w:r>
        <w:rPr>
          <w:color w:val="2D2D2D"/>
          <w:sz w:val="24"/>
          <w:szCs w:val="24"/>
        </w:rPr>
        <w:tab/>
      </w:r>
      <w:r>
        <w:rPr>
          <w:color w:val="2D2D2D"/>
          <w:sz w:val="24"/>
          <w:szCs w:val="24"/>
        </w:rPr>
        <w:tab/>
      </w:r>
      <w:r>
        <w:rPr>
          <w:color w:val="2D2D2D"/>
          <w:sz w:val="24"/>
          <w:szCs w:val="24"/>
        </w:rPr>
        <w:tab/>
      </w:r>
      <w:r>
        <w:rPr>
          <w:color w:val="2D2D2D"/>
          <w:sz w:val="24"/>
          <w:szCs w:val="24"/>
        </w:rPr>
        <w:tab/>
      </w:r>
      <w:r w:rsidRPr="00D97DB4">
        <w:rPr>
          <w:color w:val="2D2D2D"/>
          <w:sz w:val="24"/>
          <w:szCs w:val="24"/>
        </w:rPr>
        <w:t xml:space="preserve"> муниципального района «Бабаюртовский район»</w:t>
      </w:r>
      <w:r>
        <w:rPr>
          <w:color w:val="2D2D2D"/>
          <w:sz w:val="24"/>
          <w:szCs w:val="24"/>
        </w:rPr>
        <w:t>»</w:t>
      </w:r>
      <w:r w:rsidRPr="00D97DB4">
        <w:rPr>
          <w:color w:val="2D2D2D"/>
          <w:sz w:val="24"/>
          <w:szCs w:val="24"/>
        </w:rPr>
        <w:br/>
      </w:r>
      <w:r w:rsidRPr="00D97DB4">
        <w:rPr>
          <w:color w:val="2D2D2D"/>
          <w:sz w:val="24"/>
          <w:szCs w:val="24"/>
        </w:rPr>
        <w:br/>
        <w:t>В Администрацию  муниципального района</w:t>
      </w:r>
      <w:r>
        <w:rPr>
          <w:color w:val="2D2D2D"/>
          <w:sz w:val="24"/>
          <w:szCs w:val="24"/>
        </w:rPr>
        <w:t xml:space="preserve"> </w:t>
      </w:r>
      <w:r w:rsidRPr="00D97DB4">
        <w:rPr>
          <w:color w:val="2D2D2D"/>
          <w:sz w:val="24"/>
          <w:szCs w:val="24"/>
        </w:rPr>
        <w:t>«Бабаюртовский район»</w:t>
      </w:r>
      <w:r w:rsidRPr="00D97DB4">
        <w:rPr>
          <w:color w:val="2D2D2D"/>
          <w:sz w:val="24"/>
          <w:szCs w:val="24"/>
        </w:rPr>
        <w:br/>
      </w:r>
      <w:r w:rsidRPr="00D97DB4">
        <w:rPr>
          <w:color w:val="2D2D2D"/>
          <w:sz w:val="24"/>
          <w:szCs w:val="24"/>
        </w:rPr>
        <w:br/>
      </w:r>
    </w:p>
    <w:p w:rsidR="00426C68" w:rsidRPr="00D97DB4" w:rsidRDefault="00426C68" w:rsidP="00426C68">
      <w:pPr>
        <w:pStyle w:val="a6"/>
        <w:jc w:val="left"/>
        <w:rPr>
          <w:sz w:val="22"/>
          <w:szCs w:val="22"/>
        </w:rPr>
      </w:pPr>
      <w:r>
        <w:rPr>
          <w:sz w:val="22"/>
          <w:szCs w:val="22"/>
        </w:rPr>
        <w:tab/>
      </w:r>
    </w:p>
    <w:tbl>
      <w:tblPr>
        <w:tblW w:w="0" w:type="auto"/>
        <w:tblCellMar>
          <w:left w:w="0" w:type="dxa"/>
          <w:right w:w="0" w:type="dxa"/>
        </w:tblCellMar>
        <w:tblLook w:val="04A0" w:firstRow="1" w:lastRow="0" w:firstColumn="1" w:lastColumn="0" w:noHBand="0" w:noVBand="1"/>
      </w:tblPr>
      <w:tblGrid>
        <w:gridCol w:w="370"/>
        <w:gridCol w:w="370"/>
        <w:gridCol w:w="370"/>
        <w:gridCol w:w="370"/>
        <w:gridCol w:w="370"/>
        <w:gridCol w:w="304"/>
        <w:gridCol w:w="370"/>
      </w:tblGrid>
      <w:tr w:rsidR="00426C68" w:rsidRPr="00D97DB4" w:rsidTr="00E10843">
        <w:trPr>
          <w:trHeight w:val="15"/>
        </w:trPr>
        <w:tc>
          <w:tcPr>
            <w:tcW w:w="370" w:type="dxa"/>
            <w:hideMark/>
          </w:tcPr>
          <w:p w:rsidR="00426C68" w:rsidRPr="00D97DB4" w:rsidRDefault="00426C68" w:rsidP="00E10843">
            <w:pPr>
              <w:pStyle w:val="a6"/>
              <w:jc w:val="left"/>
              <w:rPr>
                <w:sz w:val="22"/>
                <w:szCs w:val="22"/>
              </w:rPr>
            </w:pPr>
          </w:p>
        </w:tc>
        <w:tc>
          <w:tcPr>
            <w:tcW w:w="370" w:type="dxa"/>
            <w:hideMark/>
          </w:tcPr>
          <w:p w:rsidR="00426C68" w:rsidRPr="00D97DB4" w:rsidRDefault="00426C68" w:rsidP="00E10843">
            <w:pPr>
              <w:pStyle w:val="a6"/>
              <w:jc w:val="left"/>
              <w:rPr>
                <w:sz w:val="22"/>
                <w:szCs w:val="22"/>
              </w:rPr>
            </w:pPr>
          </w:p>
        </w:tc>
        <w:tc>
          <w:tcPr>
            <w:tcW w:w="370" w:type="dxa"/>
            <w:hideMark/>
          </w:tcPr>
          <w:p w:rsidR="00426C68" w:rsidRPr="00D97DB4" w:rsidRDefault="00426C68" w:rsidP="00E10843">
            <w:pPr>
              <w:pStyle w:val="a6"/>
              <w:jc w:val="left"/>
              <w:rPr>
                <w:sz w:val="22"/>
                <w:szCs w:val="22"/>
              </w:rPr>
            </w:pPr>
          </w:p>
        </w:tc>
        <w:tc>
          <w:tcPr>
            <w:tcW w:w="370" w:type="dxa"/>
            <w:hideMark/>
          </w:tcPr>
          <w:p w:rsidR="00426C68" w:rsidRPr="00D97DB4" w:rsidRDefault="00426C68" w:rsidP="00E10843">
            <w:pPr>
              <w:pStyle w:val="a6"/>
              <w:jc w:val="left"/>
              <w:rPr>
                <w:sz w:val="22"/>
                <w:szCs w:val="22"/>
              </w:rPr>
            </w:pPr>
          </w:p>
        </w:tc>
        <w:tc>
          <w:tcPr>
            <w:tcW w:w="370" w:type="dxa"/>
            <w:hideMark/>
          </w:tcPr>
          <w:p w:rsidR="00426C68" w:rsidRPr="00D97DB4" w:rsidRDefault="00426C68" w:rsidP="00E10843">
            <w:pPr>
              <w:pStyle w:val="a6"/>
              <w:jc w:val="left"/>
              <w:rPr>
                <w:sz w:val="22"/>
                <w:szCs w:val="22"/>
              </w:rPr>
            </w:pPr>
          </w:p>
        </w:tc>
        <w:tc>
          <w:tcPr>
            <w:tcW w:w="185" w:type="dxa"/>
            <w:hideMark/>
          </w:tcPr>
          <w:p w:rsidR="00426C68" w:rsidRPr="00D97DB4" w:rsidRDefault="00426C68" w:rsidP="00E10843">
            <w:pPr>
              <w:pStyle w:val="a6"/>
              <w:jc w:val="left"/>
              <w:rPr>
                <w:sz w:val="22"/>
                <w:szCs w:val="22"/>
              </w:rPr>
            </w:pPr>
          </w:p>
        </w:tc>
        <w:tc>
          <w:tcPr>
            <w:tcW w:w="370" w:type="dxa"/>
            <w:hideMark/>
          </w:tcPr>
          <w:p w:rsidR="00426C68" w:rsidRPr="00D97DB4" w:rsidRDefault="00426C68" w:rsidP="00E10843">
            <w:pPr>
              <w:pStyle w:val="a6"/>
              <w:jc w:val="left"/>
              <w:rPr>
                <w:sz w:val="22"/>
                <w:szCs w:val="22"/>
              </w:rPr>
            </w:pPr>
          </w:p>
        </w:tc>
      </w:tr>
      <w:tr w:rsidR="00426C68" w:rsidRPr="00D97DB4" w:rsidTr="00E10843">
        <w:tc>
          <w:tcPr>
            <w:tcW w:w="240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sz w:val="22"/>
                <w:szCs w:val="22"/>
              </w:rPr>
            </w:pPr>
            <w:r w:rsidRPr="00D97DB4">
              <w:rPr>
                <w:sz w:val="22"/>
                <w:szCs w:val="22"/>
              </w:rPr>
              <w:t>Заявитель</w:t>
            </w:r>
          </w:p>
        </w:tc>
      </w:tr>
      <w:tr w:rsidR="00426C68" w:rsidRPr="00D97DB4" w:rsidTr="00E10843">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sz w:val="22"/>
                <w:szCs w:val="22"/>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sz w:val="22"/>
                <w:szCs w:val="22"/>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sz w:val="22"/>
                <w:szCs w:val="22"/>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sz w:val="22"/>
                <w:szCs w:val="22"/>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sz w:val="22"/>
                <w:szCs w:val="22"/>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sz w:val="22"/>
                <w:szCs w:val="22"/>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sz w:val="22"/>
                <w:szCs w:val="22"/>
              </w:rPr>
            </w:pPr>
          </w:p>
        </w:tc>
      </w:tr>
    </w:tbl>
    <w:p w:rsidR="00426C68" w:rsidRPr="00D97DB4" w:rsidRDefault="00426C68" w:rsidP="00426C68">
      <w:pPr>
        <w:pStyle w:val="a6"/>
        <w:jc w:val="left"/>
        <w:rPr>
          <w:sz w:val="22"/>
          <w:szCs w:val="22"/>
        </w:rPr>
      </w:pPr>
      <w:r w:rsidRPr="00D97DB4">
        <w:rPr>
          <w:sz w:val="22"/>
          <w:szCs w:val="22"/>
        </w:rPr>
        <w:t>(четко, печатными буквами наименование юр. лица или ИП)</w:t>
      </w:r>
    </w:p>
    <w:p w:rsidR="00426C68" w:rsidRPr="00D97DB4" w:rsidRDefault="00426C68" w:rsidP="00426C68">
      <w:pPr>
        <w:pStyle w:val="a6"/>
        <w:jc w:val="left"/>
        <w:rPr>
          <w:sz w:val="24"/>
          <w:szCs w:val="24"/>
        </w:rPr>
      </w:pPr>
      <w:r>
        <w:rPr>
          <w:sz w:val="24"/>
          <w:szCs w:val="24"/>
        </w:rPr>
        <w:tab/>
      </w:r>
      <w:r>
        <w:rPr>
          <w:sz w:val="24"/>
          <w:szCs w:val="24"/>
        </w:rPr>
        <w:tab/>
      </w:r>
      <w:r>
        <w:rPr>
          <w:sz w:val="24"/>
          <w:szCs w:val="24"/>
        </w:rPr>
        <w:tab/>
      </w:r>
      <w:r>
        <w:rPr>
          <w:sz w:val="24"/>
          <w:szCs w:val="24"/>
        </w:rPr>
        <w:tab/>
      </w:r>
      <w:r w:rsidRPr="00D97DB4">
        <w:rPr>
          <w:sz w:val="24"/>
          <w:szCs w:val="24"/>
        </w:rPr>
        <w:t xml:space="preserve">ЗАЯВЛЕНИЕ </w:t>
      </w:r>
    </w:p>
    <w:p w:rsidR="00426C68" w:rsidRPr="00D97DB4" w:rsidRDefault="00426C68" w:rsidP="00426C68">
      <w:pPr>
        <w:pStyle w:val="a6"/>
        <w:jc w:val="left"/>
        <w:rPr>
          <w:sz w:val="24"/>
          <w:szCs w:val="24"/>
        </w:rPr>
      </w:pPr>
      <w:r w:rsidRPr="00D97DB4">
        <w:rPr>
          <w:sz w:val="24"/>
          <w:szCs w:val="24"/>
        </w:rPr>
        <w:t>Прошу выдать Разрешение на установку и эксплуатацию рекламной констр</w:t>
      </w:r>
      <w:r>
        <w:rPr>
          <w:sz w:val="24"/>
          <w:szCs w:val="24"/>
        </w:rPr>
        <w:t xml:space="preserve">укции на </w:t>
      </w:r>
      <w:proofErr w:type="gramStart"/>
      <w:r>
        <w:rPr>
          <w:sz w:val="24"/>
          <w:szCs w:val="24"/>
        </w:rPr>
        <w:t xml:space="preserve">территории </w:t>
      </w:r>
      <w:r w:rsidRPr="00D97DB4">
        <w:rPr>
          <w:sz w:val="24"/>
          <w:szCs w:val="24"/>
        </w:rPr>
        <w:t xml:space="preserve"> муниципа</w:t>
      </w:r>
      <w:r>
        <w:rPr>
          <w:sz w:val="24"/>
          <w:szCs w:val="24"/>
        </w:rPr>
        <w:t>льного</w:t>
      </w:r>
      <w:proofErr w:type="gramEnd"/>
      <w:r>
        <w:rPr>
          <w:sz w:val="24"/>
          <w:szCs w:val="24"/>
        </w:rPr>
        <w:t xml:space="preserve"> района «Бабаюртовский район»</w:t>
      </w:r>
    </w:p>
    <w:p w:rsidR="00426C68" w:rsidRPr="00D97DB4" w:rsidRDefault="00426C68" w:rsidP="00426C68">
      <w:pPr>
        <w:pStyle w:val="a6"/>
        <w:jc w:val="left"/>
        <w:rPr>
          <w:b w:val="0"/>
          <w:sz w:val="24"/>
          <w:szCs w:val="24"/>
        </w:rPr>
      </w:pPr>
      <w:r w:rsidRPr="00D97DB4">
        <w:rPr>
          <w:b w:val="0"/>
          <w:sz w:val="24"/>
          <w:szCs w:val="24"/>
        </w:rPr>
        <w:br/>
        <w:t>Вид рекламной конструкции (отмечается галочкой в пустом столбце):</w:t>
      </w:r>
    </w:p>
    <w:tbl>
      <w:tblPr>
        <w:tblW w:w="0" w:type="auto"/>
        <w:tblCellMar>
          <w:left w:w="0" w:type="dxa"/>
          <w:right w:w="0" w:type="dxa"/>
        </w:tblCellMar>
        <w:tblLook w:val="04A0" w:firstRow="1" w:lastRow="0" w:firstColumn="1" w:lastColumn="0" w:noHBand="0" w:noVBand="1"/>
      </w:tblPr>
      <w:tblGrid>
        <w:gridCol w:w="3980"/>
        <w:gridCol w:w="353"/>
        <w:gridCol w:w="353"/>
        <w:gridCol w:w="4669"/>
      </w:tblGrid>
      <w:tr w:rsidR="00426C68" w:rsidRPr="00D97DB4" w:rsidTr="00E10843">
        <w:trPr>
          <w:trHeight w:val="15"/>
        </w:trPr>
        <w:tc>
          <w:tcPr>
            <w:tcW w:w="4805" w:type="dxa"/>
            <w:hideMark/>
          </w:tcPr>
          <w:p w:rsidR="00426C68" w:rsidRPr="00D97DB4" w:rsidRDefault="00426C68" w:rsidP="00E10843">
            <w:pPr>
              <w:pStyle w:val="a6"/>
              <w:jc w:val="left"/>
              <w:rPr>
                <w:b w:val="0"/>
                <w:sz w:val="24"/>
                <w:szCs w:val="24"/>
              </w:rPr>
            </w:pPr>
          </w:p>
        </w:tc>
        <w:tc>
          <w:tcPr>
            <w:tcW w:w="370" w:type="dxa"/>
            <w:hideMark/>
          </w:tcPr>
          <w:p w:rsidR="00426C68" w:rsidRPr="00D97DB4" w:rsidRDefault="00426C68" w:rsidP="00E10843">
            <w:pPr>
              <w:pStyle w:val="a6"/>
              <w:jc w:val="left"/>
              <w:rPr>
                <w:b w:val="0"/>
                <w:sz w:val="24"/>
                <w:szCs w:val="24"/>
              </w:rPr>
            </w:pPr>
          </w:p>
        </w:tc>
        <w:tc>
          <w:tcPr>
            <w:tcW w:w="370" w:type="dxa"/>
            <w:hideMark/>
          </w:tcPr>
          <w:p w:rsidR="00426C68" w:rsidRPr="00D97DB4" w:rsidRDefault="00426C68" w:rsidP="00E10843">
            <w:pPr>
              <w:pStyle w:val="a6"/>
              <w:jc w:val="left"/>
              <w:rPr>
                <w:b w:val="0"/>
                <w:sz w:val="24"/>
                <w:szCs w:val="24"/>
              </w:rPr>
            </w:pPr>
          </w:p>
        </w:tc>
        <w:tc>
          <w:tcPr>
            <w:tcW w:w="5359" w:type="dxa"/>
            <w:hideMark/>
          </w:tcPr>
          <w:p w:rsidR="00426C68" w:rsidRPr="00D97DB4" w:rsidRDefault="00426C68" w:rsidP="00E10843">
            <w:pPr>
              <w:pStyle w:val="a6"/>
              <w:jc w:val="left"/>
              <w:rPr>
                <w:b w:val="0"/>
                <w:sz w:val="24"/>
                <w:szCs w:val="24"/>
              </w:rPr>
            </w:pPr>
          </w:p>
        </w:tc>
      </w:tr>
      <w:tr w:rsidR="00426C68" w:rsidRPr="00D97DB4" w:rsidTr="00E10843">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Сити-формат (</w:t>
            </w:r>
            <w:proofErr w:type="spellStart"/>
            <w:r w:rsidRPr="00D97DB4">
              <w:rPr>
                <w:b w:val="0"/>
                <w:sz w:val="24"/>
                <w:szCs w:val="24"/>
              </w:rPr>
              <w:t>скроллер</w:t>
            </w:r>
            <w:proofErr w:type="spellEnd"/>
            <w:r w:rsidRPr="00D97DB4">
              <w:rPr>
                <w:b w:val="0"/>
                <w:sz w:val="24"/>
                <w:szCs w:val="24"/>
              </w:rPr>
              <w:t>).</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Выносная рекламная конструкция (</w:t>
            </w:r>
            <w:proofErr w:type="spellStart"/>
            <w:r w:rsidRPr="00D97DB4">
              <w:rPr>
                <w:b w:val="0"/>
                <w:sz w:val="24"/>
                <w:szCs w:val="24"/>
              </w:rPr>
              <w:t>штендер</w:t>
            </w:r>
            <w:proofErr w:type="spellEnd"/>
            <w:r w:rsidRPr="00D97DB4">
              <w:rPr>
                <w:b w:val="0"/>
                <w:sz w:val="24"/>
                <w:szCs w:val="24"/>
              </w:rPr>
              <w:t>)</w:t>
            </w:r>
          </w:p>
        </w:tc>
      </w:tr>
      <w:tr w:rsidR="00426C68" w:rsidRPr="00D97DB4" w:rsidTr="00E10843">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Стела о/с (пилон).</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Электронный экран (электронное табло)</w:t>
            </w:r>
          </w:p>
        </w:tc>
      </w:tr>
      <w:tr w:rsidR="00426C68" w:rsidRPr="00D97DB4" w:rsidTr="00E10843">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roofErr w:type="spellStart"/>
            <w:r w:rsidRPr="00D97DB4">
              <w:rPr>
                <w:b w:val="0"/>
                <w:sz w:val="24"/>
                <w:szCs w:val="24"/>
              </w:rPr>
              <w:t>Ситиборд</w:t>
            </w:r>
            <w:proofErr w:type="spellEnd"/>
            <w:r w:rsidRPr="00D97DB4">
              <w:rPr>
                <w:b w:val="0"/>
                <w:sz w:val="24"/>
                <w:szCs w:val="24"/>
              </w:rPr>
              <w:t xml:space="preserve"> (2,7*3,7)</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Объемно-пространственная рекламная конструкция</w:t>
            </w:r>
          </w:p>
        </w:tc>
      </w:tr>
      <w:tr w:rsidR="00426C68" w:rsidRPr="00D97DB4" w:rsidTr="00E10843">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Панель-кронштейн на опоре освещения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roofErr w:type="spellStart"/>
            <w:r w:rsidRPr="00D97DB4">
              <w:rPr>
                <w:b w:val="0"/>
                <w:sz w:val="24"/>
                <w:szCs w:val="24"/>
              </w:rPr>
              <w:t>Флаговые</w:t>
            </w:r>
            <w:proofErr w:type="spellEnd"/>
            <w:r w:rsidRPr="00D97DB4">
              <w:rPr>
                <w:b w:val="0"/>
                <w:sz w:val="24"/>
                <w:szCs w:val="24"/>
              </w:rPr>
              <w:t xml:space="preserve"> композиции (тип флагшток).</w:t>
            </w:r>
          </w:p>
        </w:tc>
      </w:tr>
      <w:tr w:rsidR="00426C68" w:rsidRPr="00D97DB4" w:rsidTr="00E10843">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 xml:space="preserve">Панель-кронштейн на </w:t>
            </w:r>
            <w:proofErr w:type="spellStart"/>
            <w:r w:rsidRPr="00D97DB4">
              <w:rPr>
                <w:b w:val="0"/>
                <w:sz w:val="24"/>
                <w:szCs w:val="24"/>
              </w:rPr>
              <w:t>несветовой</w:t>
            </w:r>
            <w:proofErr w:type="spellEnd"/>
            <w:r w:rsidRPr="00D97DB4">
              <w:rPr>
                <w:b w:val="0"/>
                <w:sz w:val="24"/>
                <w:szCs w:val="24"/>
              </w:rPr>
              <w:t xml:space="preserve"> опоре</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Наземное рекламное панно</w:t>
            </w:r>
          </w:p>
        </w:tc>
      </w:tr>
      <w:tr w:rsidR="00426C68" w:rsidRPr="00D97DB4" w:rsidTr="00E10843">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Щит отдельно стоящий (3*6м).</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Транспарант - перетяжка</w:t>
            </w:r>
          </w:p>
        </w:tc>
      </w:tr>
      <w:tr w:rsidR="00426C68" w:rsidRPr="00D97DB4" w:rsidTr="00E10843">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roofErr w:type="spellStart"/>
            <w:r w:rsidRPr="00D97DB4">
              <w:rPr>
                <w:b w:val="0"/>
                <w:sz w:val="24"/>
                <w:szCs w:val="24"/>
              </w:rPr>
              <w:t>Суперсайт</w:t>
            </w:r>
            <w:proofErr w:type="spellEnd"/>
            <w:r w:rsidRPr="00D97DB4">
              <w:rPr>
                <w:b w:val="0"/>
                <w:sz w:val="24"/>
                <w:szCs w:val="24"/>
              </w:rPr>
              <w:t xml:space="preserve"> (4*12м, 5*12м, 5*15м)</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Рекламная конструкция на остановочном павильоне</w:t>
            </w:r>
          </w:p>
        </w:tc>
      </w:tr>
      <w:tr w:rsidR="00426C68" w:rsidRPr="00D97DB4" w:rsidTr="00E10843">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Щит малый (2*3м, 3*4м).</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Перемещаемая (носимая) рекламная конструкция</w:t>
            </w:r>
          </w:p>
        </w:tc>
      </w:tr>
      <w:tr w:rsidR="00426C68" w:rsidRPr="00D97DB4" w:rsidTr="00E10843">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Щит настенный (брандмауэр) (3*6)</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Прочие</w:t>
            </w:r>
          </w:p>
        </w:tc>
      </w:tr>
    </w:tbl>
    <w:p w:rsidR="00426C68" w:rsidRPr="00D97DB4" w:rsidRDefault="00426C68" w:rsidP="00426C68">
      <w:pPr>
        <w:pStyle w:val="a6"/>
        <w:jc w:val="left"/>
        <w:rPr>
          <w:b w:val="0"/>
          <w:sz w:val="24"/>
          <w:szCs w:val="24"/>
        </w:rPr>
      </w:pPr>
      <w:r w:rsidRPr="00D97DB4">
        <w:rPr>
          <w:b w:val="0"/>
          <w:sz w:val="24"/>
          <w:szCs w:val="24"/>
        </w:rPr>
        <w:t>Текст: </w:t>
      </w:r>
      <w:r w:rsidRPr="00D97DB4">
        <w:rPr>
          <w:b w:val="0"/>
          <w:sz w:val="24"/>
          <w:szCs w:val="24"/>
        </w:rPr>
        <w:br/>
        <w:t>____________________________________________________________________________</w:t>
      </w:r>
      <w:r w:rsidRPr="00D97DB4">
        <w:rPr>
          <w:b w:val="0"/>
          <w:sz w:val="24"/>
          <w:szCs w:val="24"/>
        </w:rPr>
        <w:br/>
        <w:t>____________________________________________________________________________</w:t>
      </w:r>
    </w:p>
    <w:p w:rsidR="00426C68" w:rsidRPr="00D97DB4" w:rsidRDefault="00426C68" w:rsidP="00426C68">
      <w:pPr>
        <w:pStyle w:val="a6"/>
        <w:jc w:val="left"/>
        <w:rPr>
          <w:b w:val="0"/>
          <w:sz w:val="24"/>
          <w:szCs w:val="24"/>
        </w:rPr>
      </w:pPr>
      <w:r w:rsidRPr="00D97DB4">
        <w:rPr>
          <w:b w:val="0"/>
          <w:sz w:val="24"/>
          <w:szCs w:val="24"/>
        </w:rPr>
        <w:t>Адрес установки рекламной конструкции: </w:t>
      </w:r>
      <w:r w:rsidRPr="00D97DB4">
        <w:rPr>
          <w:b w:val="0"/>
          <w:sz w:val="24"/>
          <w:szCs w:val="24"/>
        </w:rPr>
        <w:br/>
        <w:t>_____________________________________________________________________________</w:t>
      </w:r>
      <w:r w:rsidRPr="00D97DB4">
        <w:rPr>
          <w:b w:val="0"/>
          <w:sz w:val="24"/>
          <w:szCs w:val="24"/>
        </w:rPr>
        <w:br/>
        <w:t>___________________________________________________________________________</w:t>
      </w:r>
    </w:p>
    <w:p w:rsidR="00426C68" w:rsidRPr="00D97DB4" w:rsidRDefault="00426C68" w:rsidP="00426C68">
      <w:pPr>
        <w:pStyle w:val="a6"/>
        <w:jc w:val="left"/>
        <w:rPr>
          <w:b w:val="0"/>
          <w:sz w:val="24"/>
          <w:szCs w:val="24"/>
        </w:rPr>
      </w:pPr>
      <w:r w:rsidRPr="00D97DB4">
        <w:rPr>
          <w:b w:val="0"/>
          <w:sz w:val="24"/>
          <w:szCs w:val="24"/>
        </w:rPr>
        <w:t>Технические характеристики:</w:t>
      </w:r>
    </w:p>
    <w:tbl>
      <w:tblPr>
        <w:tblW w:w="0" w:type="auto"/>
        <w:tblCellMar>
          <w:left w:w="0" w:type="dxa"/>
          <w:right w:w="0" w:type="dxa"/>
        </w:tblCellMar>
        <w:tblLook w:val="04A0" w:firstRow="1" w:lastRow="0" w:firstColumn="1" w:lastColumn="0" w:noHBand="0" w:noVBand="1"/>
      </w:tblPr>
      <w:tblGrid>
        <w:gridCol w:w="4122"/>
        <w:gridCol w:w="519"/>
        <w:gridCol w:w="304"/>
        <w:gridCol w:w="4410"/>
      </w:tblGrid>
      <w:tr w:rsidR="00426C68" w:rsidRPr="00D97DB4" w:rsidTr="00E10843">
        <w:trPr>
          <w:trHeight w:val="15"/>
        </w:trPr>
        <w:tc>
          <w:tcPr>
            <w:tcW w:w="4435" w:type="dxa"/>
            <w:hideMark/>
          </w:tcPr>
          <w:p w:rsidR="00426C68" w:rsidRPr="00D97DB4" w:rsidRDefault="00426C68" w:rsidP="00E10843">
            <w:pPr>
              <w:pStyle w:val="a6"/>
              <w:jc w:val="left"/>
              <w:rPr>
                <w:b w:val="0"/>
                <w:sz w:val="24"/>
                <w:szCs w:val="24"/>
              </w:rPr>
            </w:pPr>
          </w:p>
        </w:tc>
        <w:tc>
          <w:tcPr>
            <w:tcW w:w="554" w:type="dxa"/>
            <w:hideMark/>
          </w:tcPr>
          <w:p w:rsidR="00426C68" w:rsidRPr="00D97DB4" w:rsidRDefault="00426C68" w:rsidP="00E10843">
            <w:pPr>
              <w:pStyle w:val="a6"/>
              <w:jc w:val="left"/>
              <w:rPr>
                <w:b w:val="0"/>
                <w:sz w:val="24"/>
                <w:szCs w:val="24"/>
              </w:rPr>
            </w:pPr>
          </w:p>
        </w:tc>
        <w:tc>
          <w:tcPr>
            <w:tcW w:w="185" w:type="dxa"/>
            <w:hideMark/>
          </w:tcPr>
          <w:p w:rsidR="00426C68" w:rsidRPr="00D97DB4" w:rsidRDefault="00426C68" w:rsidP="00E10843">
            <w:pPr>
              <w:pStyle w:val="a6"/>
              <w:jc w:val="left"/>
              <w:rPr>
                <w:b w:val="0"/>
                <w:sz w:val="24"/>
                <w:szCs w:val="24"/>
              </w:rPr>
            </w:pPr>
          </w:p>
        </w:tc>
        <w:tc>
          <w:tcPr>
            <w:tcW w:w="4805" w:type="dxa"/>
            <w:hideMark/>
          </w:tcPr>
          <w:p w:rsidR="00426C68" w:rsidRPr="00D97DB4" w:rsidRDefault="00426C68" w:rsidP="00E10843">
            <w:pPr>
              <w:pStyle w:val="a6"/>
              <w:jc w:val="left"/>
              <w:rPr>
                <w:b w:val="0"/>
                <w:sz w:val="24"/>
                <w:szCs w:val="24"/>
              </w:rPr>
            </w:pPr>
          </w:p>
        </w:tc>
      </w:tr>
      <w:tr w:rsidR="00426C68" w:rsidRPr="00D97DB4" w:rsidTr="00E1084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Высота объекта наружной рекламы и информации в метрах</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Без подсвета</w:t>
            </w:r>
          </w:p>
        </w:tc>
      </w:tr>
      <w:tr w:rsidR="00426C68" w:rsidRPr="00D97DB4" w:rsidTr="00E1084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Длина объекта наружной рекламы и информации в метрах</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Внешний подсвет</w:t>
            </w:r>
          </w:p>
        </w:tc>
      </w:tr>
      <w:tr w:rsidR="00426C68" w:rsidRPr="00D97DB4" w:rsidTr="00E1084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Количество сторон (шт.)</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Внутренний подсвет</w:t>
            </w:r>
          </w:p>
        </w:tc>
      </w:tr>
      <w:tr w:rsidR="00426C68" w:rsidRPr="00D97DB4" w:rsidTr="00E1084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Площадь информационного поля (кв. м.)</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jc w:val="left"/>
              <w:rPr>
                <w:b w:val="0"/>
                <w:sz w:val="24"/>
                <w:szCs w:val="24"/>
              </w:rPr>
            </w:pPr>
            <w:r w:rsidRPr="00D97DB4">
              <w:rPr>
                <w:b w:val="0"/>
                <w:sz w:val="24"/>
                <w:szCs w:val="24"/>
              </w:rPr>
              <w:t>Технологически сложная</w:t>
            </w:r>
          </w:p>
        </w:tc>
      </w:tr>
    </w:tbl>
    <w:p w:rsidR="00426C68" w:rsidRPr="00D97DB4" w:rsidRDefault="00426C68" w:rsidP="00426C68">
      <w:pPr>
        <w:pStyle w:val="a6"/>
        <w:jc w:val="left"/>
        <w:rPr>
          <w:b w:val="0"/>
          <w:sz w:val="24"/>
          <w:szCs w:val="24"/>
        </w:rPr>
      </w:pPr>
      <w:r w:rsidRPr="00D97DB4">
        <w:rPr>
          <w:b w:val="0"/>
          <w:sz w:val="24"/>
          <w:szCs w:val="24"/>
        </w:rPr>
        <w:t>ИНН заявителя__________________</w:t>
      </w:r>
    </w:p>
    <w:p w:rsidR="00426C68" w:rsidRPr="00D97DB4" w:rsidRDefault="00426C68" w:rsidP="00426C68">
      <w:pPr>
        <w:pStyle w:val="a6"/>
        <w:jc w:val="left"/>
        <w:rPr>
          <w:b w:val="0"/>
          <w:sz w:val="24"/>
          <w:szCs w:val="24"/>
        </w:rPr>
      </w:pPr>
      <w:r w:rsidRPr="00D97DB4">
        <w:rPr>
          <w:b w:val="0"/>
          <w:sz w:val="24"/>
          <w:szCs w:val="24"/>
        </w:rPr>
        <w:br/>
        <w:t>ОГРН__________________________</w:t>
      </w:r>
    </w:p>
    <w:p w:rsidR="00426C68" w:rsidRPr="00D97DB4" w:rsidRDefault="00426C68" w:rsidP="00426C68">
      <w:pPr>
        <w:pStyle w:val="a6"/>
        <w:jc w:val="left"/>
        <w:rPr>
          <w:b w:val="0"/>
          <w:sz w:val="24"/>
          <w:szCs w:val="24"/>
        </w:rPr>
      </w:pPr>
      <w:r w:rsidRPr="00D97DB4">
        <w:rPr>
          <w:b w:val="0"/>
          <w:sz w:val="24"/>
          <w:szCs w:val="24"/>
        </w:rPr>
        <w:lastRenderedPageBreak/>
        <w:t>Юридический адрес Заявителя: __________________________________________________</w:t>
      </w:r>
      <w:r w:rsidRPr="00D97DB4">
        <w:rPr>
          <w:b w:val="0"/>
          <w:sz w:val="24"/>
          <w:szCs w:val="24"/>
        </w:rPr>
        <w:br/>
      </w:r>
      <w:r w:rsidRPr="00D97DB4">
        <w:rPr>
          <w:b w:val="0"/>
          <w:sz w:val="24"/>
          <w:szCs w:val="24"/>
        </w:rPr>
        <w:br/>
        <w:t>____________________________________________________________________________</w:t>
      </w:r>
    </w:p>
    <w:p w:rsidR="00426C68" w:rsidRPr="00D97DB4" w:rsidRDefault="00426C68" w:rsidP="00426C68">
      <w:pPr>
        <w:pStyle w:val="a6"/>
        <w:jc w:val="left"/>
        <w:rPr>
          <w:b w:val="0"/>
          <w:sz w:val="24"/>
          <w:szCs w:val="24"/>
        </w:rPr>
      </w:pPr>
      <w:r w:rsidRPr="00D97DB4">
        <w:rPr>
          <w:b w:val="0"/>
          <w:sz w:val="24"/>
          <w:szCs w:val="24"/>
        </w:rPr>
        <w:t>Почтовый адрес Заявителя: ______________________________________________________</w:t>
      </w:r>
    </w:p>
    <w:p w:rsidR="00426C68" w:rsidRPr="00D97DB4" w:rsidRDefault="00426C68" w:rsidP="00426C68">
      <w:pPr>
        <w:pStyle w:val="a6"/>
        <w:jc w:val="left"/>
        <w:rPr>
          <w:b w:val="0"/>
          <w:sz w:val="24"/>
          <w:szCs w:val="24"/>
        </w:rPr>
      </w:pPr>
      <w:r w:rsidRPr="00D97DB4">
        <w:rPr>
          <w:b w:val="0"/>
          <w:sz w:val="24"/>
          <w:szCs w:val="24"/>
        </w:rPr>
        <w:t>____________________________________________________________________________Вид деятельности_____________________________________________________________</w:t>
      </w:r>
    </w:p>
    <w:p w:rsidR="00426C68" w:rsidRPr="00D97DB4" w:rsidRDefault="00426C68" w:rsidP="00426C68">
      <w:pPr>
        <w:pStyle w:val="a6"/>
        <w:jc w:val="left"/>
        <w:rPr>
          <w:b w:val="0"/>
          <w:sz w:val="24"/>
          <w:szCs w:val="24"/>
        </w:rPr>
      </w:pPr>
      <w:r w:rsidRPr="00D97DB4">
        <w:rPr>
          <w:b w:val="0"/>
          <w:sz w:val="24"/>
          <w:szCs w:val="24"/>
        </w:rPr>
        <w:t>Руководитель ____________________________________________________________________________</w:t>
      </w:r>
      <w:r w:rsidRPr="00D97DB4">
        <w:rPr>
          <w:b w:val="0"/>
          <w:sz w:val="24"/>
          <w:szCs w:val="24"/>
        </w:rPr>
        <w:br/>
        <w:t>(Должность, фамилия, имя, отчество полностью)</w:t>
      </w:r>
    </w:p>
    <w:p w:rsidR="00426C68" w:rsidRPr="00D97DB4" w:rsidRDefault="00426C68" w:rsidP="00426C68">
      <w:pPr>
        <w:pStyle w:val="a6"/>
        <w:jc w:val="left"/>
        <w:rPr>
          <w:b w:val="0"/>
          <w:sz w:val="24"/>
          <w:szCs w:val="24"/>
        </w:rPr>
      </w:pPr>
      <w:r w:rsidRPr="00D97DB4">
        <w:rPr>
          <w:b w:val="0"/>
          <w:sz w:val="24"/>
          <w:szCs w:val="24"/>
        </w:rPr>
        <w:br/>
        <w:t>Контактный телефон: ________________ факс: _____________________________________</w:t>
      </w:r>
    </w:p>
    <w:p w:rsidR="00426C68" w:rsidRPr="00D97DB4" w:rsidRDefault="00426C68" w:rsidP="00426C68">
      <w:pPr>
        <w:pStyle w:val="a6"/>
        <w:jc w:val="left"/>
        <w:rPr>
          <w:b w:val="0"/>
          <w:sz w:val="24"/>
          <w:szCs w:val="24"/>
        </w:rPr>
      </w:pPr>
      <w:r w:rsidRPr="00D97DB4">
        <w:rPr>
          <w:b w:val="0"/>
          <w:sz w:val="24"/>
          <w:szCs w:val="24"/>
        </w:rPr>
        <w:t xml:space="preserve">эл. </w:t>
      </w:r>
      <w:proofErr w:type="gramStart"/>
      <w:r w:rsidRPr="00D97DB4">
        <w:rPr>
          <w:b w:val="0"/>
          <w:sz w:val="24"/>
          <w:szCs w:val="24"/>
        </w:rPr>
        <w:t>адрес:_</w:t>
      </w:r>
      <w:proofErr w:type="gramEnd"/>
      <w:r w:rsidRPr="00D97DB4">
        <w:rPr>
          <w:b w:val="0"/>
          <w:sz w:val="24"/>
          <w:szCs w:val="24"/>
        </w:rPr>
        <w:t>__________________________</w:t>
      </w:r>
    </w:p>
    <w:p w:rsidR="00426C68" w:rsidRPr="00D97DB4" w:rsidRDefault="00426C68" w:rsidP="00426C68">
      <w:pPr>
        <w:pStyle w:val="a6"/>
        <w:jc w:val="left"/>
        <w:rPr>
          <w:b w:val="0"/>
          <w:sz w:val="24"/>
          <w:szCs w:val="24"/>
        </w:rPr>
      </w:pPr>
      <w:r w:rsidRPr="00D97DB4">
        <w:rPr>
          <w:b w:val="0"/>
          <w:sz w:val="24"/>
          <w:szCs w:val="24"/>
        </w:rPr>
        <w:t>Представитель организации _____________________________________________________ тел._____________________</w:t>
      </w:r>
    </w:p>
    <w:p w:rsidR="00426C68" w:rsidRPr="00D97DB4" w:rsidRDefault="00426C68" w:rsidP="00426C68">
      <w:pPr>
        <w:pStyle w:val="a6"/>
        <w:jc w:val="left"/>
        <w:rPr>
          <w:b w:val="0"/>
          <w:sz w:val="24"/>
          <w:szCs w:val="24"/>
        </w:rPr>
      </w:pPr>
      <w:r w:rsidRPr="00D97DB4">
        <w:rPr>
          <w:b w:val="0"/>
          <w:sz w:val="24"/>
          <w:szCs w:val="24"/>
        </w:rPr>
        <w:t>Оплату за выдачу Разрешения (госпошлина) и оплату по Договору на установку и эксплуатации рекламной конструкции на земельном участке, здании, сооружении, ином недвижимом имуществе, находяще</w:t>
      </w:r>
      <w:r>
        <w:rPr>
          <w:b w:val="0"/>
          <w:sz w:val="24"/>
          <w:szCs w:val="24"/>
        </w:rPr>
        <w:t xml:space="preserve">мся в </w:t>
      </w:r>
      <w:proofErr w:type="gramStart"/>
      <w:r>
        <w:rPr>
          <w:b w:val="0"/>
          <w:sz w:val="24"/>
          <w:szCs w:val="24"/>
        </w:rPr>
        <w:t xml:space="preserve">собственности </w:t>
      </w:r>
      <w:r w:rsidRPr="00D97DB4">
        <w:rPr>
          <w:b w:val="0"/>
          <w:sz w:val="24"/>
          <w:szCs w:val="24"/>
        </w:rPr>
        <w:t xml:space="preserve"> муниципа</w:t>
      </w:r>
      <w:r>
        <w:rPr>
          <w:b w:val="0"/>
          <w:sz w:val="24"/>
          <w:szCs w:val="24"/>
        </w:rPr>
        <w:t>льного</w:t>
      </w:r>
      <w:proofErr w:type="gramEnd"/>
      <w:r>
        <w:rPr>
          <w:b w:val="0"/>
          <w:sz w:val="24"/>
          <w:szCs w:val="24"/>
        </w:rPr>
        <w:t xml:space="preserve"> района</w:t>
      </w:r>
      <w:r w:rsidRPr="00D97DB4">
        <w:rPr>
          <w:b w:val="0"/>
          <w:sz w:val="24"/>
          <w:szCs w:val="24"/>
        </w:rPr>
        <w:t>, или на земельном участке, государственная собственность на которую не разграничена, гарантируем.</w:t>
      </w:r>
    </w:p>
    <w:p w:rsidR="00426C68" w:rsidRPr="00D97DB4" w:rsidRDefault="00426C68" w:rsidP="00426C68">
      <w:pPr>
        <w:pStyle w:val="a6"/>
        <w:jc w:val="left"/>
        <w:rPr>
          <w:b w:val="0"/>
          <w:sz w:val="24"/>
          <w:szCs w:val="24"/>
        </w:rPr>
      </w:pPr>
      <w:proofErr w:type="gramStart"/>
      <w:r>
        <w:rPr>
          <w:b w:val="0"/>
          <w:sz w:val="24"/>
          <w:szCs w:val="24"/>
        </w:rPr>
        <w:t>С  «</w:t>
      </w:r>
      <w:proofErr w:type="gramEnd"/>
      <w:r w:rsidRPr="00D97DB4">
        <w:rPr>
          <w:b w:val="0"/>
          <w:sz w:val="24"/>
          <w:szCs w:val="24"/>
        </w:rPr>
        <w:t>Положением о порядке установки и эксплуатации рекламных констр</w:t>
      </w:r>
      <w:r>
        <w:rPr>
          <w:b w:val="0"/>
          <w:sz w:val="24"/>
          <w:szCs w:val="24"/>
        </w:rPr>
        <w:t xml:space="preserve">укций на территории </w:t>
      </w:r>
      <w:r w:rsidRPr="00D97DB4">
        <w:rPr>
          <w:b w:val="0"/>
          <w:sz w:val="24"/>
          <w:szCs w:val="24"/>
        </w:rPr>
        <w:t xml:space="preserve"> муниципального района</w:t>
      </w:r>
      <w:r>
        <w:rPr>
          <w:b w:val="0"/>
          <w:sz w:val="24"/>
          <w:szCs w:val="24"/>
        </w:rPr>
        <w:t xml:space="preserve">  «Бабаюртовский район»»</w:t>
      </w:r>
      <w:r w:rsidRPr="00D97DB4">
        <w:rPr>
          <w:b w:val="0"/>
          <w:sz w:val="24"/>
          <w:szCs w:val="24"/>
        </w:rPr>
        <w:t xml:space="preserve"> ознакомлен.</w:t>
      </w:r>
    </w:p>
    <w:p w:rsidR="00426C68" w:rsidRPr="00D97DB4" w:rsidRDefault="00426C68" w:rsidP="00426C68">
      <w:pPr>
        <w:pStyle w:val="a6"/>
        <w:jc w:val="left"/>
        <w:rPr>
          <w:b w:val="0"/>
          <w:sz w:val="24"/>
          <w:szCs w:val="24"/>
        </w:rPr>
      </w:pPr>
      <w:r w:rsidRPr="00D97DB4">
        <w:rPr>
          <w:b w:val="0"/>
          <w:sz w:val="24"/>
          <w:szCs w:val="24"/>
        </w:rPr>
        <w:t>Руководитель</w:t>
      </w:r>
      <w:r w:rsidRPr="00D97DB4">
        <w:rPr>
          <w:b w:val="0"/>
          <w:sz w:val="24"/>
          <w:szCs w:val="24"/>
        </w:rPr>
        <w:br/>
        <w:t>________________ _________________________________________</w:t>
      </w:r>
    </w:p>
    <w:p w:rsidR="00426C68" w:rsidRPr="00D97DB4" w:rsidRDefault="00426C68" w:rsidP="00426C68">
      <w:pPr>
        <w:pStyle w:val="a6"/>
        <w:jc w:val="left"/>
        <w:rPr>
          <w:b w:val="0"/>
          <w:sz w:val="24"/>
          <w:szCs w:val="24"/>
        </w:rPr>
      </w:pPr>
      <w:r w:rsidRPr="00D97DB4">
        <w:rPr>
          <w:b w:val="0"/>
          <w:sz w:val="24"/>
          <w:szCs w:val="24"/>
        </w:rPr>
        <w:t>(подпись) (фамилия, имя, отчество) заявителя</w:t>
      </w:r>
    </w:p>
    <w:p w:rsidR="00426C68" w:rsidRPr="00D97DB4" w:rsidRDefault="00426C68" w:rsidP="00426C68">
      <w:pPr>
        <w:pStyle w:val="a6"/>
        <w:jc w:val="left"/>
        <w:rPr>
          <w:b w:val="0"/>
          <w:sz w:val="24"/>
          <w:szCs w:val="24"/>
        </w:rPr>
      </w:pPr>
      <w:r w:rsidRPr="00D97DB4">
        <w:rPr>
          <w:b w:val="0"/>
          <w:sz w:val="24"/>
          <w:szCs w:val="24"/>
        </w:rPr>
        <w:t>М.П.</w:t>
      </w:r>
    </w:p>
    <w:p w:rsidR="00426C68" w:rsidRPr="00D97DB4" w:rsidRDefault="00426C68" w:rsidP="00426C68">
      <w:pPr>
        <w:rPr>
          <w:lang w:eastAsia="ru-RU"/>
        </w:rPr>
      </w:pPr>
    </w:p>
    <w:p w:rsidR="00426C68" w:rsidRDefault="00426C68" w:rsidP="00426C68">
      <w:pPr>
        <w:pStyle w:val="a6"/>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D97DB4">
        <w:rPr>
          <w:b w:val="0"/>
          <w:sz w:val="24"/>
          <w:szCs w:val="24"/>
        </w:rPr>
        <w:t xml:space="preserve">Список </w:t>
      </w:r>
    </w:p>
    <w:p w:rsidR="00426C68" w:rsidRPr="00D97DB4" w:rsidRDefault="00426C68" w:rsidP="00426C68">
      <w:pPr>
        <w:pStyle w:val="a6"/>
        <w:jc w:val="left"/>
        <w:rPr>
          <w:b w:val="0"/>
          <w:sz w:val="24"/>
          <w:szCs w:val="24"/>
        </w:rPr>
      </w:pPr>
      <w:r w:rsidRPr="00D97DB4">
        <w:rPr>
          <w:b w:val="0"/>
          <w:sz w:val="24"/>
          <w:szCs w:val="24"/>
        </w:rPr>
        <w:t>необходимых документов (выборочно, в зависимости от вида рекламной конструкции)</w:t>
      </w:r>
    </w:p>
    <w:p w:rsidR="00426C68" w:rsidRPr="00D97DB4" w:rsidRDefault="00426C68" w:rsidP="00426C68">
      <w:pPr>
        <w:pStyle w:val="a6"/>
        <w:rPr>
          <w:b w:val="0"/>
          <w:color w:val="2D2D2D"/>
          <w:sz w:val="21"/>
          <w:szCs w:val="21"/>
        </w:rPr>
      </w:pPr>
    </w:p>
    <w:tbl>
      <w:tblPr>
        <w:tblW w:w="0" w:type="auto"/>
        <w:tblCellMar>
          <w:left w:w="0" w:type="dxa"/>
          <w:right w:w="0" w:type="dxa"/>
        </w:tblCellMar>
        <w:tblLook w:val="04A0" w:firstRow="1" w:lastRow="0" w:firstColumn="1" w:lastColumn="0" w:noHBand="0" w:noVBand="1"/>
      </w:tblPr>
      <w:tblGrid>
        <w:gridCol w:w="521"/>
        <w:gridCol w:w="8834"/>
      </w:tblGrid>
      <w:tr w:rsidR="00426C68" w:rsidRPr="00D97DB4" w:rsidTr="00E10843">
        <w:trPr>
          <w:trHeight w:val="15"/>
        </w:trPr>
        <w:tc>
          <w:tcPr>
            <w:tcW w:w="554" w:type="dxa"/>
            <w:hideMark/>
          </w:tcPr>
          <w:p w:rsidR="00426C68" w:rsidRPr="00D97DB4" w:rsidRDefault="00426C68" w:rsidP="00E10843">
            <w:pPr>
              <w:pStyle w:val="a6"/>
              <w:rPr>
                <w:b w:val="0"/>
                <w:sz w:val="2"/>
                <w:szCs w:val="24"/>
              </w:rPr>
            </w:pPr>
          </w:p>
        </w:tc>
        <w:tc>
          <w:tcPr>
            <w:tcW w:w="10534" w:type="dxa"/>
            <w:hideMark/>
          </w:tcPr>
          <w:p w:rsidR="00426C68" w:rsidRPr="00D97DB4" w:rsidRDefault="00426C68" w:rsidP="00E10843">
            <w:pPr>
              <w:pStyle w:val="a6"/>
              <w:rPr>
                <w:b w:val="0"/>
                <w:sz w:val="2"/>
                <w:szCs w:val="24"/>
              </w:rPr>
            </w:pPr>
          </w:p>
        </w:tc>
      </w:tr>
      <w:tr w:rsidR="00426C68" w:rsidRPr="00D97DB4" w:rsidTr="00E1084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1</w:t>
            </w:r>
          </w:p>
        </w:tc>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Заявление (лицевая сторона данного бланка). - 2 экз.</w:t>
            </w:r>
          </w:p>
        </w:tc>
      </w:tr>
      <w:tr w:rsidR="00426C68" w:rsidRPr="00D97DB4" w:rsidTr="00E1084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2</w:t>
            </w:r>
          </w:p>
        </w:tc>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Дизайн- проект ( эскизный проект) - компьютерный монтаж макета объекта наружной рекламы и информации и места установки (привязка) с уровнем земли и обзорную фотографию места размещения объекта наружной рекламы и информации;</w:t>
            </w:r>
          </w:p>
        </w:tc>
      </w:tr>
      <w:tr w:rsidR="00426C68" w:rsidRPr="00D97DB4" w:rsidTr="00E1084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3</w:t>
            </w:r>
          </w:p>
        </w:tc>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 xml:space="preserve">Копия свидетельства о государственной регистрации юридического лица, ИП, или Копия документа, удостоверяющего личность з </w:t>
            </w:r>
            <w:proofErr w:type="spellStart"/>
            <w:r w:rsidRPr="00D97DB4">
              <w:rPr>
                <w:b w:val="0"/>
                <w:color w:val="2D2D2D"/>
                <w:sz w:val="21"/>
                <w:szCs w:val="21"/>
              </w:rPr>
              <w:t>аявителя</w:t>
            </w:r>
            <w:proofErr w:type="spellEnd"/>
            <w:r w:rsidRPr="00D97DB4">
              <w:rPr>
                <w:b w:val="0"/>
                <w:color w:val="2D2D2D"/>
                <w:sz w:val="21"/>
                <w:szCs w:val="21"/>
              </w:rPr>
              <w:t>, являющегося физическим лицом (предоставляется копия заверенная заявителем или копия и оригинал для сверки);</w:t>
            </w:r>
          </w:p>
        </w:tc>
      </w:tr>
      <w:tr w:rsidR="00426C68" w:rsidRPr="00D97DB4" w:rsidTr="00E1084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4</w:t>
            </w:r>
          </w:p>
        </w:tc>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Копия свидетельства из налоговой инспекции о постановке на учет и присвоении ИНН ( предоставляется заверенная заявителем копия или копия и оригинал для сверки).</w:t>
            </w:r>
          </w:p>
        </w:tc>
      </w:tr>
      <w:tr w:rsidR="00426C68" w:rsidRPr="00D97DB4" w:rsidTr="00E1084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5</w:t>
            </w:r>
          </w:p>
        </w:tc>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Техническое заключение о соответствии предполагаемой установки объекта наружной рекламы и информации внешнему архитектурному облику сложившейся застройки Коломенского района с учетом геодезических особенностей и подземных коммуникаций (при необходимости)</w:t>
            </w:r>
          </w:p>
        </w:tc>
      </w:tr>
      <w:tr w:rsidR="00426C68" w:rsidRPr="00D97DB4" w:rsidTr="00E1084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6</w:t>
            </w:r>
          </w:p>
        </w:tc>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Договор аренды помещения, здания. В случае субаренды предоставляются документы по всей цепочке аренды (предоставляется копия заверенная заявителем или оригинал для сверки);</w:t>
            </w:r>
          </w:p>
        </w:tc>
      </w:tr>
      <w:tr w:rsidR="00426C68" w:rsidRPr="00D97DB4" w:rsidTr="00E1084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7 7</w:t>
            </w:r>
          </w:p>
        </w:tc>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 xml:space="preserve">Свидетельство о </w:t>
            </w:r>
            <w:proofErr w:type="spellStart"/>
            <w:r w:rsidRPr="00D97DB4">
              <w:rPr>
                <w:b w:val="0"/>
                <w:color w:val="2D2D2D"/>
                <w:sz w:val="21"/>
                <w:szCs w:val="21"/>
              </w:rPr>
              <w:t>реги</w:t>
            </w:r>
            <w:proofErr w:type="spellEnd"/>
            <w:r w:rsidRPr="00D97DB4">
              <w:rPr>
                <w:b w:val="0"/>
                <w:color w:val="2D2D2D"/>
                <w:sz w:val="21"/>
                <w:szCs w:val="21"/>
              </w:rPr>
              <w:t xml:space="preserve"> </w:t>
            </w:r>
            <w:proofErr w:type="spellStart"/>
            <w:r w:rsidRPr="00D97DB4">
              <w:rPr>
                <w:b w:val="0"/>
                <w:color w:val="2D2D2D"/>
                <w:sz w:val="21"/>
                <w:szCs w:val="21"/>
              </w:rPr>
              <w:t>страции</w:t>
            </w:r>
            <w:proofErr w:type="spellEnd"/>
            <w:r w:rsidRPr="00D97DB4">
              <w:rPr>
                <w:b w:val="0"/>
                <w:color w:val="2D2D2D"/>
                <w:sz w:val="21"/>
                <w:szCs w:val="21"/>
              </w:rPr>
              <w:t xml:space="preserve"> права собственности на объект, к которому присоединяется рекламная конструкция (предоставляется копия заверенная собственником) и письменное согласие собственника на установку и эксплуатацию объекта наружной рекламы:</w:t>
            </w:r>
            <w:r w:rsidRPr="00D97DB4">
              <w:rPr>
                <w:b w:val="0"/>
                <w:color w:val="2D2D2D"/>
                <w:sz w:val="21"/>
                <w:szCs w:val="21"/>
              </w:rPr>
              <w:br/>
              <w:t>11.1. Для объекта наружной рекламы и информации, присоединяемой к земельному участку, зданию или иному недвижимому имуществу, находящимся в собственности у одного юр. лица, ИП или физического лица предоставляется Договор на установку и эксплуатацию объекта наружной рекламы и информации. Договор заключается между владельцем объекта наружной рекламы и информации и собственником земельного участка, здания или иного недвижимого имущества, к которому присоединяется рекламная конструкция (дополнительно предоставляется копия свидетельства на право собственности ).</w:t>
            </w:r>
            <w:r w:rsidRPr="00D97DB4">
              <w:rPr>
                <w:b w:val="0"/>
                <w:color w:val="2D2D2D"/>
                <w:sz w:val="21"/>
                <w:szCs w:val="21"/>
              </w:rPr>
              <w:br/>
            </w:r>
            <w:r w:rsidRPr="00D97DB4">
              <w:rPr>
                <w:b w:val="0"/>
                <w:color w:val="2D2D2D"/>
                <w:sz w:val="21"/>
                <w:szCs w:val="21"/>
              </w:rPr>
              <w:lastRenderedPageBreak/>
              <w:t>11.2. Д оговор на установку и эксплуатацию объекта наружной рекламы и информации для ее присоединения к многоквартирному дому заключается лицом, уполномоченным на его заключение общим собранием собственников помещений в многоквартирном доме. Дополнительно предоставляется Протокол общего собрания собственников определено лицо которому собственники предоставили право заключать договоры на использование общего имущества для размещения рекламы от имени собственников (предоставляется копия договора на установку и эксплуатацию объекта наружной рекламы и информации + копия протокола общего собрания с информацией о предоставлении полномочий конкретному лицу по использованию общего имущества).</w:t>
            </w:r>
            <w:r w:rsidRPr="00D97DB4">
              <w:rPr>
                <w:b w:val="0"/>
                <w:color w:val="2D2D2D"/>
                <w:sz w:val="21"/>
                <w:szCs w:val="21"/>
              </w:rPr>
              <w:br/>
              <w:t xml:space="preserve">11.3. Д оговор на установку и эксплуатацию объекта наружной рекламы и информации для ее присоединения к земельному участку зданию или иному недвижимому имуществу, находящемуся в собственности у нескольких юр. лиц, ИП или физических лиц заключается лицом, уполномоченным на его заключение общим собранием собственников. Дополнительно предоставляется Протокол общего собрания собственников в котором </w:t>
            </w:r>
            <w:proofErr w:type="spellStart"/>
            <w:r w:rsidRPr="00D97DB4">
              <w:rPr>
                <w:b w:val="0"/>
                <w:color w:val="2D2D2D"/>
                <w:sz w:val="21"/>
                <w:szCs w:val="21"/>
              </w:rPr>
              <w:t>опр</w:t>
            </w:r>
            <w:proofErr w:type="spellEnd"/>
            <w:r w:rsidRPr="00D97DB4">
              <w:rPr>
                <w:b w:val="0"/>
                <w:color w:val="2D2D2D"/>
                <w:sz w:val="21"/>
                <w:szCs w:val="21"/>
              </w:rPr>
              <w:t xml:space="preserve"> </w:t>
            </w:r>
            <w:proofErr w:type="spellStart"/>
            <w:r w:rsidRPr="00D97DB4">
              <w:rPr>
                <w:b w:val="0"/>
                <w:color w:val="2D2D2D"/>
                <w:sz w:val="21"/>
                <w:szCs w:val="21"/>
              </w:rPr>
              <w:t>еделено</w:t>
            </w:r>
            <w:proofErr w:type="spellEnd"/>
            <w:r w:rsidRPr="00D97DB4">
              <w:rPr>
                <w:b w:val="0"/>
                <w:color w:val="2D2D2D"/>
                <w:sz w:val="21"/>
                <w:szCs w:val="21"/>
              </w:rPr>
              <w:t xml:space="preserve"> лицо которому собственники предоставили право заключать договоры на использование общего имущества для размещения рекламы от имени собственников (предоставляется копия договора на установку и эксплуатацию объекта наружной рекламы и информации и копия протокола общего собрания с информацией о предоставлении полномочий конкретному лицу по использованию общего имущества).</w:t>
            </w:r>
          </w:p>
        </w:tc>
      </w:tr>
      <w:tr w:rsidR="00426C68" w:rsidRPr="00D97DB4" w:rsidTr="00E1084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lastRenderedPageBreak/>
              <w:t>8 1</w:t>
            </w:r>
          </w:p>
        </w:tc>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При использовании собственного логотипа и торгового знака предоставляется свидетельство Федерального органа исполнительной власти по интеллектуальной собственности о его регистрации (нотариально заверенная копия). - при использовании чужих логотипов и торговых марок предоставляется лицензионный договор с владельцем на их использование в рекламных целях (копия заверенная заявителем).</w:t>
            </w:r>
          </w:p>
        </w:tc>
      </w:tr>
      <w:tr w:rsidR="00426C68" w:rsidRPr="00D97DB4" w:rsidTr="00E1084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9 1</w:t>
            </w:r>
          </w:p>
        </w:tc>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D97DB4" w:rsidRDefault="00426C68" w:rsidP="00E10843">
            <w:pPr>
              <w:pStyle w:val="a6"/>
              <w:rPr>
                <w:b w:val="0"/>
                <w:color w:val="2D2D2D"/>
                <w:sz w:val="21"/>
                <w:szCs w:val="21"/>
              </w:rPr>
            </w:pPr>
            <w:r w:rsidRPr="00D97DB4">
              <w:rPr>
                <w:b w:val="0"/>
                <w:color w:val="2D2D2D"/>
                <w:sz w:val="21"/>
                <w:szCs w:val="21"/>
              </w:rPr>
              <w:t>Документ, удостоверяющий личность и документ, подтверждающий полномочия представителя юр лица и ИП.</w:t>
            </w:r>
          </w:p>
        </w:tc>
      </w:tr>
    </w:tbl>
    <w:p w:rsidR="00426C68" w:rsidRPr="00D97DB4" w:rsidRDefault="00426C68" w:rsidP="00426C68">
      <w:pPr>
        <w:pStyle w:val="a6"/>
        <w:rPr>
          <w:b w:val="0"/>
          <w:color w:val="2D2D2D"/>
          <w:sz w:val="21"/>
          <w:szCs w:val="21"/>
        </w:rPr>
      </w:pPr>
      <w:r w:rsidRPr="00D97DB4">
        <w:rPr>
          <w:b w:val="0"/>
          <w:color w:val="2D2D2D"/>
          <w:sz w:val="21"/>
          <w:szCs w:val="21"/>
        </w:rPr>
        <w:br/>
        <w:t>_______________________/___________/</w:t>
      </w:r>
    </w:p>
    <w:p w:rsidR="00426C68" w:rsidRPr="00D97DB4" w:rsidRDefault="00426C68" w:rsidP="00426C68">
      <w:pPr>
        <w:pStyle w:val="a6"/>
        <w:rPr>
          <w:b w:val="0"/>
          <w:color w:val="2D2D2D"/>
          <w:sz w:val="21"/>
          <w:szCs w:val="21"/>
        </w:rPr>
      </w:pPr>
      <w:r w:rsidRPr="00D97DB4">
        <w:rPr>
          <w:b w:val="0"/>
          <w:color w:val="2D2D2D"/>
          <w:sz w:val="21"/>
          <w:szCs w:val="21"/>
        </w:rPr>
        <w:br/>
        <w:t>"____"______________ 20 ___ г.</w:t>
      </w: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rPr>
          <w:lang w:eastAsia="ru-RU"/>
        </w:rPr>
      </w:pPr>
    </w:p>
    <w:p w:rsidR="00426C68" w:rsidRDefault="00426C68" w:rsidP="00426C68">
      <w:pPr>
        <w:rPr>
          <w:lang w:eastAsia="ru-RU"/>
        </w:rPr>
      </w:pPr>
    </w:p>
    <w:p w:rsidR="00426C68" w:rsidRDefault="00426C68" w:rsidP="00426C68">
      <w:pPr>
        <w:rPr>
          <w:lang w:eastAsia="ru-RU"/>
        </w:rPr>
      </w:pPr>
    </w:p>
    <w:p w:rsidR="00426C68" w:rsidRDefault="00426C68" w:rsidP="00426C68">
      <w:pPr>
        <w:rPr>
          <w:lang w:eastAsia="ru-RU"/>
        </w:rPr>
      </w:pPr>
    </w:p>
    <w:p w:rsidR="00426C68" w:rsidRDefault="00426C68" w:rsidP="00426C68">
      <w:pPr>
        <w:rPr>
          <w:lang w:eastAsia="ru-RU"/>
        </w:rPr>
      </w:pPr>
    </w:p>
    <w:p w:rsidR="00426C68" w:rsidRDefault="00426C68" w:rsidP="00426C68">
      <w:pPr>
        <w:rPr>
          <w:lang w:eastAsia="ru-RU"/>
        </w:rPr>
      </w:pPr>
    </w:p>
    <w:p w:rsidR="00426C68" w:rsidRDefault="00426C68" w:rsidP="00426C68">
      <w:pPr>
        <w:rPr>
          <w:lang w:eastAsia="ru-RU"/>
        </w:rPr>
      </w:pPr>
    </w:p>
    <w:p w:rsidR="00426C68" w:rsidRDefault="00426C68" w:rsidP="00426C68">
      <w:pPr>
        <w:rPr>
          <w:lang w:eastAsia="ru-RU"/>
        </w:rPr>
      </w:pPr>
    </w:p>
    <w:p w:rsidR="00426C68" w:rsidRDefault="00426C68" w:rsidP="00426C68">
      <w:pPr>
        <w:rPr>
          <w:lang w:eastAsia="ru-RU"/>
        </w:rPr>
      </w:pPr>
    </w:p>
    <w:p w:rsidR="00426C68" w:rsidRDefault="00426C68" w:rsidP="00426C68">
      <w:pPr>
        <w:rPr>
          <w:lang w:eastAsia="ru-RU"/>
        </w:rPr>
      </w:pPr>
    </w:p>
    <w:p w:rsidR="00426C68" w:rsidRDefault="00426C68" w:rsidP="00426C68">
      <w:pPr>
        <w:rPr>
          <w:lang w:eastAsia="ru-RU"/>
        </w:rPr>
      </w:pPr>
    </w:p>
    <w:p w:rsidR="00426C68" w:rsidRDefault="00426C68" w:rsidP="00426C68">
      <w:pPr>
        <w:rPr>
          <w:lang w:eastAsia="ru-RU"/>
        </w:rPr>
      </w:pPr>
    </w:p>
    <w:p w:rsidR="00426C68" w:rsidRDefault="00426C68" w:rsidP="00426C68">
      <w:pPr>
        <w:rPr>
          <w:lang w:eastAsia="ru-RU"/>
        </w:rPr>
      </w:pPr>
    </w:p>
    <w:p w:rsidR="00426C68" w:rsidRDefault="00426C68" w:rsidP="00426C68">
      <w:pPr>
        <w:rPr>
          <w:lang w:eastAsia="ru-RU"/>
        </w:rPr>
      </w:pPr>
    </w:p>
    <w:p w:rsidR="00426C68" w:rsidRPr="00734D74" w:rsidRDefault="00426C68" w:rsidP="00426C68">
      <w:pPr>
        <w:rPr>
          <w:lang w:eastAsia="ru-RU"/>
        </w:rPr>
      </w:pPr>
    </w:p>
    <w:p w:rsidR="00426C68" w:rsidRPr="00447A87" w:rsidRDefault="00426C68" w:rsidP="00426C68">
      <w:pPr>
        <w:pStyle w:val="a6"/>
        <w:jc w:val="left"/>
        <w:rPr>
          <w:b w:val="0"/>
          <w:sz w:val="24"/>
          <w:szCs w:val="24"/>
        </w:rPr>
      </w:pPr>
      <w:r w:rsidRPr="00447A87">
        <w:rPr>
          <w:b w:val="0"/>
          <w:sz w:val="24"/>
          <w:szCs w:val="24"/>
        </w:rPr>
        <w:t xml:space="preserve">Приложение N 2. </w:t>
      </w:r>
      <w:proofErr w:type="gramStart"/>
      <w:r w:rsidRPr="00447A87">
        <w:rPr>
          <w:b w:val="0"/>
          <w:sz w:val="24"/>
          <w:szCs w:val="24"/>
        </w:rPr>
        <w:t>АДМИНИСТРАЦИЯ  МУНИЦИПАЛЬНОГО</w:t>
      </w:r>
      <w:proofErr w:type="gramEnd"/>
      <w:r w:rsidRPr="00447A87">
        <w:rPr>
          <w:b w:val="0"/>
          <w:sz w:val="24"/>
          <w:szCs w:val="24"/>
        </w:rPr>
        <w:t xml:space="preserve"> РАЙОНА</w:t>
      </w:r>
    </w:p>
    <w:p w:rsidR="00426C68" w:rsidRPr="00447A87" w:rsidRDefault="00426C68" w:rsidP="00426C68">
      <w:pPr>
        <w:pStyle w:val="a6"/>
        <w:jc w:val="left"/>
        <w:rPr>
          <w:b w:val="0"/>
          <w:color w:val="2D2D2D"/>
          <w:sz w:val="24"/>
          <w:szCs w:val="24"/>
        </w:rPr>
      </w:pPr>
      <w:r w:rsidRPr="00447A87">
        <w:rPr>
          <w:b w:val="0"/>
          <w:color w:val="2D2D2D"/>
          <w:sz w:val="24"/>
          <w:szCs w:val="24"/>
        </w:rPr>
        <w:br/>
      </w:r>
      <w:r w:rsidRPr="00447A87">
        <w:rPr>
          <w:b w:val="0"/>
          <w:color w:val="2D2D2D"/>
          <w:sz w:val="24"/>
          <w:szCs w:val="24"/>
        </w:rPr>
        <w:br/>
      </w:r>
      <w:r w:rsidRPr="00447A87">
        <w:rPr>
          <w:b w:val="0"/>
          <w:color w:val="2D2D2D"/>
          <w:sz w:val="24"/>
          <w:szCs w:val="24"/>
        </w:rPr>
        <w:tab/>
      </w:r>
      <w:r w:rsidRPr="00447A87">
        <w:rPr>
          <w:b w:val="0"/>
          <w:color w:val="2D2D2D"/>
          <w:sz w:val="24"/>
          <w:szCs w:val="24"/>
        </w:rPr>
        <w:tab/>
      </w:r>
      <w:r w:rsidRPr="00447A87">
        <w:rPr>
          <w:b w:val="0"/>
          <w:color w:val="2D2D2D"/>
          <w:sz w:val="24"/>
          <w:szCs w:val="24"/>
        </w:rPr>
        <w:tab/>
      </w:r>
      <w:r w:rsidRPr="00447A87">
        <w:rPr>
          <w:b w:val="0"/>
          <w:color w:val="2D2D2D"/>
          <w:sz w:val="24"/>
          <w:szCs w:val="24"/>
        </w:rPr>
        <w:tab/>
      </w:r>
      <w:r w:rsidRPr="00447A87">
        <w:rPr>
          <w:b w:val="0"/>
          <w:color w:val="2D2D2D"/>
          <w:sz w:val="24"/>
          <w:szCs w:val="24"/>
        </w:rPr>
        <w:tab/>
      </w:r>
      <w:r w:rsidRPr="00447A87">
        <w:rPr>
          <w:b w:val="0"/>
          <w:color w:val="2D2D2D"/>
          <w:sz w:val="24"/>
          <w:szCs w:val="24"/>
        </w:rPr>
        <w:tab/>
      </w:r>
      <w:r w:rsidRPr="00447A87">
        <w:rPr>
          <w:b w:val="0"/>
          <w:color w:val="2D2D2D"/>
          <w:sz w:val="24"/>
          <w:szCs w:val="24"/>
        </w:rPr>
        <w:tab/>
        <w:t>Приложение N 2 </w:t>
      </w:r>
      <w:r w:rsidRPr="00447A87">
        <w:rPr>
          <w:b w:val="0"/>
          <w:color w:val="2D2D2D"/>
          <w:sz w:val="24"/>
          <w:szCs w:val="24"/>
        </w:rPr>
        <w:br/>
      </w:r>
      <w:r w:rsidRPr="00447A87">
        <w:rPr>
          <w:b w:val="0"/>
          <w:color w:val="2D2D2D"/>
          <w:sz w:val="24"/>
          <w:szCs w:val="24"/>
        </w:rPr>
        <w:tab/>
      </w:r>
      <w:r w:rsidRPr="00447A87">
        <w:rPr>
          <w:b w:val="0"/>
          <w:color w:val="2D2D2D"/>
          <w:sz w:val="24"/>
          <w:szCs w:val="24"/>
        </w:rPr>
        <w:tab/>
      </w:r>
      <w:r w:rsidRPr="00447A87">
        <w:rPr>
          <w:b w:val="0"/>
          <w:color w:val="2D2D2D"/>
          <w:sz w:val="24"/>
          <w:szCs w:val="24"/>
        </w:rPr>
        <w:tab/>
      </w:r>
      <w:r w:rsidRPr="00447A87">
        <w:rPr>
          <w:b w:val="0"/>
          <w:color w:val="2D2D2D"/>
          <w:sz w:val="24"/>
          <w:szCs w:val="24"/>
        </w:rPr>
        <w:tab/>
      </w:r>
      <w:r w:rsidRPr="00447A87">
        <w:rPr>
          <w:b w:val="0"/>
          <w:color w:val="2D2D2D"/>
          <w:sz w:val="24"/>
          <w:szCs w:val="24"/>
        </w:rPr>
        <w:tab/>
        <w:t>к положению «О порядке установки и эксплуатации</w:t>
      </w:r>
      <w:r w:rsidRPr="00447A87">
        <w:rPr>
          <w:b w:val="0"/>
          <w:color w:val="2D2D2D"/>
          <w:sz w:val="24"/>
          <w:szCs w:val="24"/>
        </w:rPr>
        <w:br/>
      </w:r>
      <w:r w:rsidRPr="00447A87">
        <w:rPr>
          <w:b w:val="0"/>
          <w:color w:val="2D2D2D"/>
          <w:sz w:val="24"/>
          <w:szCs w:val="24"/>
        </w:rPr>
        <w:tab/>
      </w:r>
      <w:r w:rsidRPr="00447A87">
        <w:rPr>
          <w:b w:val="0"/>
          <w:color w:val="2D2D2D"/>
          <w:sz w:val="24"/>
          <w:szCs w:val="24"/>
        </w:rPr>
        <w:tab/>
      </w:r>
      <w:r w:rsidRPr="00447A87">
        <w:rPr>
          <w:b w:val="0"/>
          <w:color w:val="2D2D2D"/>
          <w:sz w:val="24"/>
          <w:szCs w:val="24"/>
        </w:rPr>
        <w:tab/>
      </w:r>
      <w:r w:rsidRPr="00447A87">
        <w:rPr>
          <w:b w:val="0"/>
          <w:color w:val="2D2D2D"/>
          <w:sz w:val="24"/>
          <w:szCs w:val="24"/>
        </w:rPr>
        <w:tab/>
      </w:r>
      <w:r w:rsidRPr="00447A87">
        <w:rPr>
          <w:b w:val="0"/>
          <w:color w:val="2D2D2D"/>
          <w:sz w:val="24"/>
          <w:szCs w:val="24"/>
        </w:rPr>
        <w:tab/>
        <w:t>рекламных конструкций на территории</w:t>
      </w:r>
      <w:r w:rsidRPr="00447A87">
        <w:rPr>
          <w:b w:val="0"/>
          <w:color w:val="2D2D2D"/>
          <w:sz w:val="24"/>
          <w:szCs w:val="24"/>
        </w:rPr>
        <w:br/>
      </w:r>
      <w:r w:rsidRPr="00447A87">
        <w:rPr>
          <w:b w:val="0"/>
          <w:color w:val="2D2D2D"/>
          <w:sz w:val="24"/>
          <w:szCs w:val="24"/>
        </w:rPr>
        <w:tab/>
      </w:r>
      <w:r w:rsidRPr="00447A87">
        <w:rPr>
          <w:b w:val="0"/>
          <w:color w:val="2D2D2D"/>
          <w:sz w:val="24"/>
          <w:szCs w:val="24"/>
        </w:rPr>
        <w:tab/>
      </w:r>
      <w:r w:rsidRPr="00447A87">
        <w:rPr>
          <w:b w:val="0"/>
          <w:color w:val="2D2D2D"/>
          <w:sz w:val="24"/>
          <w:szCs w:val="24"/>
        </w:rPr>
        <w:tab/>
      </w:r>
      <w:r w:rsidRPr="00447A87">
        <w:rPr>
          <w:b w:val="0"/>
          <w:color w:val="2D2D2D"/>
          <w:sz w:val="24"/>
          <w:szCs w:val="24"/>
        </w:rPr>
        <w:tab/>
      </w:r>
      <w:r w:rsidRPr="00447A87">
        <w:rPr>
          <w:b w:val="0"/>
          <w:color w:val="2D2D2D"/>
          <w:sz w:val="24"/>
          <w:szCs w:val="24"/>
        </w:rPr>
        <w:tab/>
        <w:t xml:space="preserve"> муниципального района «Бабаюртовский район»» </w:t>
      </w:r>
    </w:p>
    <w:p w:rsidR="00426C68" w:rsidRPr="00447A87" w:rsidRDefault="00426C68" w:rsidP="00426C68">
      <w:pPr>
        <w:pStyle w:val="a6"/>
        <w:jc w:val="left"/>
        <w:rPr>
          <w:b w:val="0"/>
          <w:color w:val="4C4C4C"/>
          <w:sz w:val="24"/>
          <w:szCs w:val="24"/>
        </w:rPr>
      </w:pPr>
      <w:r w:rsidRPr="00447A87">
        <w:rPr>
          <w:b w:val="0"/>
          <w:color w:val="4C4C4C"/>
          <w:sz w:val="24"/>
          <w:szCs w:val="24"/>
        </w:rPr>
        <w:t>РАЗРЕШЕНИЕ</w:t>
      </w:r>
    </w:p>
    <w:p w:rsidR="00426C68" w:rsidRPr="00447A87" w:rsidRDefault="00426C68" w:rsidP="00426C68">
      <w:pPr>
        <w:pStyle w:val="a6"/>
        <w:jc w:val="left"/>
        <w:rPr>
          <w:b w:val="0"/>
          <w:color w:val="4C4C4C"/>
          <w:sz w:val="24"/>
          <w:szCs w:val="24"/>
        </w:rPr>
      </w:pPr>
      <w:r w:rsidRPr="00447A87">
        <w:rPr>
          <w:b w:val="0"/>
          <w:color w:val="4C4C4C"/>
          <w:sz w:val="24"/>
          <w:szCs w:val="24"/>
        </w:rPr>
        <w:t>на установку и эксплуатацию рекламной конструкции</w:t>
      </w:r>
    </w:p>
    <w:p w:rsidR="00426C68" w:rsidRPr="00447A87" w:rsidRDefault="00426C68" w:rsidP="00426C68">
      <w:pPr>
        <w:pStyle w:val="a6"/>
        <w:jc w:val="left"/>
        <w:rPr>
          <w:b w:val="0"/>
          <w:color w:val="2D2D2D"/>
          <w:sz w:val="24"/>
          <w:szCs w:val="24"/>
        </w:rPr>
      </w:pPr>
      <w:r w:rsidRPr="00447A87">
        <w:rPr>
          <w:b w:val="0"/>
          <w:color w:val="2D2D2D"/>
          <w:sz w:val="24"/>
          <w:szCs w:val="24"/>
        </w:rPr>
        <w:t>N _____________ от ________________</w:t>
      </w:r>
    </w:p>
    <w:p w:rsidR="00426C68" w:rsidRPr="00447A87" w:rsidRDefault="00426C68" w:rsidP="00426C68">
      <w:pPr>
        <w:pStyle w:val="a6"/>
        <w:jc w:val="left"/>
        <w:rPr>
          <w:b w:val="0"/>
          <w:color w:val="2D2D2D"/>
          <w:sz w:val="24"/>
          <w:szCs w:val="24"/>
        </w:rPr>
      </w:pPr>
      <w:r w:rsidRPr="00447A87">
        <w:rPr>
          <w:b w:val="0"/>
          <w:color w:val="2D2D2D"/>
          <w:sz w:val="24"/>
          <w:szCs w:val="24"/>
        </w:rPr>
        <w:br/>
        <w:t>ВЫДАНО:</w:t>
      </w:r>
    </w:p>
    <w:tbl>
      <w:tblPr>
        <w:tblW w:w="0" w:type="auto"/>
        <w:tblCellMar>
          <w:left w:w="0" w:type="dxa"/>
          <w:right w:w="0" w:type="dxa"/>
        </w:tblCellMar>
        <w:tblLook w:val="04A0" w:firstRow="1" w:lastRow="0" w:firstColumn="1" w:lastColumn="0" w:noHBand="0" w:noVBand="1"/>
      </w:tblPr>
      <w:tblGrid>
        <w:gridCol w:w="9355"/>
      </w:tblGrid>
      <w:tr w:rsidR="00426C68" w:rsidRPr="00447A87" w:rsidTr="00E10843">
        <w:trPr>
          <w:trHeight w:val="15"/>
        </w:trPr>
        <w:tc>
          <w:tcPr>
            <w:tcW w:w="11458" w:type="dxa"/>
            <w:hideMark/>
          </w:tcPr>
          <w:p w:rsidR="00426C68" w:rsidRPr="00447A87" w:rsidRDefault="00426C68" w:rsidP="00E10843">
            <w:pPr>
              <w:pStyle w:val="a6"/>
              <w:jc w:val="left"/>
              <w:rPr>
                <w:b w:val="0"/>
                <w:sz w:val="24"/>
                <w:szCs w:val="24"/>
              </w:rPr>
            </w:pPr>
          </w:p>
        </w:tc>
      </w:tr>
      <w:tr w:rsidR="00426C68" w:rsidRPr="00447A87" w:rsidTr="00E10843">
        <w:tc>
          <w:tcPr>
            <w:tcW w:w="11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&lt;&lt;см. вложенную таблицу 1&gt;&gt;</w:t>
            </w:r>
          </w:p>
        </w:tc>
      </w:tr>
    </w:tbl>
    <w:p w:rsidR="00426C68" w:rsidRPr="00447A87" w:rsidRDefault="00426C68" w:rsidP="00426C68">
      <w:pPr>
        <w:pStyle w:val="a6"/>
        <w:jc w:val="left"/>
        <w:rPr>
          <w:b w:val="0"/>
          <w:color w:val="2D2D2D"/>
          <w:sz w:val="24"/>
          <w:szCs w:val="24"/>
        </w:rPr>
      </w:pPr>
      <w:r w:rsidRPr="00447A87">
        <w:rPr>
          <w:b w:val="0"/>
          <w:color w:val="2D2D2D"/>
          <w:sz w:val="24"/>
          <w:szCs w:val="24"/>
        </w:rPr>
        <w:t>&lt;&lt;вложенная таблица 1&gt;&gt;</w:t>
      </w:r>
    </w:p>
    <w:tbl>
      <w:tblPr>
        <w:tblW w:w="0" w:type="auto"/>
        <w:tblCellMar>
          <w:left w:w="0" w:type="dxa"/>
          <w:right w:w="0" w:type="dxa"/>
        </w:tblCellMar>
        <w:tblLook w:val="04A0" w:firstRow="1" w:lastRow="0" w:firstColumn="1" w:lastColumn="0" w:noHBand="0" w:noVBand="1"/>
      </w:tblPr>
      <w:tblGrid>
        <w:gridCol w:w="3142"/>
        <w:gridCol w:w="2772"/>
        <w:gridCol w:w="1109"/>
        <w:gridCol w:w="1294"/>
      </w:tblGrid>
      <w:tr w:rsidR="00426C68" w:rsidRPr="00447A87" w:rsidTr="00E10843">
        <w:trPr>
          <w:trHeight w:val="15"/>
        </w:trPr>
        <w:tc>
          <w:tcPr>
            <w:tcW w:w="3142" w:type="dxa"/>
            <w:hideMark/>
          </w:tcPr>
          <w:p w:rsidR="00426C68" w:rsidRPr="00447A87" w:rsidRDefault="00426C68" w:rsidP="00E10843">
            <w:pPr>
              <w:pStyle w:val="a6"/>
              <w:jc w:val="left"/>
              <w:rPr>
                <w:b w:val="0"/>
                <w:sz w:val="24"/>
                <w:szCs w:val="24"/>
              </w:rPr>
            </w:pPr>
          </w:p>
        </w:tc>
        <w:tc>
          <w:tcPr>
            <w:tcW w:w="2772" w:type="dxa"/>
            <w:hideMark/>
          </w:tcPr>
          <w:p w:rsidR="00426C68" w:rsidRPr="00447A87" w:rsidRDefault="00426C68" w:rsidP="00E10843">
            <w:pPr>
              <w:pStyle w:val="a6"/>
              <w:jc w:val="left"/>
              <w:rPr>
                <w:b w:val="0"/>
                <w:sz w:val="24"/>
                <w:szCs w:val="24"/>
              </w:rPr>
            </w:pPr>
          </w:p>
        </w:tc>
        <w:tc>
          <w:tcPr>
            <w:tcW w:w="1109" w:type="dxa"/>
            <w:hideMark/>
          </w:tcPr>
          <w:p w:rsidR="00426C68" w:rsidRPr="00447A87" w:rsidRDefault="00426C68" w:rsidP="00E10843">
            <w:pPr>
              <w:pStyle w:val="a6"/>
              <w:jc w:val="left"/>
              <w:rPr>
                <w:b w:val="0"/>
                <w:sz w:val="24"/>
                <w:szCs w:val="24"/>
              </w:rPr>
            </w:pPr>
          </w:p>
        </w:tc>
        <w:tc>
          <w:tcPr>
            <w:tcW w:w="1294" w:type="dxa"/>
            <w:hideMark/>
          </w:tcPr>
          <w:p w:rsidR="00426C68" w:rsidRPr="00447A87" w:rsidRDefault="00426C68" w:rsidP="00E10843">
            <w:pPr>
              <w:pStyle w:val="a6"/>
              <w:jc w:val="left"/>
              <w:rPr>
                <w:b w:val="0"/>
                <w:sz w:val="24"/>
                <w:szCs w:val="24"/>
              </w:rPr>
            </w:pPr>
          </w:p>
        </w:tc>
      </w:tr>
      <w:tr w:rsidR="00426C68" w:rsidRPr="00447A87" w:rsidTr="00E1084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Наименование фирмы</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sz w:val="24"/>
                <w:szCs w:val="24"/>
              </w:rPr>
            </w:pPr>
          </w:p>
        </w:tc>
      </w:tr>
      <w:tr w:rsidR="00426C68" w:rsidRPr="00447A87" w:rsidTr="00E1084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Адрес юридический</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sz w:val="24"/>
                <w:szCs w:val="24"/>
              </w:rPr>
            </w:pPr>
          </w:p>
        </w:tc>
      </w:tr>
      <w:tr w:rsidR="00426C68" w:rsidRPr="00447A87" w:rsidTr="00E1084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Руководитель (должность)</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sz w:val="24"/>
                <w:szCs w:val="24"/>
              </w:rPr>
            </w:pPr>
          </w:p>
        </w:tc>
      </w:tr>
      <w:tr w:rsidR="00426C68" w:rsidRPr="00447A87" w:rsidTr="00E1084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Руководитель (Ф.И.О.)</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sz w:val="24"/>
                <w:szCs w:val="24"/>
              </w:rPr>
            </w:pPr>
          </w:p>
        </w:tc>
      </w:tr>
      <w:tr w:rsidR="00426C68" w:rsidRPr="00447A87" w:rsidTr="00E1084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Контактные телефоны</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ИНН</w:t>
            </w:r>
          </w:p>
        </w:tc>
      </w:tr>
      <w:tr w:rsidR="00426C68" w:rsidRPr="00447A87" w:rsidTr="00E1084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КПП</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sz w:val="24"/>
                <w:szCs w:val="24"/>
              </w:rPr>
            </w:pP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ОГРН</w:t>
            </w:r>
          </w:p>
        </w:tc>
      </w:tr>
    </w:tbl>
    <w:p w:rsidR="00426C68" w:rsidRPr="00447A87" w:rsidRDefault="00426C68" w:rsidP="00426C68">
      <w:pPr>
        <w:pStyle w:val="a6"/>
        <w:jc w:val="left"/>
        <w:rPr>
          <w:b w:val="0"/>
          <w:color w:val="2D2D2D"/>
          <w:sz w:val="24"/>
          <w:szCs w:val="24"/>
        </w:rPr>
      </w:pPr>
      <w:r w:rsidRPr="00447A87">
        <w:rPr>
          <w:b w:val="0"/>
          <w:color w:val="2D2D2D"/>
          <w:sz w:val="24"/>
          <w:szCs w:val="24"/>
        </w:rPr>
        <w:t>на установку:</w:t>
      </w:r>
    </w:p>
    <w:tbl>
      <w:tblPr>
        <w:tblW w:w="0" w:type="auto"/>
        <w:tblCellMar>
          <w:left w:w="0" w:type="dxa"/>
          <w:right w:w="0" w:type="dxa"/>
        </w:tblCellMar>
        <w:tblLook w:val="04A0" w:firstRow="1" w:lastRow="0" w:firstColumn="1" w:lastColumn="0" w:noHBand="0" w:noVBand="1"/>
      </w:tblPr>
      <w:tblGrid>
        <w:gridCol w:w="3511"/>
      </w:tblGrid>
      <w:tr w:rsidR="00426C68" w:rsidRPr="00447A87" w:rsidTr="00E10843">
        <w:trPr>
          <w:trHeight w:val="15"/>
        </w:trPr>
        <w:tc>
          <w:tcPr>
            <w:tcW w:w="3511" w:type="dxa"/>
            <w:hideMark/>
          </w:tcPr>
          <w:p w:rsidR="00426C68" w:rsidRPr="00447A87" w:rsidRDefault="00426C68" w:rsidP="00E10843">
            <w:pPr>
              <w:pStyle w:val="a6"/>
              <w:jc w:val="left"/>
              <w:rPr>
                <w:b w:val="0"/>
                <w:sz w:val="24"/>
                <w:szCs w:val="24"/>
              </w:rPr>
            </w:pPr>
          </w:p>
        </w:tc>
      </w:tr>
      <w:tr w:rsidR="00426C68" w:rsidRPr="00447A87" w:rsidTr="00E10843">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Адрес размещения:</w:t>
            </w:r>
          </w:p>
        </w:tc>
      </w:tr>
      <w:tr w:rsidR="00426C68" w:rsidRPr="00447A87" w:rsidTr="00E10843">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 xml:space="preserve">Тип </w:t>
            </w:r>
            <w:proofErr w:type="spellStart"/>
            <w:r w:rsidRPr="00447A87">
              <w:rPr>
                <w:b w:val="0"/>
                <w:color w:val="2D2D2D"/>
                <w:sz w:val="24"/>
                <w:szCs w:val="24"/>
              </w:rPr>
              <w:t>рекламоносителя</w:t>
            </w:r>
            <w:proofErr w:type="spellEnd"/>
            <w:r w:rsidRPr="00447A87">
              <w:rPr>
                <w:b w:val="0"/>
                <w:color w:val="2D2D2D"/>
                <w:sz w:val="24"/>
                <w:szCs w:val="24"/>
              </w:rPr>
              <w:t>:</w:t>
            </w:r>
          </w:p>
        </w:tc>
      </w:tr>
      <w:tr w:rsidR="00426C68" w:rsidRPr="00447A87" w:rsidTr="00E10843">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Размер:</w:t>
            </w:r>
          </w:p>
        </w:tc>
      </w:tr>
      <w:tr w:rsidR="00426C68" w:rsidRPr="00447A87" w:rsidTr="00E10843">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Площадь информационного поля:</w:t>
            </w:r>
          </w:p>
        </w:tc>
      </w:tr>
      <w:tr w:rsidR="00426C68" w:rsidRPr="00447A87" w:rsidTr="00E10843">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Количество сторон:</w:t>
            </w:r>
          </w:p>
        </w:tc>
      </w:tr>
      <w:tr w:rsidR="00426C68" w:rsidRPr="00447A87" w:rsidTr="00E10843">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Количество элементов:</w:t>
            </w:r>
          </w:p>
        </w:tc>
      </w:tr>
      <w:tr w:rsidR="00426C68" w:rsidRPr="00447A87" w:rsidTr="00E10843">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Технологическая характеристика:</w:t>
            </w:r>
          </w:p>
        </w:tc>
      </w:tr>
      <w:tr w:rsidR="00426C68" w:rsidRPr="00447A87" w:rsidTr="00E10843">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Текст:</w:t>
            </w:r>
          </w:p>
        </w:tc>
      </w:tr>
      <w:tr w:rsidR="00426C68" w:rsidRPr="00447A87" w:rsidTr="00E10843">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color w:val="2D2D2D"/>
                <w:sz w:val="24"/>
                <w:szCs w:val="24"/>
              </w:rPr>
            </w:pPr>
            <w:r w:rsidRPr="00447A87">
              <w:rPr>
                <w:b w:val="0"/>
                <w:color w:val="2D2D2D"/>
                <w:sz w:val="24"/>
                <w:szCs w:val="24"/>
              </w:rPr>
              <w:t>Собственник земельного участка, здания или иного недвижимого имущества, к которому присоединена конструкция:</w:t>
            </w:r>
          </w:p>
        </w:tc>
      </w:tr>
    </w:tbl>
    <w:p w:rsidR="00426C68" w:rsidRPr="00447A87" w:rsidRDefault="00426C68" w:rsidP="00426C68">
      <w:pPr>
        <w:pStyle w:val="a6"/>
        <w:jc w:val="left"/>
        <w:rPr>
          <w:b w:val="0"/>
          <w:color w:val="2D2D2D"/>
          <w:sz w:val="24"/>
          <w:szCs w:val="24"/>
        </w:rPr>
      </w:pPr>
      <w:r w:rsidRPr="00447A87">
        <w:rPr>
          <w:b w:val="0"/>
          <w:color w:val="2D2D2D"/>
          <w:sz w:val="24"/>
          <w:szCs w:val="24"/>
        </w:rPr>
        <w:t>Срок действия разрешения до: __________________________________</w:t>
      </w:r>
    </w:p>
    <w:p w:rsidR="00426C68" w:rsidRDefault="00426C68" w:rsidP="00426C68">
      <w:pPr>
        <w:pStyle w:val="a6"/>
        <w:jc w:val="left"/>
        <w:rPr>
          <w:color w:val="2D2D2D"/>
          <w:sz w:val="21"/>
          <w:szCs w:val="21"/>
        </w:rPr>
      </w:pPr>
      <w:r w:rsidRPr="00447A87">
        <w:rPr>
          <w:b w:val="0"/>
          <w:color w:val="2D2D2D"/>
          <w:sz w:val="24"/>
          <w:szCs w:val="24"/>
        </w:rPr>
        <w:br/>
        <w:t>_____________________________________ _____________________________________</w:t>
      </w:r>
    </w:p>
    <w:p w:rsidR="00426C68" w:rsidRDefault="00426C68" w:rsidP="00426C6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Должность </w:t>
      </w:r>
      <w:proofErr w:type="spellStart"/>
      <w:r>
        <w:rPr>
          <w:rFonts w:ascii="Arial" w:hAnsi="Arial" w:cs="Arial"/>
          <w:color w:val="2D2D2D"/>
          <w:spacing w:val="2"/>
          <w:sz w:val="21"/>
          <w:szCs w:val="21"/>
        </w:rPr>
        <w:t>мп</w:t>
      </w:r>
      <w:proofErr w:type="spellEnd"/>
      <w:r>
        <w:rPr>
          <w:rFonts w:ascii="Arial" w:hAnsi="Arial" w:cs="Arial"/>
          <w:color w:val="2D2D2D"/>
          <w:spacing w:val="2"/>
          <w:sz w:val="21"/>
          <w:szCs w:val="21"/>
        </w:rPr>
        <w:t xml:space="preserve"> Ф.И.О.</w:t>
      </w:r>
    </w:p>
    <w:p w:rsidR="00426C68" w:rsidRDefault="00426C68" w:rsidP="00426C68">
      <w:pPr>
        <w:pStyle w:val="2"/>
        <w:shd w:val="clear" w:color="auto" w:fill="FFFFFF"/>
        <w:spacing w:before="375" w:after="225"/>
        <w:jc w:val="center"/>
        <w:textAlignment w:val="baseline"/>
        <w:rPr>
          <w:rFonts w:ascii="Arial" w:hAnsi="Arial" w:cs="Arial"/>
          <w:b w:val="0"/>
          <w:bCs w:val="0"/>
          <w:color w:val="3C3C3C"/>
          <w:spacing w:val="2"/>
          <w:sz w:val="41"/>
          <w:szCs w:val="41"/>
        </w:rPr>
      </w:pPr>
    </w:p>
    <w:p w:rsidR="00426C68" w:rsidRDefault="00426C68" w:rsidP="00426C68">
      <w:pPr>
        <w:pStyle w:val="2"/>
        <w:shd w:val="clear" w:color="auto" w:fill="FFFFFF"/>
        <w:spacing w:before="375" w:after="225"/>
        <w:jc w:val="center"/>
        <w:textAlignment w:val="baseline"/>
        <w:rPr>
          <w:rFonts w:ascii="Arial" w:hAnsi="Arial" w:cs="Arial"/>
          <w:b w:val="0"/>
          <w:bCs w:val="0"/>
          <w:color w:val="3C3C3C"/>
          <w:spacing w:val="2"/>
          <w:sz w:val="41"/>
          <w:szCs w:val="41"/>
        </w:rPr>
      </w:pPr>
    </w:p>
    <w:p w:rsidR="00426C68" w:rsidRDefault="00426C68" w:rsidP="00426C68">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426C68" w:rsidRDefault="00426C68" w:rsidP="00426C68">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426C68" w:rsidRDefault="00426C68" w:rsidP="00426C68">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426C68" w:rsidRDefault="00426C68" w:rsidP="00426C68">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br/>
      </w:r>
      <w:r w:rsidRPr="00D97DB4">
        <w:rPr>
          <w:color w:val="2D2D2D"/>
        </w:rPr>
        <w:br/>
      </w:r>
      <w:r>
        <w:rPr>
          <w:color w:val="2D2D2D"/>
        </w:rPr>
        <w:tab/>
      </w:r>
      <w:r>
        <w:rPr>
          <w:color w:val="2D2D2D"/>
        </w:rPr>
        <w:tab/>
      </w:r>
      <w:r>
        <w:rPr>
          <w:color w:val="2D2D2D"/>
        </w:rPr>
        <w:tab/>
      </w:r>
      <w:r>
        <w:rPr>
          <w:color w:val="2D2D2D"/>
        </w:rPr>
        <w:tab/>
      </w:r>
      <w:r>
        <w:rPr>
          <w:color w:val="2D2D2D"/>
        </w:rPr>
        <w:tab/>
      </w:r>
      <w:r>
        <w:rPr>
          <w:color w:val="2D2D2D"/>
        </w:rPr>
        <w:tab/>
      </w:r>
      <w:r>
        <w:rPr>
          <w:color w:val="2D2D2D"/>
        </w:rPr>
        <w:tab/>
        <w:t>Приложение N 3 </w:t>
      </w:r>
      <w:r>
        <w:rPr>
          <w:color w:val="2D2D2D"/>
        </w:rPr>
        <w:br/>
      </w:r>
      <w:r>
        <w:rPr>
          <w:color w:val="2D2D2D"/>
        </w:rPr>
        <w:tab/>
      </w:r>
      <w:r>
        <w:rPr>
          <w:color w:val="2D2D2D"/>
        </w:rPr>
        <w:tab/>
      </w:r>
      <w:r>
        <w:rPr>
          <w:color w:val="2D2D2D"/>
        </w:rPr>
        <w:tab/>
      </w:r>
      <w:r>
        <w:rPr>
          <w:color w:val="2D2D2D"/>
        </w:rPr>
        <w:tab/>
      </w:r>
      <w:r>
        <w:rPr>
          <w:color w:val="2D2D2D"/>
        </w:rPr>
        <w:tab/>
        <w:t>к положению «</w:t>
      </w:r>
      <w:r w:rsidRPr="00D97DB4">
        <w:rPr>
          <w:color w:val="2D2D2D"/>
        </w:rPr>
        <w:t>О порядке установки и эксплуатации</w:t>
      </w:r>
      <w:r w:rsidRPr="00D97DB4">
        <w:rPr>
          <w:color w:val="2D2D2D"/>
        </w:rPr>
        <w:br/>
      </w:r>
      <w:r>
        <w:rPr>
          <w:color w:val="2D2D2D"/>
        </w:rPr>
        <w:tab/>
      </w:r>
      <w:r>
        <w:rPr>
          <w:color w:val="2D2D2D"/>
        </w:rPr>
        <w:tab/>
      </w:r>
      <w:r>
        <w:rPr>
          <w:color w:val="2D2D2D"/>
        </w:rPr>
        <w:tab/>
      </w:r>
      <w:r>
        <w:rPr>
          <w:color w:val="2D2D2D"/>
        </w:rPr>
        <w:tab/>
      </w:r>
      <w:r>
        <w:rPr>
          <w:color w:val="2D2D2D"/>
        </w:rPr>
        <w:tab/>
      </w:r>
      <w:r w:rsidRPr="00D97DB4">
        <w:rPr>
          <w:color w:val="2D2D2D"/>
        </w:rPr>
        <w:t>рекламных конструкций на территории</w:t>
      </w:r>
      <w:r w:rsidRPr="00D97DB4">
        <w:rPr>
          <w:color w:val="2D2D2D"/>
        </w:rPr>
        <w:br/>
      </w:r>
      <w:r>
        <w:rPr>
          <w:color w:val="2D2D2D"/>
        </w:rPr>
        <w:tab/>
      </w:r>
      <w:r>
        <w:rPr>
          <w:color w:val="2D2D2D"/>
        </w:rPr>
        <w:tab/>
      </w:r>
      <w:r>
        <w:rPr>
          <w:color w:val="2D2D2D"/>
        </w:rPr>
        <w:tab/>
      </w:r>
      <w:r>
        <w:rPr>
          <w:color w:val="2D2D2D"/>
        </w:rPr>
        <w:tab/>
      </w:r>
      <w:r>
        <w:rPr>
          <w:color w:val="2D2D2D"/>
        </w:rPr>
        <w:tab/>
      </w:r>
      <w:r w:rsidRPr="00D97DB4">
        <w:rPr>
          <w:color w:val="2D2D2D"/>
        </w:rPr>
        <w:t xml:space="preserve"> муниципального района «Бабаюртовский район»</w:t>
      </w:r>
      <w:r>
        <w:rPr>
          <w:color w:val="2D2D2D"/>
        </w:rPr>
        <w:t>»</w:t>
      </w:r>
      <w:r w:rsidRPr="00D97DB4">
        <w:rPr>
          <w:color w:val="2D2D2D"/>
        </w:rPr>
        <w:br/>
      </w:r>
    </w:p>
    <w:tbl>
      <w:tblPr>
        <w:tblW w:w="0" w:type="auto"/>
        <w:tblCellMar>
          <w:left w:w="0" w:type="dxa"/>
          <w:right w:w="0" w:type="dxa"/>
        </w:tblCellMar>
        <w:tblLook w:val="04A0" w:firstRow="1" w:lastRow="0" w:firstColumn="1" w:lastColumn="0" w:noHBand="0" w:noVBand="1"/>
      </w:tblPr>
      <w:tblGrid>
        <w:gridCol w:w="2033"/>
        <w:gridCol w:w="2033"/>
      </w:tblGrid>
      <w:tr w:rsidR="00426C68" w:rsidTr="00E10843">
        <w:trPr>
          <w:trHeight w:val="15"/>
        </w:trPr>
        <w:tc>
          <w:tcPr>
            <w:tcW w:w="4066" w:type="dxa"/>
            <w:gridSpan w:val="2"/>
            <w:hideMark/>
          </w:tcPr>
          <w:p w:rsidR="00426C68" w:rsidRDefault="00426C68" w:rsidP="00E10843">
            <w:pPr>
              <w:rPr>
                <w:sz w:val="2"/>
                <w:szCs w:val="24"/>
              </w:rPr>
            </w:pPr>
          </w:p>
        </w:tc>
      </w:tr>
      <w:tr w:rsidR="00426C68" w:rsidTr="00E10843">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Технический паспорт N</w:t>
            </w:r>
          </w:p>
        </w:tc>
      </w:tr>
      <w:tr w:rsidR="00426C68" w:rsidTr="00E10843">
        <w:trPr>
          <w:gridAfter w:val="1"/>
          <w:wAfter w:w="2033" w:type="dxa"/>
          <w:trHeight w:val="15"/>
        </w:trPr>
        <w:tc>
          <w:tcPr>
            <w:tcW w:w="2033" w:type="dxa"/>
            <w:hideMark/>
          </w:tcPr>
          <w:p w:rsidR="00426C68" w:rsidRDefault="00426C68" w:rsidP="00E10843">
            <w:pPr>
              <w:rPr>
                <w:sz w:val="2"/>
                <w:szCs w:val="24"/>
              </w:rPr>
            </w:pPr>
          </w:p>
        </w:tc>
      </w:tr>
      <w:tr w:rsidR="00426C68" w:rsidTr="00E10843">
        <w:trPr>
          <w:gridAfter w:val="1"/>
          <w:wAfter w:w="2033" w:type="dxa"/>
        </w:trPr>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ВЫДАН</w:t>
            </w:r>
          </w:p>
        </w:tc>
      </w:tr>
    </w:tbl>
    <w:p w:rsidR="00426C68" w:rsidRDefault="00426C68" w:rsidP="00426C68">
      <w:pPr>
        <w:shd w:val="clear" w:color="auto" w:fill="FFFFFF"/>
        <w:textAlignment w:val="baseline"/>
        <w:rPr>
          <w:rFonts w:ascii="Arial" w:hAnsi="Arial" w:cs="Arial"/>
          <w:vanish/>
          <w:color w:val="242424"/>
          <w:spacing w:val="2"/>
          <w:sz w:val="18"/>
          <w:szCs w:val="18"/>
        </w:rPr>
      </w:pPr>
    </w:p>
    <w:tbl>
      <w:tblPr>
        <w:tblW w:w="0" w:type="auto"/>
        <w:tblCellMar>
          <w:left w:w="0" w:type="dxa"/>
          <w:right w:w="0" w:type="dxa"/>
        </w:tblCellMar>
        <w:tblLook w:val="04A0" w:firstRow="1" w:lastRow="0" w:firstColumn="1" w:lastColumn="0" w:noHBand="0" w:noVBand="1"/>
      </w:tblPr>
      <w:tblGrid>
        <w:gridCol w:w="1966"/>
        <w:gridCol w:w="573"/>
        <w:gridCol w:w="4547"/>
        <w:gridCol w:w="2269"/>
      </w:tblGrid>
      <w:tr w:rsidR="00426C68" w:rsidTr="00E10843">
        <w:trPr>
          <w:trHeight w:val="15"/>
        </w:trPr>
        <w:tc>
          <w:tcPr>
            <w:tcW w:w="2772" w:type="dxa"/>
            <w:gridSpan w:val="2"/>
            <w:hideMark/>
          </w:tcPr>
          <w:p w:rsidR="00426C68" w:rsidRDefault="00426C68" w:rsidP="00E10843">
            <w:pPr>
              <w:rPr>
                <w:sz w:val="2"/>
                <w:szCs w:val="24"/>
              </w:rPr>
            </w:pPr>
          </w:p>
        </w:tc>
        <w:tc>
          <w:tcPr>
            <w:tcW w:w="8686" w:type="dxa"/>
            <w:gridSpan w:val="2"/>
            <w:hideMark/>
          </w:tcPr>
          <w:p w:rsidR="00426C68" w:rsidRDefault="00426C68" w:rsidP="00E10843">
            <w:pPr>
              <w:rPr>
                <w:sz w:val="2"/>
                <w:szCs w:val="24"/>
              </w:rPr>
            </w:pPr>
          </w:p>
        </w:tc>
      </w:tr>
      <w:tr w:rsidR="00426C68" w:rsidTr="00E10843">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НА УСТАНОВКУ</w:t>
            </w:r>
            <w:r>
              <w:rPr>
                <w:color w:val="2D2D2D"/>
                <w:sz w:val="21"/>
                <w:szCs w:val="21"/>
              </w:rPr>
              <w:br/>
              <w:t xml:space="preserve">Тип </w:t>
            </w:r>
            <w:proofErr w:type="spellStart"/>
            <w:r>
              <w:rPr>
                <w:color w:val="2D2D2D"/>
                <w:sz w:val="21"/>
                <w:szCs w:val="21"/>
              </w:rPr>
              <w:t>рекламоносителя</w:t>
            </w:r>
            <w:proofErr w:type="spellEnd"/>
            <w:r>
              <w:rPr>
                <w:color w:val="2D2D2D"/>
                <w:sz w:val="21"/>
                <w:szCs w:val="21"/>
              </w:rPr>
              <w:t>:</w:t>
            </w:r>
            <w:r>
              <w:rPr>
                <w:color w:val="2D2D2D"/>
                <w:sz w:val="21"/>
                <w:szCs w:val="21"/>
              </w:rPr>
              <w:br/>
              <w:t>&lt;&lt;см. вложенную таблицу 2&gt;&gt;</w:t>
            </w:r>
            <w:r>
              <w:rPr>
                <w:color w:val="2D2D2D"/>
                <w:sz w:val="21"/>
                <w:szCs w:val="21"/>
              </w:rPr>
              <w:br/>
              <w:t>Количество сторон:</w:t>
            </w:r>
            <w:r>
              <w:rPr>
                <w:color w:val="2D2D2D"/>
                <w:sz w:val="21"/>
                <w:szCs w:val="21"/>
              </w:rPr>
              <w:br/>
              <w:t>&lt;&lt;см. вложенную таблицу 3&gt;&gt;</w:t>
            </w:r>
            <w:r>
              <w:rPr>
                <w:color w:val="2D2D2D"/>
                <w:sz w:val="21"/>
                <w:szCs w:val="21"/>
              </w:rPr>
              <w:br/>
              <w:t>Количество элементов:</w:t>
            </w:r>
            <w:r>
              <w:rPr>
                <w:color w:val="2D2D2D"/>
                <w:sz w:val="21"/>
                <w:szCs w:val="21"/>
              </w:rPr>
              <w:br/>
              <w:t>&lt;&lt;см. вложенную таблицу 4&gt;&gt;</w:t>
            </w:r>
            <w:r>
              <w:rPr>
                <w:color w:val="2D2D2D"/>
                <w:sz w:val="21"/>
                <w:szCs w:val="21"/>
              </w:rPr>
              <w:br/>
              <w:t>Технологическая характеристика:</w:t>
            </w:r>
            <w:r>
              <w:rPr>
                <w:color w:val="2D2D2D"/>
                <w:sz w:val="21"/>
                <w:szCs w:val="21"/>
              </w:rPr>
              <w:br/>
              <w:t>&lt;&lt;см. вложенную таблицу 5&gt;&gt;</w:t>
            </w:r>
            <w:r>
              <w:rPr>
                <w:color w:val="2D2D2D"/>
                <w:sz w:val="21"/>
                <w:szCs w:val="21"/>
              </w:rPr>
              <w:br/>
              <w:t>Размер:</w:t>
            </w:r>
            <w:r>
              <w:rPr>
                <w:color w:val="2D2D2D"/>
                <w:sz w:val="21"/>
                <w:szCs w:val="21"/>
              </w:rPr>
              <w:br/>
              <w:t>&lt;&lt;см. вложенную таблицу 6&gt;&gt;</w:t>
            </w:r>
            <w:r>
              <w:rPr>
                <w:color w:val="2D2D2D"/>
                <w:sz w:val="21"/>
                <w:szCs w:val="21"/>
              </w:rPr>
              <w:br/>
              <w:t>Текст:</w:t>
            </w:r>
            <w:r>
              <w:rPr>
                <w:color w:val="2D2D2D"/>
                <w:sz w:val="21"/>
                <w:szCs w:val="21"/>
              </w:rPr>
              <w:br/>
              <w:t>&lt;&lt;см. вложенную таблицу 7&gt;&gt;</w:t>
            </w:r>
          </w:p>
        </w:tc>
        <w:tc>
          <w:tcPr>
            <w:tcW w:w="86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&lt;&lt;см. вложенную таблицу 8&gt;&gt;</w:t>
            </w:r>
          </w:p>
        </w:tc>
      </w:tr>
      <w:tr w:rsidR="00426C68" w:rsidTr="00E10843">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26C68" w:rsidRDefault="00426C68" w:rsidP="00E10843">
            <w:pPr>
              <w:rPr>
                <w:sz w:val="24"/>
                <w:szCs w:val="24"/>
              </w:rPr>
            </w:pPr>
          </w:p>
        </w:tc>
        <w:tc>
          <w:tcPr>
            <w:tcW w:w="86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rPr>
                <w:sz w:val="24"/>
                <w:szCs w:val="24"/>
              </w:rPr>
            </w:pPr>
          </w:p>
        </w:tc>
      </w:tr>
      <w:tr w:rsidR="00426C68" w:rsidTr="00E10843">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26C68" w:rsidRDefault="00426C68" w:rsidP="00E10843">
            <w:pPr>
              <w:rPr>
                <w:sz w:val="24"/>
                <w:szCs w:val="24"/>
              </w:rPr>
            </w:pPr>
          </w:p>
        </w:tc>
        <w:tc>
          <w:tcPr>
            <w:tcW w:w="86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фотоматериалы</w:t>
            </w:r>
          </w:p>
        </w:tc>
      </w:tr>
      <w:tr w:rsidR="00426C68" w:rsidTr="00E10843">
        <w:tc>
          <w:tcPr>
            <w:tcW w:w="277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rPr>
                <w:sz w:val="24"/>
                <w:szCs w:val="24"/>
              </w:rPr>
            </w:pPr>
          </w:p>
        </w:tc>
        <w:tc>
          <w:tcPr>
            <w:tcW w:w="86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rPr>
                <w:sz w:val="24"/>
                <w:szCs w:val="24"/>
              </w:rPr>
            </w:pPr>
          </w:p>
        </w:tc>
      </w:tr>
      <w:tr w:rsidR="00426C68" w:rsidTr="00E10843">
        <w:trPr>
          <w:gridAfter w:val="1"/>
          <w:wAfter w:w="1188" w:type="dxa"/>
          <w:trHeight w:val="15"/>
        </w:trPr>
        <w:tc>
          <w:tcPr>
            <w:tcW w:w="2033" w:type="dxa"/>
            <w:hideMark/>
          </w:tcPr>
          <w:p w:rsidR="00426C68" w:rsidRDefault="00426C68" w:rsidP="00E10843">
            <w:pPr>
              <w:rPr>
                <w:sz w:val="2"/>
                <w:szCs w:val="24"/>
              </w:rPr>
            </w:pPr>
          </w:p>
        </w:tc>
        <w:tc>
          <w:tcPr>
            <w:tcW w:w="6468" w:type="dxa"/>
            <w:gridSpan w:val="2"/>
            <w:hideMark/>
          </w:tcPr>
          <w:p w:rsidR="00426C68" w:rsidRDefault="00426C68" w:rsidP="00E10843">
            <w:pPr>
              <w:rPr>
                <w:sz w:val="2"/>
                <w:szCs w:val="24"/>
              </w:rPr>
            </w:pPr>
          </w:p>
        </w:tc>
      </w:tr>
      <w:tr w:rsidR="00426C68" w:rsidTr="00E10843">
        <w:trPr>
          <w:gridAfter w:val="1"/>
          <w:wAfter w:w="1188" w:type="dxa"/>
        </w:trPr>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По адресу:</w:t>
            </w:r>
          </w:p>
        </w:tc>
        <w:tc>
          <w:tcPr>
            <w:tcW w:w="64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С. Бабаюрт, ул. Ленина №29</w:t>
            </w:r>
          </w:p>
        </w:tc>
      </w:tr>
    </w:tbl>
    <w:p w:rsidR="00426C68" w:rsidRDefault="00426C68" w:rsidP="00426C6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карта-схема</w:t>
      </w:r>
    </w:p>
    <w:p w:rsidR="00426C68" w:rsidRDefault="00426C68" w:rsidP="00426C6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СРОК действия до: "______" _________________20_____г.</w:t>
      </w:r>
      <w:r>
        <w:rPr>
          <w:rFonts w:ascii="Arial" w:hAnsi="Arial" w:cs="Arial"/>
          <w:color w:val="2D2D2D"/>
          <w:spacing w:val="2"/>
          <w:sz w:val="21"/>
          <w:szCs w:val="21"/>
        </w:rPr>
        <w:br/>
      </w:r>
      <w:r>
        <w:rPr>
          <w:rFonts w:ascii="Arial" w:hAnsi="Arial" w:cs="Arial"/>
          <w:color w:val="2D2D2D"/>
          <w:spacing w:val="2"/>
          <w:sz w:val="21"/>
          <w:szCs w:val="21"/>
        </w:rPr>
        <w:br/>
        <w:t>_________________________ ___________________________</w:t>
      </w:r>
    </w:p>
    <w:p w:rsidR="00426C68" w:rsidRDefault="00426C68" w:rsidP="00426C6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Должность Ф.И.О.</w:t>
      </w:r>
    </w:p>
    <w:p w:rsidR="00426C68" w:rsidRPr="00447A87" w:rsidRDefault="00426C68" w:rsidP="00426C68">
      <w:pPr>
        <w:pStyle w:val="a6"/>
        <w:jc w:val="left"/>
        <w:rPr>
          <w:sz w:val="24"/>
          <w:szCs w:val="24"/>
        </w:rPr>
      </w:pPr>
    </w:p>
    <w:p w:rsidR="00426C68" w:rsidRDefault="00426C68" w:rsidP="00426C68">
      <w:pPr>
        <w:pStyle w:val="a6"/>
        <w:jc w:val="left"/>
        <w:rPr>
          <w:sz w:val="24"/>
          <w:szCs w:val="24"/>
        </w:rPr>
      </w:pPr>
    </w:p>
    <w:p w:rsidR="00426C68" w:rsidRDefault="00426C68" w:rsidP="00426C68">
      <w:pPr>
        <w:pStyle w:val="a6"/>
        <w:jc w:val="left"/>
        <w:rPr>
          <w:sz w:val="24"/>
          <w:szCs w:val="24"/>
        </w:rPr>
      </w:pPr>
    </w:p>
    <w:p w:rsidR="00426C68" w:rsidRDefault="00426C68" w:rsidP="00426C68">
      <w:pPr>
        <w:pStyle w:val="a6"/>
        <w:jc w:val="left"/>
        <w:rPr>
          <w:sz w:val="24"/>
          <w:szCs w:val="24"/>
        </w:rPr>
      </w:pPr>
    </w:p>
    <w:p w:rsidR="00426C68" w:rsidRDefault="00426C68" w:rsidP="00426C68">
      <w:pPr>
        <w:pStyle w:val="a6"/>
        <w:jc w:val="left"/>
        <w:rPr>
          <w:sz w:val="24"/>
          <w:szCs w:val="24"/>
        </w:rPr>
      </w:pPr>
    </w:p>
    <w:p w:rsidR="00426C68" w:rsidRDefault="00426C68" w:rsidP="00426C68">
      <w:pPr>
        <w:pStyle w:val="a6"/>
        <w:jc w:val="left"/>
        <w:rPr>
          <w:sz w:val="24"/>
          <w:szCs w:val="24"/>
        </w:rPr>
      </w:pPr>
    </w:p>
    <w:p w:rsidR="00426C68" w:rsidRDefault="00426C68" w:rsidP="00426C68">
      <w:pPr>
        <w:pStyle w:val="a6"/>
        <w:jc w:val="left"/>
        <w:rPr>
          <w:sz w:val="24"/>
          <w:szCs w:val="24"/>
        </w:rPr>
      </w:pPr>
    </w:p>
    <w:p w:rsidR="00426C68" w:rsidRDefault="00426C68" w:rsidP="00426C68">
      <w:pPr>
        <w:pStyle w:val="a6"/>
        <w:jc w:val="left"/>
        <w:rPr>
          <w:sz w:val="24"/>
          <w:szCs w:val="24"/>
        </w:rPr>
      </w:pPr>
    </w:p>
    <w:p w:rsidR="00426C68" w:rsidRPr="00734D74" w:rsidRDefault="00426C68" w:rsidP="00426C68">
      <w:pPr>
        <w:rPr>
          <w:lang w:eastAsia="ru-RU"/>
        </w:rPr>
      </w:pPr>
    </w:p>
    <w:p w:rsidR="00426C68" w:rsidRDefault="00426C68" w:rsidP="00426C68">
      <w:pPr>
        <w:pStyle w:val="a6"/>
        <w:jc w:val="left"/>
        <w:rPr>
          <w:sz w:val="24"/>
          <w:szCs w:val="24"/>
        </w:rPr>
      </w:pPr>
    </w:p>
    <w:p w:rsidR="00426C68" w:rsidRDefault="00426C68" w:rsidP="00426C68">
      <w:pPr>
        <w:pStyle w:val="a6"/>
        <w:jc w:val="left"/>
        <w:rPr>
          <w:b w:val="0"/>
          <w:sz w:val="24"/>
          <w:szCs w:val="24"/>
        </w:rPr>
      </w:pPr>
      <w:r w:rsidRPr="00447A87">
        <w:rPr>
          <w:b w:val="0"/>
          <w:sz w:val="24"/>
          <w:szCs w:val="24"/>
        </w:rPr>
        <w:t xml:space="preserve">Приложение N 4. </w:t>
      </w:r>
    </w:p>
    <w:p w:rsidR="00426C68" w:rsidRDefault="00426C68" w:rsidP="00426C68">
      <w:pPr>
        <w:pStyle w:val="a6"/>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447A87">
        <w:rPr>
          <w:b w:val="0"/>
          <w:sz w:val="24"/>
          <w:szCs w:val="24"/>
        </w:rPr>
        <w:t>Перечень</w:t>
      </w:r>
    </w:p>
    <w:p w:rsidR="00426C68" w:rsidRPr="00447A87" w:rsidRDefault="00426C68" w:rsidP="00426C68">
      <w:pPr>
        <w:pStyle w:val="a6"/>
        <w:jc w:val="left"/>
        <w:rPr>
          <w:b w:val="0"/>
          <w:sz w:val="24"/>
          <w:szCs w:val="24"/>
        </w:rPr>
      </w:pPr>
      <w:r w:rsidRPr="00447A87">
        <w:rPr>
          <w:b w:val="0"/>
          <w:sz w:val="24"/>
          <w:szCs w:val="24"/>
        </w:rPr>
        <w:t xml:space="preserve"> согласующих организаций, необходимых для выдачи разрешений на установку рекламных конструкци</w:t>
      </w:r>
      <w:r>
        <w:rPr>
          <w:b w:val="0"/>
          <w:sz w:val="24"/>
          <w:szCs w:val="24"/>
        </w:rPr>
        <w:t>й в соответствии типам объектов</w:t>
      </w:r>
    </w:p>
    <w:p w:rsidR="00426C68" w:rsidRDefault="00426C68" w:rsidP="00426C68">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sidRPr="00447A87">
        <w:rPr>
          <w:rFonts w:ascii="Arial" w:hAnsi="Arial" w:cs="Arial"/>
          <w:color w:val="2D2D2D"/>
          <w:spacing w:val="2"/>
          <w:sz w:val="21"/>
          <w:szCs w:val="21"/>
        </w:rPr>
        <w:br/>
      </w:r>
      <w:r>
        <w:rPr>
          <w:color w:val="2D2D2D"/>
        </w:rPr>
        <w:t>Приложение N 4 </w:t>
      </w:r>
      <w:r>
        <w:rPr>
          <w:color w:val="2D2D2D"/>
        </w:rPr>
        <w:br/>
      </w:r>
      <w:r>
        <w:rPr>
          <w:color w:val="2D2D2D"/>
        </w:rPr>
        <w:tab/>
      </w:r>
      <w:r>
        <w:rPr>
          <w:color w:val="2D2D2D"/>
        </w:rPr>
        <w:tab/>
      </w:r>
      <w:r>
        <w:rPr>
          <w:color w:val="2D2D2D"/>
        </w:rPr>
        <w:tab/>
      </w:r>
      <w:r>
        <w:rPr>
          <w:color w:val="2D2D2D"/>
        </w:rPr>
        <w:tab/>
      </w:r>
      <w:r>
        <w:rPr>
          <w:color w:val="2D2D2D"/>
        </w:rPr>
        <w:tab/>
        <w:t>к положению «</w:t>
      </w:r>
      <w:r w:rsidRPr="00D97DB4">
        <w:rPr>
          <w:color w:val="2D2D2D"/>
        </w:rPr>
        <w:t>О порядке установки и эксплуатации</w:t>
      </w:r>
      <w:r w:rsidRPr="00D97DB4">
        <w:rPr>
          <w:color w:val="2D2D2D"/>
        </w:rPr>
        <w:br/>
      </w:r>
      <w:r>
        <w:rPr>
          <w:color w:val="2D2D2D"/>
        </w:rPr>
        <w:tab/>
      </w:r>
      <w:r>
        <w:rPr>
          <w:color w:val="2D2D2D"/>
        </w:rPr>
        <w:tab/>
      </w:r>
      <w:r>
        <w:rPr>
          <w:color w:val="2D2D2D"/>
        </w:rPr>
        <w:tab/>
      </w:r>
      <w:r>
        <w:rPr>
          <w:color w:val="2D2D2D"/>
        </w:rPr>
        <w:tab/>
      </w:r>
      <w:r>
        <w:rPr>
          <w:color w:val="2D2D2D"/>
        </w:rPr>
        <w:tab/>
      </w:r>
      <w:r w:rsidRPr="00D97DB4">
        <w:rPr>
          <w:color w:val="2D2D2D"/>
        </w:rPr>
        <w:t>рекламных конструкций на территории</w:t>
      </w:r>
      <w:r w:rsidRPr="00D97DB4">
        <w:rPr>
          <w:color w:val="2D2D2D"/>
        </w:rPr>
        <w:br/>
      </w:r>
      <w:r>
        <w:rPr>
          <w:color w:val="2D2D2D"/>
        </w:rPr>
        <w:tab/>
      </w:r>
      <w:r>
        <w:rPr>
          <w:color w:val="2D2D2D"/>
        </w:rPr>
        <w:tab/>
      </w:r>
      <w:r>
        <w:rPr>
          <w:color w:val="2D2D2D"/>
        </w:rPr>
        <w:tab/>
      </w:r>
      <w:r>
        <w:rPr>
          <w:color w:val="2D2D2D"/>
        </w:rPr>
        <w:tab/>
      </w:r>
      <w:r>
        <w:rPr>
          <w:color w:val="2D2D2D"/>
        </w:rPr>
        <w:tab/>
      </w:r>
      <w:r w:rsidRPr="00D97DB4">
        <w:rPr>
          <w:color w:val="2D2D2D"/>
        </w:rPr>
        <w:t xml:space="preserve"> муниципального района «Бабаюртовский район»</w:t>
      </w:r>
      <w:r>
        <w:rPr>
          <w:color w:val="2D2D2D"/>
        </w:rPr>
        <w:t>»</w:t>
      </w:r>
      <w:r w:rsidRPr="00D97DB4">
        <w:rPr>
          <w:color w:val="2D2D2D"/>
        </w:rPr>
        <w:br/>
      </w:r>
    </w:p>
    <w:p w:rsidR="00426C68" w:rsidRDefault="00426C68" w:rsidP="00426C6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tbl>
      <w:tblPr>
        <w:tblW w:w="0" w:type="auto"/>
        <w:tblCellMar>
          <w:left w:w="0" w:type="dxa"/>
          <w:right w:w="0" w:type="dxa"/>
        </w:tblCellMar>
        <w:tblLook w:val="04A0" w:firstRow="1" w:lastRow="0" w:firstColumn="1" w:lastColumn="0" w:noHBand="0" w:noVBand="1"/>
      </w:tblPr>
      <w:tblGrid>
        <w:gridCol w:w="4541"/>
        <w:gridCol w:w="4814"/>
      </w:tblGrid>
      <w:tr w:rsidR="00426C68" w:rsidTr="00E10843">
        <w:trPr>
          <w:trHeight w:val="15"/>
        </w:trPr>
        <w:tc>
          <w:tcPr>
            <w:tcW w:w="5544" w:type="dxa"/>
            <w:hideMark/>
          </w:tcPr>
          <w:p w:rsidR="00426C68" w:rsidRDefault="00426C68" w:rsidP="00E10843">
            <w:pPr>
              <w:rPr>
                <w:sz w:val="2"/>
                <w:szCs w:val="24"/>
              </w:rPr>
            </w:pPr>
          </w:p>
        </w:tc>
        <w:tc>
          <w:tcPr>
            <w:tcW w:w="5914" w:type="dxa"/>
            <w:hideMark/>
          </w:tcPr>
          <w:p w:rsidR="00426C68" w:rsidRDefault="00426C68" w:rsidP="00E10843">
            <w:pPr>
              <w:rPr>
                <w:sz w:val="2"/>
                <w:szCs w:val="24"/>
              </w:rPr>
            </w:pPr>
          </w:p>
        </w:tc>
      </w:tr>
      <w:tr w:rsidR="00426C68" w:rsidTr="00E10843">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Тип объекта</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Уполномоченные органы</w:t>
            </w:r>
          </w:p>
        </w:tc>
      </w:tr>
      <w:tr w:rsidR="00426C68" w:rsidTr="00E10843">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-Щитовые установки</w:t>
            </w:r>
            <w:r>
              <w:rPr>
                <w:color w:val="2D2D2D"/>
                <w:sz w:val="21"/>
                <w:szCs w:val="21"/>
              </w:rPr>
              <w:br/>
              <w:t>-Рекламно-информационные знаки (отдельно стоящие)</w:t>
            </w:r>
            <w:r>
              <w:rPr>
                <w:color w:val="2D2D2D"/>
                <w:sz w:val="21"/>
                <w:szCs w:val="21"/>
              </w:rPr>
              <w:br/>
              <w:t>-Объемно-пространственные объекты (отдельно стоящие)</w:t>
            </w:r>
            <w:r>
              <w:rPr>
                <w:color w:val="2D2D2D"/>
                <w:sz w:val="21"/>
                <w:szCs w:val="21"/>
              </w:rPr>
              <w:br/>
              <w:t>-</w:t>
            </w:r>
            <w:proofErr w:type="spellStart"/>
            <w:r>
              <w:rPr>
                <w:color w:val="2D2D2D"/>
                <w:sz w:val="21"/>
                <w:szCs w:val="21"/>
              </w:rPr>
              <w:t>Флаговые</w:t>
            </w:r>
            <w:proofErr w:type="spellEnd"/>
            <w:r>
              <w:rPr>
                <w:color w:val="2D2D2D"/>
                <w:sz w:val="21"/>
                <w:szCs w:val="21"/>
              </w:rPr>
              <w:t xml:space="preserve"> композиции (отдельно стоящие)</w:t>
            </w:r>
            <w:r>
              <w:rPr>
                <w:color w:val="2D2D2D"/>
                <w:sz w:val="21"/>
                <w:szCs w:val="21"/>
              </w:rPr>
              <w:br/>
              <w:t>-Электронные экраны (электронные табло) (отдельно стоящие )</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 отдел капитального строительства и архитектуры администрации муниципального района,</w:t>
            </w:r>
            <w:r>
              <w:rPr>
                <w:color w:val="2D2D2D"/>
                <w:sz w:val="21"/>
                <w:szCs w:val="21"/>
              </w:rPr>
              <w:br/>
              <w:t>- Отдел ГИБДД, обслуживающий территорию,</w:t>
            </w:r>
            <w:r>
              <w:rPr>
                <w:color w:val="2D2D2D"/>
                <w:sz w:val="21"/>
                <w:szCs w:val="21"/>
              </w:rPr>
              <w:br/>
              <w:t>- ФСО РФ, в случае размещения на трассе федерального значения</w:t>
            </w:r>
          </w:p>
        </w:tc>
      </w:tr>
      <w:tr w:rsidR="00426C68" w:rsidTr="00E10843">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-Электронные экраны (электронные табло) (на зданиях)</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 отдел капитального строительства и архитектуры администрации Коломенского муниципального района,</w:t>
            </w:r>
            <w:r>
              <w:rPr>
                <w:color w:val="2D2D2D"/>
                <w:sz w:val="21"/>
                <w:szCs w:val="21"/>
              </w:rPr>
              <w:br/>
              <w:t>- Отдел ГИБДД,</w:t>
            </w:r>
            <w:r>
              <w:rPr>
                <w:color w:val="2D2D2D"/>
                <w:sz w:val="21"/>
                <w:szCs w:val="21"/>
              </w:rPr>
              <w:br/>
              <w:t>- ФСО РФ, в случае размещения на трассе федерального значения</w:t>
            </w:r>
          </w:p>
        </w:tc>
      </w:tr>
      <w:tr w:rsidR="00426C68" w:rsidTr="00E10843">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-Объекты наружной рекламы и информации на </w:t>
            </w:r>
            <w:r>
              <w:rPr>
                <w:color w:val="2D2D2D"/>
                <w:sz w:val="21"/>
                <w:szCs w:val="21"/>
              </w:rPr>
              <w:lastRenderedPageBreak/>
              <w:t>пешеходных ограждениях</w:t>
            </w:r>
            <w:r>
              <w:rPr>
                <w:color w:val="2D2D2D"/>
                <w:sz w:val="21"/>
                <w:szCs w:val="21"/>
              </w:rPr>
              <w:br/>
              <w:t>-Проекционные установки</w:t>
            </w:r>
            <w:r>
              <w:rPr>
                <w:color w:val="2D2D2D"/>
                <w:sz w:val="21"/>
                <w:szCs w:val="21"/>
              </w:rPr>
              <w:br/>
              <w:t>-Уличные информационно-коммуникационные указатели расположения объектов</w:t>
            </w:r>
            <w:r>
              <w:rPr>
                <w:color w:val="2D2D2D"/>
                <w:sz w:val="21"/>
                <w:szCs w:val="21"/>
              </w:rPr>
              <w:br/>
              <w:t>-Панели-кронштейны</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 xml:space="preserve">- отдел капитального строительства </w:t>
            </w:r>
            <w:r>
              <w:rPr>
                <w:color w:val="2D2D2D"/>
                <w:sz w:val="21"/>
                <w:szCs w:val="21"/>
              </w:rPr>
              <w:lastRenderedPageBreak/>
              <w:t>и архитектуры администрации муниципального района,</w:t>
            </w:r>
            <w:r>
              <w:rPr>
                <w:color w:val="2D2D2D"/>
                <w:sz w:val="21"/>
                <w:szCs w:val="21"/>
              </w:rPr>
              <w:br/>
              <w:t>- Отдел ГИБДД, обслуживающий территорию</w:t>
            </w:r>
          </w:p>
        </w:tc>
      </w:tr>
      <w:tr w:rsidR="00426C68" w:rsidTr="00E10843">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-Крышные объекты</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 отдел капитального строительства и архитектуры администрации Коломенского муниципального района,</w:t>
            </w:r>
            <w:r>
              <w:rPr>
                <w:color w:val="2D2D2D"/>
                <w:sz w:val="21"/>
                <w:szCs w:val="21"/>
              </w:rPr>
              <w:br/>
              <w:t>- ФСО РФ, в случае размещения на трассе федерального значения</w:t>
            </w:r>
          </w:p>
        </w:tc>
      </w:tr>
      <w:tr w:rsidR="00426C68" w:rsidTr="00E10843">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-Объекты наружной рекламы и информации на временных ограждениях</w:t>
            </w:r>
            <w:r>
              <w:rPr>
                <w:color w:val="2D2D2D"/>
                <w:sz w:val="21"/>
                <w:szCs w:val="21"/>
              </w:rPr>
              <w:br/>
              <w:t>-Настенные панно (брандмауэры)</w:t>
            </w:r>
            <w:r>
              <w:rPr>
                <w:color w:val="2D2D2D"/>
                <w:sz w:val="21"/>
                <w:szCs w:val="21"/>
              </w:rPr>
              <w:br/>
              <w:t xml:space="preserve">-Маркизы и </w:t>
            </w:r>
            <w:proofErr w:type="spellStart"/>
            <w:r>
              <w:rPr>
                <w:color w:val="2D2D2D"/>
                <w:sz w:val="21"/>
                <w:szCs w:val="21"/>
              </w:rPr>
              <w:t>флаговые</w:t>
            </w:r>
            <w:proofErr w:type="spellEnd"/>
            <w:r>
              <w:rPr>
                <w:color w:val="2D2D2D"/>
                <w:sz w:val="21"/>
                <w:szCs w:val="21"/>
              </w:rPr>
              <w:t xml:space="preserve"> композиции (на зданиях)</w:t>
            </w:r>
            <w:r>
              <w:rPr>
                <w:color w:val="2D2D2D"/>
                <w:sz w:val="21"/>
                <w:szCs w:val="21"/>
              </w:rPr>
              <w:br/>
              <w:t>-Выносные щитовые конструкции (</w:t>
            </w:r>
            <w:proofErr w:type="spellStart"/>
            <w:r>
              <w:rPr>
                <w:color w:val="2D2D2D"/>
                <w:sz w:val="21"/>
                <w:szCs w:val="21"/>
              </w:rPr>
              <w:t>штендеры</w:t>
            </w:r>
            <w:proofErr w:type="spellEnd"/>
            <w:r>
              <w:rPr>
                <w:color w:val="2D2D2D"/>
                <w:sz w:val="21"/>
                <w:szCs w:val="21"/>
              </w:rPr>
              <w:t>)</w:t>
            </w:r>
            <w:r>
              <w:rPr>
                <w:color w:val="2D2D2D"/>
                <w:sz w:val="21"/>
                <w:szCs w:val="21"/>
              </w:rPr>
              <w:br/>
              <w:t>-Объекты наружной рекламы и информации на строительных сетках</w:t>
            </w:r>
            <w:r>
              <w:rPr>
                <w:color w:val="2D2D2D"/>
                <w:sz w:val="21"/>
                <w:szCs w:val="21"/>
              </w:rPr>
              <w:br/>
              <w:t>-Реклама совмещенная с элементами уличной мебели</w:t>
            </w:r>
            <w:r>
              <w:rPr>
                <w:color w:val="2D2D2D"/>
                <w:sz w:val="21"/>
                <w:szCs w:val="21"/>
              </w:rPr>
              <w:br/>
              <w:t>-Временные объекты наружной рекламы и информации на подъемных воздушных шарах, аэростатах, дирижаблях</w:t>
            </w:r>
            <w:r>
              <w:rPr>
                <w:color w:val="2D2D2D"/>
                <w:sz w:val="21"/>
                <w:szCs w:val="21"/>
              </w:rPr>
              <w:br/>
              <w:t>-Объемно-пространственные объекты (на зданиях)</w:t>
            </w:r>
            <w:r>
              <w:rPr>
                <w:color w:val="2D2D2D"/>
                <w:sz w:val="21"/>
                <w:szCs w:val="21"/>
              </w:rPr>
              <w:br/>
              <w:t>- Рекламные объекты, совмещенные с элементами уличной мебели</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Default="00426C68" w:rsidP="00E10843">
            <w:pPr>
              <w:pStyle w:val="formattext"/>
              <w:spacing w:before="0" w:beforeAutospacing="0" w:after="0" w:afterAutospacing="0" w:line="315" w:lineRule="atLeast"/>
              <w:textAlignment w:val="baseline"/>
              <w:rPr>
                <w:color w:val="2D2D2D"/>
                <w:sz w:val="21"/>
                <w:szCs w:val="21"/>
              </w:rPr>
            </w:pPr>
            <w:r>
              <w:rPr>
                <w:color w:val="2D2D2D"/>
                <w:sz w:val="21"/>
                <w:szCs w:val="21"/>
              </w:rPr>
              <w:t>- отдел капитального строительства и архитектуры администрации  муниципального района</w:t>
            </w:r>
          </w:p>
        </w:tc>
      </w:tr>
    </w:tbl>
    <w:p w:rsidR="00426C68" w:rsidRDefault="00426C68" w:rsidP="00426C68">
      <w:pPr>
        <w:pStyle w:val="2"/>
        <w:shd w:val="clear" w:color="auto" w:fill="FFFFFF"/>
        <w:spacing w:before="375" w:after="225"/>
        <w:jc w:val="center"/>
        <w:textAlignment w:val="baseline"/>
        <w:rPr>
          <w:rFonts w:ascii="Arial" w:hAnsi="Arial" w:cs="Arial"/>
          <w:b w:val="0"/>
          <w:bCs w:val="0"/>
          <w:color w:val="3C3C3C"/>
          <w:spacing w:val="2"/>
          <w:sz w:val="41"/>
          <w:szCs w:val="41"/>
        </w:rPr>
      </w:pPr>
    </w:p>
    <w:p w:rsidR="00426C68" w:rsidRDefault="00426C68" w:rsidP="00426C68">
      <w:pPr>
        <w:pStyle w:val="2"/>
        <w:shd w:val="clear" w:color="auto" w:fill="FFFFFF"/>
        <w:spacing w:before="375" w:after="225"/>
        <w:jc w:val="center"/>
        <w:textAlignment w:val="baseline"/>
        <w:rPr>
          <w:rFonts w:ascii="Arial" w:hAnsi="Arial" w:cs="Arial"/>
          <w:b w:val="0"/>
          <w:bCs w:val="0"/>
          <w:color w:val="3C3C3C"/>
          <w:spacing w:val="2"/>
          <w:sz w:val="41"/>
          <w:szCs w:val="41"/>
        </w:rPr>
      </w:pPr>
    </w:p>
    <w:p w:rsidR="00426C68" w:rsidRDefault="00426C68" w:rsidP="00426C68">
      <w:pPr>
        <w:pStyle w:val="2"/>
        <w:shd w:val="clear" w:color="auto" w:fill="FFFFFF"/>
        <w:spacing w:before="375" w:after="225"/>
        <w:jc w:val="center"/>
        <w:textAlignment w:val="baseline"/>
        <w:rPr>
          <w:rFonts w:ascii="Arial" w:hAnsi="Arial" w:cs="Arial"/>
          <w:b w:val="0"/>
          <w:bCs w:val="0"/>
          <w:color w:val="3C3C3C"/>
          <w:spacing w:val="2"/>
          <w:sz w:val="41"/>
          <w:szCs w:val="41"/>
        </w:rPr>
      </w:pPr>
    </w:p>
    <w:p w:rsidR="00426C68" w:rsidRDefault="00426C68" w:rsidP="00426C68">
      <w:pPr>
        <w:pStyle w:val="2"/>
        <w:shd w:val="clear" w:color="auto" w:fill="FFFFFF"/>
        <w:spacing w:before="375" w:after="225"/>
        <w:jc w:val="center"/>
        <w:textAlignment w:val="baseline"/>
        <w:rPr>
          <w:rFonts w:ascii="Arial" w:hAnsi="Arial" w:cs="Arial"/>
          <w:b w:val="0"/>
          <w:bCs w:val="0"/>
          <w:color w:val="3C3C3C"/>
          <w:spacing w:val="2"/>
          <w:sz w:val="41"/>
          <w:szCs w:val="41"/>
        </w:rPr>
      </w:pPr>
    </w:p>
    <w:p w:rsidR="00426C68" w:rsidRDefault="00426C68" w:rsidP="00426C68">
      <w:pPr>
        <w:pStyle w:val="2"/>
        <w:shd w:val="clear" w:color="auto" w:fill="FFFFFF"/>
        <w:spacing w:before="375" w:after="225"/>
        <w:jc w:val="center"/>
        <w:textAlignment w:val="baseline"/>
        <w:rPr>
          <w:rFonts w:ascii="Arial" w:hAnsi="Arial" w:cs="Arial"/>
          <w:b w:val="0"/>
          <w:bCs w:val="0"/>
          <w:color w:val="3C3C3C"/>
          <w:spacing w:val="2"/>
          <w:sz w:val="41"/>
          <w:szCs w:val="41"/>
        </w:rPr>
      </w:pPr>
    </w:p>
    <w:p w:rsidR="00426C68" w:rsidRDefault="00426C68" w:rsidP="00426C68">
      <w:pPr>
        <w:pStyle w:val="2"/>
        <w:shd w:val="clear" w:color="auto" w:fill="FFFFFF"/>
        <w:spacing w:before="375" w:after="225"/>
        <w:jc w:val="center"/>
        <w:textAlignment w:val="baseline"/>
        <w:rPr>
          <w:rFonts w:ascii="Arial" w:hAnsi="Arial" w:cs="Arial"/>
          <w:b w:val="0"/>
          <w:bCs w:val="0"/>
          <w:color w:val="3C3C3C"/>
          <w:spacing w:val="2"/>
          <w:sz w:val="41"/>
          <w:szCs w:val="41"/>
        </w:rPr>
      </w:pPr>
    </w:p>
    <w:p w:rsidR="00426C68" w:rsidRDefault="00426C68" w:rsidP="00426C68">
      <w:pPr>
        <w:pStyle w:val="2"/>
        <w:shd w:val="clear" w:color="auto" w:fill="FFFFFF"/>
        <w:spacing w:before="375" w:after="225"/>
        <w:jc w:val="center"/>
        <w:textAlignment w:val="baseline"/>
        <w:rPr>
          <w:rFonts w:ascii="Arial" w:hAnsi="Arial" w:cs="Arial"/>
          <w:b w:val="0"/>
          <w:bCs w:val="0"/>
          <w:color w:val="3C3C3C"/>
          <w:spacing w:val="2"/>
          <w:sz w:val="41"/>
          <w:szCs w:val="41"/>
        </w:rPr>
      </w:pPr>
    </w:p>
    <w:p w:rsidR="00426C68" w:rsidRDefault="00426C68" w:rsidP="00426C68">
      <w:pPr>
        <w:pStyle w:val="2"/>
        <w:shd w:val="clear" w:color="auto" w:fill="FFFFFF"/>
        <w:spacing w:before="375" w:after="225"/>
        <w:jc w:val="center"/>
        <w:textAlignment w:val="baseline"/>
        <w:rPr>
          <w:rFonts w:ascii="Arial" w:hAnsi="Arial" w:cs="Arial"/>
          <w:b w:val="0"/>
          <w:bCs w:val="0"/>
          <w:color w:val="3C3C3C"/>
          <w:spacing w:val="2"/>
          <w:sz w:val="41"/>
          <w:szCs w:val="41"/>
        </w:rPr>
      </w:pPr>
    </w:p>
    <w:p w:rsidR="00426C68" w:rsidRDefault="00426C68" w:rsidP="00426C68"/>
    <w:p w:rsidR="00426C68" w:rsidRDefault="00426C68" w:rsidP="00426C68"/>
    <w:p w:rsidR="00426C68" w:rsidRDefault="00426C68" w:rsidP="00426C68"/>
    <w:p w:rsidR="00426C68" w:rsidRDefault="00426C68" w:rsidP="00426C68"/>
    <w:p w:rsidR="00426C68" w:rsidRDefault="00426C68" w:rsidP="00426C68"/>
    <w:p w:rsidR="00426C68" w:rsidRDefault="00426C68" w:rsidP="00426C68"/>
    <w:p w:rsidR="00426C68" w:rsidRPr="00734D74" w:rsidRDefault="00426C68" w:rsidP="00426C68"/>
    <w:p w:rsidR="00426C68" w:rsidRPr="00447A87" w:rsidRDefault="00426C68" w:rsidP="00426C68">
      <w:pPr>
        <w:pStyle w:val="a6"/>
        <w:jc w:val="left"/>
        <w:rPr>
          <w:b w:val="0"/>
          <w:sz w:val="28"/>
          <w:szCs w:val="28"/>
        </w:rPr>
      </w:pPr>
    </w:p>
    <w:p w:rsidR="00426C68" w:rsidRDefault="00426C68" w:rsidP="00426C68">
      <w:pPr>
        <w:pStyle w:val="a6"/>
        <w:jc w:val="left"/>
        <w:rPr>
          <w:b w:val="0"/>
          <w:sz w:val="28"/>
          <w:szCs w:val="28"/>
        </w:rPr>
      </w:pPr>
      <w:r w:rsidRPr="00447A87">
        <w:rPr>
          <w:b w:val="0"/>
          <w:sz w:val="28"/>
          <w:szCs w:val="28"/>
        </w:rPr>
        <w:t xml:space="preserve">Приложение N 5. </w:t>
      </w:r>
    </w:p>
    <w:p w:rsidR="00426C68" w:rsidRDefault="00426C68" w:rsidP="00426C68">
      <w:pPr>
        <w:pStyle w:val="a6"/>
        <w:jc w:val="left"/>
        <w:rPr>
          <w:b w:val="0"/>
          <w:sz w:val="28"/>
          <w:szCs w:val="28"/>
        </w:rPr>
      </w:pPr>
      <w:r>
        <w:rPr>
          <w:b w:val="0"/>
          <w:sz w:val="28"/>
          <w:szCs w:val="28"/>
        </w:rPr>
        <w:tab/>
      </w:r>
      <w:r>
        <w:rPr>
          <w:b w:val="0"/>
          <w:sz w:val="28"/>
          <w:szCs w:val="28"/>
        </w:rPr>
        <w:tab/>
      </w:r>
      <w:r>
        <w:rPr>
          <w:b w:val="0"/>
          <w:sz w:val="28"/>
          <w:szCs w:val="28"/>
        </w:rPr>
        <w:tab/>
      </w:r>
      <w:r>
        <w:rPr>
          <w:b w:val="0"/>
          <w:sz w:val="28"/>
          <w:szCs w:val="28"/>
        </w:rPr>
        <w:tab/>
      </w:r>
      <w:r w:rsidRPr="00447A87">
        <w:rPr>
          <w:b w:val="0"/>
          <w:sz w:val="28"/>
          <w:szCs w:val="28"/>
        </w:rPr>
        <w:t>Акт N ______</w:t>
      </w:r>
    </w:p>
    <w:p w:rsidR="00426C68" w:rsidRPr="00447A87" w:rsidRDefault="00426C68" w:rsidP="00426C68">
      <w:pPr>
        <w:pStyle w:val="a6"/>
        <w:jc w:val="left"/>
        <w:rPr>
          <w:b w:val="0"/>
          <w:sz w:val="28"/>
          <w:szCs w:val="28"/>
        </w:rPr>
      </w:pPr>
      <w:r w:rsidRPr="00447A87">
        <w:rPr>
          <w:b w:val="0"/>
          <w:sz w:val="28"/>
          <w:szCs w:val="28"/>
        </w:rPr>
        <w:t xml:space="preserve">о выявлении рекламной конструкции, без действующего разрешения либо договора на установку и эксплуатацию на </w:t>
      </w:r>
      <w:proofErr w:type="gramStart"/>
      <w:r w:rsidRPr="00447A87">
        <w:rPr>
          <w:b w:val="0"/>
          <w:sz w:val="28"/>
          <w:szCs w:val="28"/>
        </w:rPr>
        <w:t>территории  муниципального</w:t>
      </w:r>
      <w:proofErr w:type="gramEnd"/>
      <w:r w:rsidRPr="00447A87">
        <w:rPr>
          <w:b w:val="0"/>
          <w:sz w:val="28"/>
          <w:szCs w:val="28"/>
        </w:rPr>
        <w:t xml:space="preserve"> района «Бабаюртовский район»</w:t>
      </w:r>
    </w:p>
    <w:p w:rsidR="00426C68" w:rsidRPr="00447A87" w:rsidRDefault="00426C68" w:rsidP="00426C68">
      <w:pPr>
        <w:pStyle w:val="a6"/>
        <w:jc w:val="left"/>
        <w:rPr>
          <w:b w:val="0"/>
          <w:sz w:val="24"/>
          <w:szCs w:val="24"/>
        </w:rPr>
      </w:pPr>
      <w:r>
        <w:rPr>
          <w:rFonts w:ascii="Arial" w:hAnsi="Arial" w:cs="Arial"/>
          <w:spacing w:val="2"/>
          <w:sz w:val="21"/>
          <w:szCs w:val="21"/>
        </w:rPr>
        <w:br/>
      </w:r>
      <w:r w:rsidRPr="00447A87">
        <w:rPr>
          <w:b w:val="0"/>
          <w:sz w:val="24"/>
          <w:szCs w:val="24"/>
        </w:rPr>
        <w:t>Приложение N 5 </w:t>
      </w:r>
      <w:r w:rsidRPr="00447A87">
        <w:rPr>
          <w:b w:val="0"/>
          <w:sz w:val="24"/>
          <w:szCs w:val="24"/>
        </w:rPr>
        <w:br/>
      </w:r>
      <w:r w:rsidRPr="00447A87">
        <w:rPr>
          <w:b w:val="0"/>
          <w:sz w:val="24"/>
          <w:szCs w:val="24"/>
        </w:rPr>
        <w:tab/>
      </w:r>
      <w:r w:rsidRPr="00447A87">
        <w:rPr>
          <w:b w:val="0"/>
          <w:sz w:val="24"/>
          <w:szCs w:val="24"/>
        </w:rPr>
        <w:tab/>
      </w:r>
      <w:r w:rsidRPr="00447A87">
        <w:rPr>
          <w:b w:val="0"/>
          <w:sz w:val="24"/>
          <w:szCs w:val="24"/>
        </w:rPr>
        <w:tab/>
      </w:r>
      <w:r w:rsidRPr="00447A87">
        <w:rPr>
          <w:b w:val="0"/>
          <w:sz w:val="24"/>
          <w:szCs w:val="24"/>
        </w:rPr>
        <w:tab/>
      </w:r>
      <w:r w:rsidRPr="00447A87">
        <w:rPr>
          <w:b w:val="0"/>
          <w:sz w:val="24"/>
          <w:szCs w:val="24"/>
        </w:rPr>
        <w:tab/>
        <w:t>к положению «О порядке установки и эксплуатации</w:t>
      </w:r>
      <w:r w:rsidRPr="00447A87">
        <w:rPr>
          <w:b w:val="0"/>
          <w:sz w:val="24"/>
          <w:szCs w:val="24"/>
        </w:rPr>
        <w:br/>
      </w:r>
      <w:r w:rsidRPr="00447A87">
        <w:rPr>
          <w:b w:val="0"/>
          <w:sz w:val="24"/>
          <w:szCs w:val="24"/>
        </w:rPr>
        <w:tab/>
      </w:r>
      <w:r w:rsidRPr="00447A87">
        <w:rPr>
          <w:b w:val="0"/>
          <w:sz w:val="24"/>
          <w:szCs w:val="24"/>
        </w:rPr>
        <w:tab/>
      </w:r>
      <w:r w:rsidRPr="00447A87">
        <w:rPr>
          <w:b w:val="0"/>
          <w:sz w:val="24"/>
          <w:szCs w:val="24"/>
        </w:rPr>
        <w:tab/>
      </w:r>
      <w:r w:rsidRPr="00447A87">
        <w:rPr>
          <w:b w:val="0"/>
          <w:sz w:val="24"/>
          <w:szCs w:val="24"/>
        </w:rPr>
        <w:tab/>
      </w:r>
      <w:r w:rsidRPr="00447A87">
        <w:rPr>
          <w:b w:val="0"/>
          <w:sz w:val="24"/>
          <w:szCs w:val="24"/>
        </w:rPr>
        <w:tab/>
        <w:t>рекламных конструкций на территории</w:t>
      </w:r>
      <w:r w:rsidRPr="00447A87">
        <w:rPr>
          <w:b w:val="0"/>
          <w:sz w:val="24"/>
          <w:szCs w:val="24"/>
        </w:rPr>
        <w:br/>
      </w:r>
      <w:r w:rsidRPr="00447A87">
        <w:rPr>
          <w:b w:val="0"/>
          <w:sz w:val="24"/>
          <w:szCs w:val="24"/>
        </w:rPr>
        <w:tab/>
      </w:r>
      <w:r w:rsidRPr="00447A87">
        <w:rPr>
          <w:b w:val="0"/>
          <w:sz w:val="24"/>
          <w:szCs w:val="24"/>
        </w:rPr>
        <w:tab/>
      </w:r>
      <w:r w:rsidRPr="00447A87">
        <w:rPr>
          <w:b w:val="0"/>
          <w:sz w:val="24"/>
          <w:szCs w:val="24"/>
        </w:rPr>
        <w:tab/>
      </w:r>
      <w:r w:rsidRPr="00447A87">
        <w:rPr>
          <w:b w:val="0"/>
          <w:sz w:val="24"/>
          <w:szCs w:val="24"/>
        </w:rPr>
        <w:tab/>
      </w:r>
      <w:r w:rsidRPr="00447A87">
        <w:rPr>
          <w:b w:val="0"/>
          <w:sz w:val="24"/>
          <w:szCs w:val="24"/>
        </w:rPr>
        <w:tab/>
        <w:t xml:space="preserve"> муниципального района «Бабаюртовский район»»</w:t>
      </w:r>
    </w:p>
    <w:tbl>
      <w:tblPr>
        <w:tblW w:w="0" w:type="auto"/>
        <w:tblCellMar>
          <w:left w:w="0" w:type="dxa"/>
          <w:right w:w="0" w:type="dxa"/>
        </w:tblCellMar>
        <w:tblLook w:val="04A0" w:firstRow="1" w:lastRow="0" w:firstColumn="1" w:lastColumn="0" w:noHBand="0" w:noVBand="1"/>
      </w:tblPr>
      <w:tblGrid>
        <w:gridCol w:w="4817"/>
        <w:gridCol w:w="4538"/>
      </w:tblGrid>
      <w:tr w:rsidR="00426C68" w:rsidRPr="00447A87" w:rsidTr="00E10843">
        <w:trPr>
          <w:trHeight w:val="15"/>
        </w:trPr>
        <w:tc>
          <w:tcPr>
            <w:tcW w:w="4817" w:type="dxa"/>
            <w:hideMark/>
          </w:tcPr>
          <w:p w:rsidR="00426C68" w:rsidRPr="00447A87" w:rsidRDefault="00426C68" w:rsidP="00E10843">
            <w:pPr>
              <w:pStyle w:val="a6"/>
              <w:jc w:val="left"/>
              <w:rPr>
                <w:b w:val="0"/>
                <w:sz w:val="24"/>
                <w:szCs w:val="24"/>
              </w:rPr>
            </w:pPr>
          </w:p>
        </w:tc>
        <w:tc>
          <w:tcPr>
            <w:tcW w:w="4538" w:type="dxa"/>
            <w:hideMark/>
          </w:tcPr>
          <w:p w:rsidR="00426C68" w:rsidRPr="00447A87" w:rsidRDefault="00426C68" w:rsidP="00E10843">
            <w:pPr>
              <w:pStyle w:val="a6"/>
              <w:jc w:val="left"/>
              <w:rPr>
                <w:b w:val="0"/>
                <w:sz w:val="24"/>
                <w:szCs w:val="24"/>
              </w:rPr>
            </w:pPr>
          </w:p>
        </w:tc>
      </w:tr>
      <w:tr w:rsidR="00426C68" w:rsidRPr="00447A87" w:rsidTr="00E10843">
        <w:tc>
          <w:tcPr>
            <w:tcW w:w="4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sz w:val="24"/>
                <w:szCs w:val="24"/>
              </w:rPr>
            </w:pPr>
            <w:r w:rsidRPr="00447A87">
              <w:rPr>
                <w:b w:val="0"/>
                <w:sz w:val="24"/>
                <w:szCs w:val="24"/>
              </w:rPr>
              <w:lastRenderedPageBreak/>
              <w:t>Фото рекламной конструкции</w:t>
            </w:r>
          </w:p>
        </w:tc>
        <w:tc>
          <w:tcPr>
            <w:tcW w:w="4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sz w:val="24"/>
                <w:szCs w:val="24"/>
              </w:rPr>
            </w:pPr>
            <w:r w:rsidRPr="00447A87">
              <w:rPr>
                <w:b w:val="0"/>
                <w:sz w:val="24"/>
                <w:szCs w:val="24"/>
              </w:rPr>
              <w:t>Карта с отметкой места размещения рекламной конструкции</w:t>
            </w:r>
          </w:p>
        </w:tc>
      </w:tr>
    </w:tbl>
    <w:p w:rsidR="00426C68" w:rsidRPr="00447A87" w:rsidRDefault="00426C68" w:rsidP="00426C68">
      <w:pPr>
        <w:pStyle w:val="a6"/>
        <w:jc w:val="left"/>
        <w:rPr>
          <w:b w:val="0"/>
          <w:sz w:val="24"/>
          <w:szCs w:val="24"/>
        </w:rPr>
      </w:pPr>
      <w:r w:rsidRPr="00447A87">
        <w:rPr>
          <w:sz w:val="24"/>
          <w:szCs w:val="24"/>
        </w:rPr>
        <w:t xml:space="preserve">"___" </w:t>
      </w:r>
      <w:r w:rsidRPr="00447A87">
        <w:rPr>
          <w:b w:val="0"/>
          <w:sz w:val="24"/>
          <w:szCs w:val="24"/>
        </w:rPr>
        <w:t>_____________ 20___ года проведена визуальная проверка рекламной конструкции </w:t>
      </w:r>
      <w:r w:rsidRPr="00447A87">
        <w:rPr>
          <w:b w:val="0"/>
          <w:sz w:val="24"/>
          <w:szCs w:val="24"/>
        </w:rPr>
        <w:br/>
        <w:t>________________________________________________________________________________</w:t>
      </w:r>
      <w:r w:rsidRPr="00447A87">
        <w:rPr>
          <w:b w:val="0"/>
          <w:sz w:val="24"/>
          <w:szCs w:val="24"/>
        </w:rPr>
        <w:br/>
        <w:t>________________________________________________________________________</w:t>
      </w:r>
    </w:p>
    <w:p w:rsidR="00426C68" w:rsidRPr="00447A87" w:rsidRDefault="00426C68" w:rsidP="00426C68">
      <w:pPr>
        <w:pStyle w:val="a6"/>
        <w:jc w:val="left"/>
        <w:rPr>
          <w:b w:val="0"/>
          <w:sz w:val="24"/>
          <w:szCs w:val="24"/>
        </w:rPr>
      </w:pPr>
      <w:r w:rsidRPr="00447A87">
        <w:rPr>
          <w:b w:val="0"/>
          <w:sz w:val="24"/>
          <w:szCs w:val="24"/>
        </w:rPr>
        <w:t>Владелец рекламной конструкции (организационно-правовая форма организации, ФИО, должность руководителя, почтовый адрес, телефон) </w:t>
      </w:r>
      <w:r w:rsidRPr="00447A87">
        <w:rPr>
          <w:b w:val="0"/>
          <w:sz w:val="24"/>
          <w:szCs w:val="24"/>
        </w:rPr>
        <w:br/>
        <w:t>___________________________________________________________________________</w:t>
      </w:r>
      <w:r w:rsidRPr="00447A87">
        <w:rPr>
          <w:b w:val="0"/>
          <w:sz w:val="24"/>
          <w:szCs w:val="24"/>
        </w:rPr>
        <w:br/>
        <w:t>_____________________________________________________________________________</w:t>
      </w:r>
    </w:p>
    <w:p w:rsidR="00426C68" w:rsidRPr="00447A87" w:rsidRDefault="00426C68" w:rsidP="00426C68">
      <w:pPr>
        <w:pStyle w:val="a6"/>
        <w:jc w:val="left"/>
      </w:pPr>
      <w:r w:rsidRPr="00447A87">
        <w:rPr>
          <w:b w:val="0"/>
          <w:sz w:val="24"/>
          <w:szCs w:val="24"/>
        </w:rPr>
        <w:t>Законный владелец недвижимого имущества, к которому присоединена рекламная конструкция (организационно-правовая форма организации, ФИО, должность руководителя, почтовый адрес, телефон) </w:t>
      </w:r>
      <w:r w:rsidRPr="00447A87">
        <w:rPr>
          <w:b w:val="0"/>
          <w:sz w:val="24"/>
          <w:szCs w:val="24"/>
        </w:rPr>
        <w:br/>
        <w:t>____________________________________________________________________________</w:t>
      </w:r>
      <w:r w:rsidRPr="00447A87">
        <w:rPr>
          <w:b w:val="0"/>
          <w:sz w:val="24"/>
          <w:szCs w:val="24"/>
        </w:rPr>
        <w:br/>
      </w:r>
      <w:r w:rsidRPr="00447A87">
        <w:t>____________________________________________________________________________</w:t>
      </w:r>
    </w:p>
    <w:tbl>
      <w:tblPr>
        <w:tblW w:w="0" w:type="auto"/>
        <w:tblCellMar>
          <w:left w:w="0" w:type="dxa"/>
          <w:right w:w="0" w:type="dxa"/>
        </w:tblCellMar>
        <w:tblLook w:val="04A0" w:firstRow="1" w:lastRow="0" w:firstColumn="1" w:lastColumn="0" w:noHBand="0" w:noVBand="1"/>
      </w:tblPr>
      <w:tblGrid>
        <w:gridCol w:w="4840"/>
        <w:gridCol w:w="4515"/>
      </w:tblGrid>
      <w:tr w:rsidR="00426C68" w:rsidRPr="00447A87" w:rsidTr="00E10843">
        <w:trPr>
          <w:trHeight w:val="15"/>
        </w:trPr>
        <w:tc>
          <w:tcPr>
            <w:tcW w:w="5914" w:type="dxa"/>
            <w:hideMark/>
          </w:tcPr>
          <w:p w:rsidR="00426C68" w:rsidRPr="00447A87" w:rsidRDefault="00426C68" w:rsidP="00E10843">
            <w:pPr>
              <w:pStyle w:val="a6"/>
              <w:jc w:val="left"/>
              <w:rPr>
                <w:b w:val="0"/>
                <w:sz w:val="24"/>
                <w:szCs w:val="24"/>
              </w:rPr>
            </w:pPr>
          </w:p>
        </w:tc>
        <w:tc>
          <w:tcPr>
            <w:tcW w:w="5544" w:type="dxa"/>
            <w:hideMark/>
          </w:tcPr>
          <w:p w:rsidR="00426C68" w:rsidRPr="00447A87" w:rsidRDefault="00426C68" w:rsidP="00E10843">
            <w:pPr>
              <w:pStyle w:val="a6"/>
              <w:jc w:val="left"/>
              <w:rPr>
                <w:b w:val="0"/>
                <w:sz w:val="24"/>
                <w:szCs w:val="24"/>
              </w:rPr>
            </w:pPr>
          </w:p>
        </w:tc>
      </w:tr>
      <w:tr w:rsidR="00426C68" w:rsidRPr="00447A87" w:rsidTr="00E10843">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sz w:val="24"/>
                <w:szCs w:val="24"/>
              </w:rPr>
            </w:pPr>
            <w:r w:rsidRPr="00447A87">
              <w:rPr>
                <w:b w:val="0"/>
                <w:sz w:val="24"/>
                <w:szCs w:val="24"/>
              </w:rPr>
              <w:t>Информация о состоянии разрешительной документации</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sz w:val="24"/>
                <w:szCs w:val="24"/>
              </w:rPr>
            </w:pPr>
            <w:r w:rsidRPr="00447A87">
              <w:rPr>
                <w:b w:val="0"/>
                <w:sz w:val="24"/>
                <w:szCs w:val="24"/>
              </w:rPr>
              <w:t>Информация по визуальному обследованию рекламной конструкции</w:t>
            </w:r>
          </w:p>
        </w:tc>
      </w:tr>
      <w:tr w:rsidR="00426C68" w:rsidRPr="00447A87" w:rsidTr="00E10843">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sz w:val="24"/>
                <w:szCs w:val="24"/>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447A87" w:rsidRDefault="00426C68" w:rsidP="00E10843">
            <w:pPr>
              <w:pStyle w:val="a6"/>
              <w:jc w:val="left"/>
              <w:rPr>
                <w:b w:val="0"/>
                <w:sz w:val="24"/>
                <w:szCs w:val="24"/>
              </w:rPr>
            </w:pPr>
          </w:p>
        </w:tc>
      </w:tr>
    </w:tbl>
    <w:p w:rsidR="00426C68" w:rsidRPr="00447A87" w:rsidRDefault="00426C68" w:rsidP="00426C68">
      <w:pPr>
        <w:pStyle w:val="a6"/>
        <w:jc w:val="left"/>
        <w:rPr>
          <w:b w:val="0"/>
          <w:sz w:val="24"/>
          <w:szCs w:val="24"/>
        </w:rPr>
      </w:pPr>
      <w:r w:rsidRPr="00447A87">
        <w:rPr>
          <w:b w:val="0"/>
          <w:sz w:val="24"/>
          <w:szCs w:val="24"/>
        </w:rPr>
        <w:t>Проверку провели:</w:t>
      </w:r>
    </w:p>
    <w:p w:rsidR="00426C68" w:rsidRPr="00447A87" w:rsidRDefault="00426C68" w:rsidP="00426C68">
      <w:pPr>
        <w:pStyle w:val="a6"/>
        <w:jc w:val="left"/>
        <w:rPr>
          <w:b w:val="0"/>
          <w:sz w:val="24"/>
          <w:szCs w:val="24"/>
        </w:rPr>
      </w:pPr>
      <w:r w:rsidRPr="00447A87">
        <w:rPr>
          <w:b w:val="0"/>
          <w:sz w:val="24"/>
          <w:szCs w:val="24"/>
        </w:rPr>
        <w:br/>
        <w:t>____________________________________________________________________________</w:t>
      </w:r>
      <w:r w:rsidRPr="00447A87">
        <w:rPr>
          <w:b w:val="0"/>
          <w:sz w:val="24"/>
          <w:szCs w:val="24"/>
        </w:rPr>
        <w:br/>
      </w:r>
      <w:r w:rsidRPr="00447A87">
        <w:rPr>
          <w:b w:val="0"/>
          <w:sz w:val="24"/>
          <w:szCs w:val="24"/>
        </w:rPr>
        <w:br/>
        <w:t>(должность, ФИО, подпись)</w:t>
      </w:r>
      <w:r w:rsidRPr="00447A87">
        <w:rPr>
          <w:b w:val="0"/>
          <w:sz w:val="24"/>
          <w:szCs w:val="24"/>
        </w:rPr>
        <w:br/>
      </w:r>
      <w:r w:rsidRPr="00447A87">
        <w:rPr>
          <w:b w:val="0"/>
          <w:sz w:val="24"/>
          <w:szCs w:val="24"/>
        </w:rPr>
        <w:br/>
        <w:t>____________________________________________________________________________</w:t>
      </w:r>
      <w:r w:rsidRPr="00447A87">
        <w:rPr>
          <w:b w:val="0"/>
          <w:sz w:val="24"/>
          <w:szCs w:val="24"/>
        </w:rPr>
        <w:br/>
      </w:r>
      <w:r w:rsidRPr="00447A87">
        <w:rPr>
          <w:b w:val="0"/>
          <w:sz w:val="24"/>
          <w:szCs w:val="24"/>
        </w:rPr>
        <w:br/>
        <w:t>(должность, ФИО, подпись)</w:t>
      </w:r>
      <w:r w:rsidRPr="00447A87">
        <w:rPr>
          <w:b w:val="0"/>
          <w:sz w:val="24"/>
          <w:szCs w:val="24"/>
        </w:rPr>
        <w:br/>
      </w:r>
      <w:r w:rsidRPr="00447A87">
        <w:rPr>
          <w:b w:val="0"/>
          <w:sz w:val="24"/>
          <w:szCs w:val="24"/>
        </w:rPr>
        <w:br/>
        <w:t>____________________________________________________________________________</w:t>
      </w:r>
      <w:r w:rsidRPr="00447A87">
        <w:rPr>
          <w:b w:val="0"/>
          <w:sz w:val="24"/>
          <w:szCs w:val="24"/>
        </w:rPr>
        <w:br/>
      </w:r>
      <w:r w:rsidRPr="00447A87">
        <w:rPr>
          <w:b w:val="0"/>
          <w:sz w:val="24"/>
          <w:szCs w:val="24"/>
        </w:rPr>
        <w:br/>
        <w:t>(должность, ФИО, подпись)</w:t>
      </w:r>
    </w:p>
    <w:p w:rsidR="00426C68" w:rsidRDefault="00426C68" w:rsidP="00426C68">
      <w:pPr>
        <w:rPr>
          <w:rFonts w:ascii="Times New Roman" w:eastAsia="Times New Roman" w:hAnsi="Times New Roman" w:cs="Times New Roman"/>
          <w:bCs/>
          <w:sz w:val="24"/>
          <w:szCs w:val="24"/>
          <w:lang w:eastAsia="ru-RU"/>
        </w:rPr>
      </w:pPr>
    </w:p>
    <w:p w:rsidR="00426C68" w:rsidRDefault="00426C68" w:rsidP="00426C68">
      <w:pPr>
        <w:rPr>
          <w:rFonts w:ascii="Times New Roman" w:eastAsia="Times New Roman" w:hAnsi="Times New Roman" w:cs="Times New Roman"/>
          <w:bCs/>
          <w:sz w:val="24"/>
          <w:szCs w:val="24"/>
          <w:lang w:eastAsia="ru-RU"/>
        </w:rPr>
      </w:pPr>
    </w:p>
    <w:p w:rsidR="00426C68" w:rsidRPr="00447A87" w:rsidRDefault="00426C68" w:rsidP="00426C68">
      <w:pPr>
        <w:rPr>
          <w:lang w:eastAsia="ru-RU"/>
        </w:rPr>
      </w:pPr>
    </w:p>
    <w:p w:rsidR="00426C68" w:rsidRDefault="00426C68" w:rsidP="00426C68">
      <w:pPr>
        <w:pStyle w:val="a6"/>
        <w:rPr>
          <w:b w:val="0"/>
          <w:sz w:val="28"/>
          <w:szCs w:val="28"/>
        </w:rPr>
      </w:pPr>
      <w:r w:rsidRPr="00447A87">
        <w:rPr>
          <w:b w:val="0"/>
          <w:sz w:val="28"/>
          <w:szCs w:val="28"/>
        </w:rPr>
        <w:t xml:space="preserve">Приложение N 6. </w:t>
      </w:r>
    </w:p>
    <w:p w:rsidR="00426C68" w:rsidRDefault="00426C68" w:rsidP="00426C68">
      <w:pPr>
        <w:pStyle w:val="a6"/>
        <w:rPr>
          <w:b w:val="0"/>
          <w:sz w:val="28"/>
          <w:szCs w:val="28"/>
        </w:rPr>
      </w:pPr>
      <w:r w:rsidRPr="00447A87">
        <w:rPr>
          <w:b w:val="0"/>
          <w:sz w:val="28"/>
          <w:szCs w:val="28"/>
        </w:rPr>
        <w:t>ПРЕДПИСАНИЕ N ____</w:t>
      </w:r>
    </w:p>
    <w:p w:rsidR="00426C68" w:rsidRPr="00447A87" w:rsidRDefault="00426C68" w:rsidP="00426C68">
      <w:pPr>
        <w:pStyle w:val="a6"/>
        <w:rPr>
          <w:b w:val="0"/>
          <w:sz w:val="28"/>
          <w:szCs w:val="28"/>
        </w:rPr>
      </w:pPr>
      <w:r w:rsidRPr="00447A87">
        <w:rPr>
          <w:b w:val="0"/>
          <w:sz w:val="28"/>
          <w:szCs w:val="28"/>
        </w:rPr>
        <w:t>О ДЕМОНТАЖЕ САМОВОЛЬНО УСТАНОВЛЕННОЙ РЕКЛАМНОЙ КОНСТРУКЦИИ</w:t>
      </w:r>
    </w:p>
    <w:p w:rsidR="00426C68" w:rsidRDefault="00426C68" w:rsidP="00426C68">
      <w:pPr>
        <w:pStyle w:val="formattext"/>
        <w:shd w:val="clear" w:color="auto" w:fill="FFFFFF"/>
        <w:spacing w:before="0" w:beforeAutospacing="0" w:after="0" w:afterAutospacing="0" w:line="315" w:lineRule="atLeast"/>
        <w:jc w:val="right"/>
        <w:textAlignment w:val="baseline"/>
        <w:rPr>
          <w:color w:val="2D2D2D"/>
        </w:rPr>
      </w:pPr>
      <w:r>
        <w:rPr>
          <w:rFonts w:ascii="Arial" w:hAnsi="Arial" w:cs="Arial"/>
          <w:color w:val="2D2D2D"/>
          <w:spacing w:val="2"/>
          <w:sz w:val="21"/>
          <w:szCs w:val="21"/>
        </w:rPr>
        <w:br/>
      </w:r>
      <w:r>
        <w:rPr>
          <w:rFonts w:ascii="Arial" w:hAnsi="Arial" w:cs="Arial"/>
          <w:color w:val="2D2D2D"/>
          <w:spacing w:val="2"/>
          <w:sz w:val="21"/>
          <w:szCs w:val="21"/>
        </w:rPr>
        <w:br/>
      </w:r>
      <w:r>
        <w:rPr>
          <w:color w:val="2D2D2D"/>
        </w:rPr>
        <w:t>Приложение N 6 </w:t>
      </w:r>
      <w:r>
        <w:rPr>
          <w:color w:val="2D2D2D"/>
        </w:rPr>
        <w:br/>
      </w:r>
      <w:r>
        <w:rPr>
          <w:color w:val="2D2D2D"/>
        </w:rPr>
        <w:tab/>
      </w:r>
      <w:r>
        <w:rPr>
          <w:color w:val="2D2D2D"/>
        </w:rPr>
        <w:tab/>
      </w:r>
      <w:r>
        <w:rPr>
          <w:color w:val="2D2D2D"/>
        </w:rPr>
        <w:tab/>
      </w:r>
      <w:r>
        <w:rPr>
          <w:color w:val="2D2D2D"/>
        </w:rPr>
        <w:tab/>
      </w:r>
      <w:r>
        <w:rPr>
          <w:color w:val="2D2D2D"/>
        </w:rPr>
        <w:tab/>
        <w:t>к положению «</w:t>
      </w:r>
      <w:r w:rsidRPr="00D97DB4">
        <w:rPr>
          <w:color w:val="2D2D2D"/>
        </w:rPr>
        <w:t>О порядке установки и эксплуатации</w:t>
      </w:r>
      <w:r w:rsidRPr="00D97DB4">
        <w:rPr>
          <w:color w:val="2D2D2D"/>
        </w:rPr>
        <w:br/>
      </w:r>
      <w:r>
        <w:rPr>
          <w:color w:val="2D2D2D"/>
        </w:rPr>
        <w:lastRenderedPageBreak/>
        <w:tab/>
      </w:r>
      <w:r>
        <w:rPr>
          <w:color w:val="2D2D2D"/>
        </w:rPr>
        <w:tab/>
      </w:r>
      <w:r>
        <w:rPr>
          <w:color w:val="2D2D2D"/>
        </w:rPr>
        <w:tab/>
      </w:r>
      <w:r>
        <w:rPr>
          <w:color w:val="2D2D2D"/>
        </w:rPr>
        <w:tab/>
      </w:r>
      <w:r>
        <w:rPr>
          <w:color w:val="2D2D2D"/>
        </w:rPr>
        <w:tab/>
      </w:r>
      <w:r w:rsidRPr="00D97DB4">
        <w:rPr>
          <w:color w:val="2D2D2D"/>
        </w:rPr>
        <w:t>рекламных конструкций на территории</w:t>
      </w:r>
      <w:r w:rsidRPr="00D97DB4">
        <w:rPr>
          <w:color w:val="2D2D2D"/>
        </w:rPr>
        <w:br/>
      </w:r>
      <w:r>
        <w:rPr>
          <w:color w:val="2D2D2D"/>
        </w:rPr>
        <w:tab/>
      </w:r>
      <w:r>
        <w:rPr>
          <w:color w:val="2D2D2D"/>
        </w:rPr>
        <w:tab/>
      </w:r>
      <w:r>
        <w:rPr>
          <w:color w:val="2D2D2D"/>
        </w:rPr>
        <w:tab/>
      </w:r>
      <w:r>
        <w:rPr>
          <w:color w:val="2D2D2D"/>
        </w:rPr>
        <w:tab/>
      </w:r>
      <w:r>
        <w:rPr>
          <w:color w:val="2D2D2D"/>
        </w:rPr>
        <w:tab/>
      </w:r>
      <w:r w:rsidRPr="00D97DB4">
        <w:rPr>
          <w:color w:val="2D2D2D"/>
        </w:rPr>
        <w:t xml:space="preserve"> муниципального района «Бабаюртовский район»</w:t>
      </w:r>
      <w:r>
        <w:rPr>
          <w:color w:val="2D2D2D"/>
        </w:rPr>
        <w:t>»</w:t>
      </w:r>
    </w:p>
    <w:p w:rsidR="00426C68" w:rsidRPr="00447A87" w:rsidRDefault="00426C68" w:rsidP="00426C68">
      <w:pPr>
        <w:pStyle w:val="a6"/>
        <w:jc w:val="left"/>
        <w:rPr>
          <w:b w:val="0"/>
          <w:sz w:val="24"/>
          <w:szCs w:val="24"/>
        </w:rPr>
      </w:pPr>
      <w:r>
        <w:br/>
      </w:r>
      <w:r w:rsidRPr="00447A87">
        <w:rPr>
          <w:b w:val="0"/>
          <w:sz w:val="24"/>
          <w:szCs w:val="24"/>
        </w:rPr>
        <w:t>с. Бабаюрт "___" ____________ 20___ г.</w:t>
      </w:r>
    </w:p>
    <w:p w:rsidR="00426C68" w:rsidRPr="00447A87" w:rsidRDefault="00426C68" w:rsidP="00426C68">
      <w:pPr>
        <w:pStyle w:val="a6"/>
        <w:jc w:val="left"/>
        <w:rPr>
          <w:b w:val="0"/>
          <w:sz w:val="24"/>
          <w:szCs w:val="24"/>
        </w:rPr>
      </w:pPr>
      <w:r w:rsidRPr="00447A87">
        <w:rPr>
          <w:b w:val="0"/>
          <w:sz w:val="24"/>
          <w:szCs w:val="24"/>
        </w:rPr>
        <w:t>Администрацией  муниципального района на тер</w:t>
      </w:r>
      <w:r>
        <w:rPr>
          <w:b w:val="0"/>
          <w:sz w:val="24"/>
          <w:szCs w:val="24"/>
        </w:rPr>
        <w:t>ритории муниципального</w:t>
      </w:r>
      <w:r w:rsidRPr="00447A87">
        <w:rPr>
          <w:b w:val="0"/>
          <w:sz w:val="24"/>
          <w:szCs w:val="24"/>
        </w:rPr>
        <w:t xml:space="preserve"> района выявлено нарушение порядка установки рекламной конструкции, предусмотренного </w:t>
      </w:r>
      <w:hyperlink r:id="rId12" w:history="1">
        <w:r w:rsidRPr="00447A87">
          <w:rPr>
            <w:rStyle w:val="a7"/>
            <w:rFonts w:ascii="Arial" w:eastAsiaTheme="majorEastAsia" w:hAnsi="Arial" w:cs="Arial"/>
            <w:b w:val="0"/>
            <w:color w:val="00466E"/>
            <w:spacing w:val="2"/>
            <w:sz w:val="24"/>
            <w:szCs w:val="24"/>
          </w:rPr>
          <w:t>Федеральным законом от 13.03.2006 г. N 38-ФЗ "О рекламе"</w:t>
        </w:r>
      </w:hyperlink>
      <w:r w:rsidRPr="00447A87">
        <w:rPr>
          <w:b w:val="0"/>
          <w:sz w:val="24"/>
          <w:szCs w:val="24"/>
        </w:rPr>
        <w:t>, а именно:</w:t>
      </w:r>
      <w:r w:rsidRPr="00447A87">
        <w:rPr>
          <w:b w:val="0"/>
          <w:sz w:val="24"/>
          <w:szCs w:val="24"/>
        </w:rPr>
        <w:br/>
      </w:r>
      <w:r w:rsidRPr="00447A87">
        <w:rPr>
          <w:b w:val="0"/>
          <w:sz w:val="24"/>
          <w:szCs w:val="24"/>
        </w:rPr>
        <w:br/>
      </w:r>
      <w:r w:rsidRPr="00447A87">
        <w:rPr>
          <w:b w:val="0"/>
          <w:sz w:val="24"/>
          <w:szCs w:val="24"/>
        </w:rPr>
        <w:br/>
        <w:t>___________________________________________________________________________,</w:t>
      </w:r>
      <w:r w:rsidRPr="00447A87">
        <w:rPr>
          <w:b w:val="0"/>
          <w:sz w:val="24"/>
          <w:szCs w:val="24"/>
        </w:rPr>
        <w:br/>
      </w:r>
      <w:r w:rsidRPr="00447A87">
        <w:rPr>
          <w:b w:val="0"/>
          <w:sz w:val="24"/>
          <w:szCs w:val="24"/>
        </w:rPr>
        <w:br/>
        <w:t>(в чем заключается нарушение)</w:t>
      </w:r>
      <w:r w:rsidRPr="00447A87">
        <w:rPr>
          <w:b w:val="0"/>
          <w:sz w:val="24"/>
          <w:szCs w:val="24"/>
        </w:rPr>
        <w:br/>
      </w:r>
      <w:r w:rsidRPr="00447A87">
        <w:rPr>
          <w:b w:val="0"/>
          <w:sz w:val="24"/>
          <w:szCs w:val="24"/>
        </w:rPr>
        <w:br/>
        <w:t>вид (тип) рекламной конструкции _______________________________________________,</w:t>
      </w:r>
      <w:r w:rsidRPr="00447A87">
        <w:rPr>
          <w:b w:val="0"/>
          <w:sz w:val="24"/>
          <w:szCs w:val="24"/>
        </w:rPr>
        <w:br/>
      </w:r>
      <w:r w:rsidRPr="00447A87">
        <w:rPr>
          <w:b w:val="0"/>
          <w:sz w:val="24"/>
          <w:szCs w:val="24"/>
        </w:rPr>
        <w:br/>
        <w:t>(тип объекта рекламной конструкции)</w:t>
      </w:r>
      <w:r w:rsidRPr="00447A87">
        <w:rPr>
          <w:b w:val="0"/>
          <w:sz w:val="24"/>
          <w:szCs w:val="24"/>
        </w:rPr>
        <w:br/>
      </w:r>
      <w:r w:rsidRPr="00447A87">
        <w:rPr>
          <w:b w:val="0"/>
          <w:sz w:val="24"/>
          <w:szCs w:val="24"/>
        </w:rPr>
        <w:br/>
        <w:t>принадлежащая:_____________________________________________________________,</w:t>
      </w:r>
      <w:r w:rsidRPr="00447A87">
        <w:rPr>
          <w:b w:val="0"/>
          <w:sz w:val="24"/>
          <w:szCs w:val="24"/>
        </w:rPr>
        <w:br/>
      </w:r>
      <w:r w:rsidRPr="00447A87">
        <w:rPr>
          <w:b w:val="0"/>
          <w:sz w:val="24"/>
          <w:szCs w:val="24"/>
        </w:rPr>
        <w:br/>
        <w:t>(наименование организации, Ф.И.О. индивидуального предпринимателя)</w:t>
      </w:r>
      <w:r w:rsidRPr="00447A87">
        <w:rPr>
          <w:b w:val="0"/>
          <w:sz w:val="24"/>
          <w:szCs w:val="24"/>
        </w:rPr>
        <w:br/>
      </w:r>
      <w:r w:rsidRPr="00447A87">
        <w:rPr>
          <w:b w:val="0"/>
          <w:sz w:val="24"/>
          <w:szCs w:val="24"/>
        </w:rPr>
        <w:br/>
        <w:t>установленная: _______________________________________________________________,</w:t>
      </w:r>
      <w:r w:rsidRPr="00447A87">
        <w:rPr>
          <w:b w:val="0"/>
          <w:sz w:val="24"/>
          <w:szCs w:val="24"/>
        </w:rPr>
        <w:br/>
      </w:r>
      <w:r w:rsidRPr="00447A87">
        <w:rPr>
          <w:b w:val="0"/>
          <w:sz w:val="24"/>
          <w:szCs w:val="24"/>
        </w:rPr>
        <w:br/>
        <w:t>(местонахождение рекламной конструкции)</w:t>
      </w:r>
      <w:r w:rsidRPr="00447A87">
        <w:rPr>
          <w:b w:val="0"/>
          <w:sz w:val="24"/>
          <w:szCs w:val="24"/>
        </w:rPr>
        <w:br/>
      </w:r>
      <w:r w:rsidRPr="00447A87">
        <w:rPr>
          <w:b w:val="0"/>
          <w:sz w:val="24"/>
          <w:szCs w:val="24"/>
        </w:rPr>
        <w:br/>
        <w:t>В соответствии с частью 10 статьи 19 </w:t>
      </w:r>
      <w:hyperlink r:id="rId13" w:history="1">
        <w:r w:rsidRPr="00447A87">
          <w:rPr>
            <w:rStyle w:val="a7"/>
            <w:rFonts w:ascii="Arial" w:eastAsiaTheme="majorEastAsia" w:hAnsi="Arial" w:cs="Arial"/>
            <w:b w:val="0"/>
            <w:color w:val="00466E"/>
            <w:spacing w:val="2"/>
            <w:sz w:val="24"/>
            <w:szCs w:val="24"/>
          </w:rPr>
          <w:t>Федерального закона от 13.03.2006 N 38-ФЗ "О рекламе"</w:t>
        </w:r>
      </w:hyperlink>
      <w:r w:rsidRPr="00447A87">
        <w:rPr>
          <w:b w:val="0"/>
          <w:sz w:val="24"/>
          <w:szCs w:val="24"/>
        </w:rPr>
        <w:t>, предписываем владельцу объекта наружной рекламы и информации ____________________________________________________________________________</w:t>
      </w:r>
      <w:r w:rsidRPr="00447A87">
        <w:rPr>
          <w:b w:val="0"/>
          <w:sz w:val="24"/>
          <w:szCs w:val="24"/>
        </w:rPr>
        <w:br/>
      </w:r>
      <w:r w:rsidRPr="00447A87">
        <w:rPr>
          <w:b w:val="0"/>
          <w:sz w:val="24"/>
          <w:szCs w:val="24"/>
        </w:rPr>
        <w:br/>
        <w:t>(наименование организации, Ф.И.О. индивидуального предпринимателя)</w:t>
      </w:r>
      <w:r w:rsidRPr="00447A87">
        <w:rPr>
          <w:b w:val="0"/>
          <w:sz w:val="24"/>
          <w:szCs w:val="24"/>
        </w:rPr>
        <w:br/>
      </w:r>
      <w:r w:rsidRPr="00447A87">
        <w:rPr>
          <w:b w:val="0"/>
          <w:sz w:val="24"/>
          <w:szCs w:val="24"/>
        </w:rPr>
        <w:br/>
        <w:t>в срок до "____"__________20___г. демонтировать самовольно установленную рекламную конструкцию с приведением территории в первоначальное состояние и восстановлением благоустройства.</w:t>
      </w:r>
    </w:p>
    <w:p w:rsidR="00426C68" w:rsidRPr="00447A87" w:rsidRDefault="00426C68" w:rsidP="00426C68">
      <w:pPr>
        <w:pStyle w:val="a6"/>
        <w:jc w:val="left"/>
        <w:rPr>
          <w:b w:val="0"/>
          <w:sz w:val="24"/>
          <w:szCs w:val="24"/>
        </w:rPr>
      </w:pPr>
      <w:r w:rsidRPr="00447A87">
        <w:rPr>
          <w:b w:val="0"/>
          <w:sz w:val="24"/>
          <w:szCs w:val="24"/>
        </w:rPr>
        <w:t>Уполномоченный представитель администрации</w:t>
      </w:r>
    </w:p>
    <w:p w:rsidR="00426C68" w:rsidRPr="00447A87" w:rsidRDefault="00426C68" w:rsidP="00426C68">
      <w:pPr>
        <w:pStyle w:val="a6"/>
        <w:jc w:val="left"/>
        <w:rPr>
          <w:b w:val="0"/>
          <w:sz w:val="24"/>
          <w:szCs w:val="24"/>
        </w:rPr>
      </w:pPr>
      <w:r w:rsidRPr="00447A87">
        <w:rPr>
          <w:b w:val="0"/>
          <w:sz w:val="24"/>
          <w:szCs w:val="24"/>
        </w:rPr>
        <w:t>Коломенского муниципального района _____________/_______/</w:t>
      </w:r>
    </w:p>
    <w:p w:rsidR="00426C68" w:rsidRPr="009843AC" w:rsidRDefault="00426C68" w:rsidP="00426C68">
      <w:pPr>
        <w:pStyle w:val="a6"/>
        <w:rPr>
          <w:b w:val="0"/>
          <w:sz w:val="24"/>
          <w:szCs w:val="24"/>
        </w:rPr>
      </w:pPr>
      <w:r w:rsidRPr="009843AC">
        <w:rPr>
          <w:b w:val="0"/>
          <w:sz w:val="24"/>
          <w:szCs w:val="24"/>
        </w:rPr>
        <w:t>(подпись)</w:t>
      </w:r>
      <w:r w:rsidRPr="009843AC">
        <w:rPr>
          <w:b w:val="0"/>
          <w:sz w:val="24"/>
          <w:szCs w:val="24"/>
        </w:rPr>
        <w:br/>
      </w:r>
      <w:r w:rsidRPr="009843AC">
        <w:rPr>
          <w:b w:val="0"/>
          <w:sz w:val="24"/>
          <w:szCs w:val="24"/>
        </w:rPr>
        <w:br/>
        <w:t>Предписание получил </w:t>
      </w:r>
      <w:r w:rsidRPr="009843AC">
        <w:rPr>
          <w:b w:val="0"/>
          <w:sz w:val="24"/>
          <w:szCs w:val="24"/>
        </w:rPr>
        <w:br/>
        <w:t>__________________________________________________________________________</w:t>
      </w:r>
      <w:r w:rsidRPr="009843AC">
        <w:rPr>
          <w:b w:val="0"/>
          <w:sz w:val="24"/>
          <w:szCs w:val="24"/>
        </w:rPr>
        <w:br/>
        <w:t>(дата, Ф.И.О., подпись, либо штамп организации - владельца объекта наружной рекламы и информации)</w:t>
      </w:r>
    </w:p>
    <w:p w:rsidR="00426C68" w:rsidRDefault="00426C68" w:rsidP="00426C68">
      <w:pPr>
        <w:pStyle w:val="a6"/>
        <w:rPr>
          <w:b w:val="0"/>
          <w:sz w:val="24"/>
          <w:szCs w:val="24"/>
        </w:rPr>
      </w:pPr>
    </w:p>
    <w:p w:rsidR="00426C68" w:rsidRDefault="00426C68" w:rsidP="00426C68">
      <w:pPr>
        <w:pStyle w:val="a6"/>
        <w:rPr>
          <w:b w:val="0"/>
          <w:sz w:val="24"/>
          <w:szCs w:val="24"/>
        </w:rPr>
      </w:pPr>
    </w:p>
    <w:p w:rsidR="00426C68" w:rsidRDefault="00426C68" w:rsidP="00426C68">
      <w:pPr>
        <w:pStyle w:val="a6"/>
        <w:rPr>
          <w:b w:val="0"/>
          <w:sz w:val="24"/>
          <w:szCs w:val="24"/>
        </w:rPr>
      </w:pPr>
    </w:p>
    <w:p w:rsidR="00426C68" w:rsidRDefault="00426C68" w:rsidP="00426C68">
      <w:pPr>
        <w:pStyle w:val="a6"/>
        <w:rPr>
          <w:b w:val="0"/>
          <w:sz w:val="24"/>
          <w:szCs w:val="24"/>
        </w:rPr>
      </w:pPr>
    </w:p>
    <w:p w:rsidR="00426C68" w:rsidRDefault="00426C68" w:rsidP="00426C68">
      <w:pPr>
        <w:pStyle w:val="a6"/>
        <w:rPr>
          <w:b w:val="0"/>
          <w:sz w:val="24"/>
          <w:szCs w:val="24"/>
        </w:rPr>
      </w:pPr>
      <w:r w:rsidRPr="009843AC">
        <w:rPr>
          <w:b w:val="0"/>
          <w:sz w:val="24"/>
          <w:szCs w:val="24"/>
        </w:rPr>
        <w:t xml:space="preserve">Приложение N 7. </w:t>
      </w:r>
    </w:p>
    <w:p w:rsidR="00426C68" w:rsidRDefault="00426C68" w:rsidP="00426C68">
      <w:pPr>
        <w:pStyle w:val="a6"/>
        <w:rPr>
          <w:b w:val="0"/>
          <w:sz w:val="24"/>
          <w:szCs w:val="24"/>
        </w:rPr>
      </w:pPr>
      <w:r w:rsidRPr="009843AC">
        <w:rPr>
          <w:b w:val="0"/>
          <w:sz w:val="24"/>
          <w:szCs w:val="24"/>
        </w:rPr>
        <w:t xml:space="preserve">ПРЕДПИСАНИЕ N ____ </w:t>
      </w:r>
    </w:p>
    <w:p w:rsidR="00426C68" w:rsidRPr="009843AC" w:rsidRDefault="00426C68" w:rsidP="00426C68">
      <w:pPr>
        <w:pStyle w:val="a6"/>
        <w:rPr>
          <w:b w:val="0"/>
          <w:sz w:val="24"/>
          <w:szCs w:val="24"/>
        </w:rPr>
      </w:pPr>
      <w:r w:rsidRPr="009843AC">
        <w:rPr>
          <w:b w:val="0"/>
          <w:sz w:val="24"/>
          <w:szCs w:val="24"/>
        </w:rPr>
        <w:t>О ПРИНУДИТЕЛЬНОМ ДЕМОНТАЖЕ РЕКЛАМНОЙ КОНСТРУКЦИИ</w:t>
      </w:r>
    </w:p>
    <w:p w:rsidR="00426C68" w:rsidRPr="009843AC" w:rsidRDefault="00426C68" w:rsidP="00426C68">
      <w:pPr>
        <w:pStyle w:val="a6"/>
        <w:jc w:val="left"/>
        <w:rPr>
          <w:b w:val="0"/>
          <w:sz w:val="24"/>
          <w:szCs w:val="24"/>
        </w:rPr>
      </w:pPr>
      <w:r w:rsidRPr="009843AC">
        <w:rPr>
          <w:b w:val="0"/>
          <w:sz w:val="24"/>
          <w:szCs w:val="24"/>
        </w:rPr>
        <w:lastRenderedPageBreak/>
        <w:br/>
      </w:r>
      <w:r w:rsidRPr="009843AC">
        <w:rPr>
          <w:b w:val="0"/>
          <w:sz w:val="24"/>
          <w:szCs w:val="24"/>
        </w:rPr>
        <w:br/>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9843AC">
        <w:rPr>
          <w:b w:val="0"/>
          <w:sz w:val="24"/>
          <w:szCs w:val="24"/>
        </w:rPr>
        <w:t>Приложение N 7</w:t>
      </w:r>
      <w:r w:rsidRPr="009843AC">
        <w:rPr>
          <w:b w:val="0"/>
          <w:sz w:val="24"/>
          <w:szCs w:val="24"/>
        </w:rPr>
        <w:br/>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t>к положению «О порядке установки и эксплуатации</w:t>
      </w:r>
      <w:r w:rsidRPr="009843AC">
        <w:rPr>
          <w:b w:val="0"/>
          <w:sz w:val="24"/>
          <w:szCs w:val="24"/>
        </w:rPr>
        <w:br/>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t>рекламных конструкций на территории</w:t>
      </w:r>
      <w:r w:rsidRPr="009843AC">
        <w:rPr>
          <w:b w:val="0"/>
          <w:sz w:val="24"/>
          <w:szCs w:val="24"/>
        </w:rPr>
        <w:br/>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t xml:space="preserve"> муниципального района «Бабаюртовский район»»</w:t>
      </w:r>
    </w:p>
    <w:p w:rsidR="00426C68" w:rsidRPr="009843AC" w:rsidRDefault="00426C68" w:rsidP="00426C68">
      <w:pPr>
        <w:pStyle w:val="a6"/>
        <w:jc w:val="left"/>
        <w:rPr>
          <w:b w:val="0"/>
          <w:sz w:val="24"/>
          <w:szCs w:val="24"/>
        </w:rPr>
      </w:pPr>
      <w:r>
        <w:br/>
      </w:r>
    </w:p>
    <w:p w:rsidR="00426C68" w:rsidRPr="009843AC" w:rsidRDefault="00426C68" w:rsidP="00426C68">
      <w:pPr>
        <w:pStyle w:val="a6"/>
        <w:jc w:val="left"/>
        <w:rPr>
          <w:b w:val="0"/>
          <w:sz w:val="24"/>
          <w:szCs w:val="24"/>
        </w:rPr>
      </w:pPr>
      <w:proofErr w:type="spellStart"/>
      <w:r w:rsidRPr="009843AC">
        <w:rPr>
          <w:b w:val="0"/>
          <w:sz w:val="24"/>
          <w:szCs w:val="24"/>
        </w:rPr>
        <w:t>С.Бабаюрт</w:t>
      </w:r>
      <w:proofErr w:type="spellEnd"/>
      <w:r w:rsidRPr="009843AC">
        <w:rPr>
          <w:b w:val="0"/>
          <w:sz w:val="24"/>
          <w:szCs w:val="24"/>
        </w:rPr>
        <w:t xml:space="preserve"> "___" _____________ 20___ г.</w:t>
      </w:r>
    </w:p>
    <w:p w:rsidR="00426C68" w:rsidRPr="009843AC" w:rsidRDefault="00426C68" w:rsidP="00426C68">
      <w:pPr>
        <w:pStyle w:val="a6"/>
        <w:jc w:val="left"/>
        <w:rPr>
          <w:b w:val="0"/>
          <w:sz w:val="24"/>
          <w:szCs w:val="24"/>
        </w:rPr>
      </w:pPr>
      <w:r w:rsidRPr="009843AC">
        <w:rPr>
          <w:b w:val="0"/>
          <w:sz w:val="24"/>
          <w:szCs w:val="24"/>
        </w:rPr>
        <w:t>Администрацией муниципального р</w:t>
      </w:r>
      <w:r>
        <w:rPr>
          <w:b w:val="0"/>
          <w:sz w:val="24"/>
          <w:szCs w:val="24"/>
        </w:rPr>
        <w:t xml:space="preserve">айона на территории муниципального </w:t>
      </w:r>
      <w:r w:rsidRPr="009843AC">
        <w:rPr>
          <w:b w:val="0"/>
          <w:sz w:val="24"/>
          <w:szCs w:val="24"/>
        </w:rPr>
        <w:t xml:space="preserve"> района установлено нарушение порядка установки рекламной конструкции, предусмотренного </w:t>
      </w:r>
      <w:hyperlink r:id="rId14" w:history="1">
        <w:r w:rsidRPr="009843AC">
          <w:rPr>
            <w:rStyle w:val="a7"/>
            <w:rFonts w:ascii="Arial" w:eastAsiaTheme="majorEastAsia" w:hAnsi="Arial" w:cs="Arial"/>
            <w:b w:val="0"/>
            <w:color w:val="00466E"/>
            <w:spacing w:val="2"/>
            <w:sz w:val="24"/>
            <w:szCs w:val="24"/>
          </w:rPr>
          <w:t>Федеральным законом от 13.03.2006 г. N 38-ФЗ "О рекламе"</w:t>
        </w:r>
      </w:hyperlink>
      <w:r w:rsidRPr="009843AC">
        <w:rPr>
          <w:b w:val="0"/>
          <w:sz w:val="24"/>
          <w:szCs w:val="24"/>
        </w:rPr>
        <w:t>, а именно:</w:t>
      </w:r>
    </w:p>
    <w:p w:rsidR="00426C68" w:rsidRPr="009843AC" w:rsidRDefault="00426C68" w:rsidP="00426C68">
      <w:pPr>
        <w:pStyle w:val="a6"/>
        <w:jc w:val="left"/>
        <w:rPr>
          <w:b w:val="0"/>
          <w:sz w:val="24"/>
          <w:szCs w:val="24"/>
        </w:rPr>
      </w:pPr>
      <w:r w:rsidRPr="009843AC">
        <w:rPr>
          <w:b w:val="0"/>
          <w:sz w:val="24"/>
          <w:szCs w:val="24"/>
        </w:rPr>
        <w:br/>
        <w:t>___________________________________________________________________________,</w:t>
      </w:r>
      <w:r w:rsidRPr="009843AC">
        <w:rPr>
          <w:b w:val="0"/>
          <w:sz w:val="24"/>
          <w:szCs w:val="24"/>
        </w:rPr>
        <w:br/>
      </w:r>
      <w:r w:rsidRPr="009843AC">
        <w:rPr>
          <w:b w:val="0"/>
          <w:sz w:val="24"/>
          <w:szCs w:val="24"/>
        </w:rPr>
        <w:br/>
        <w:t>(в чем заключается нарушение)</w:t>
      </w:r>
      <w:r w:rsidRPr="009843AC">
        <w:rPr>
          <w:b w:val="0"/>
          <w:sz w:val="24"/>
          <w:szCs w:val="24"/>
        </w:rPr>
        <w:br/>
      </w:r>
      <w:r w:rsidRPr="009843AC">
        <w:rPr>
          <w:b w:val="0"/>
          <w:sz w:val="24"/>
          <w:szCs w:val="24"/>
        </w:rPr>
        <w:br/>
        <w:t>вид (тип) рекламной конструкции _______________________________________________,</w:t>
      </w:r>
      <w:r w:rsidRPr="009843AC">
        <w:rPr>
          <w:b w:val="0"/>
          <w:sz w:val="24"/>
          <w:szCs w:val="24"/>
        </w:rPr>
        <w:br/>
      </w:r>
      <w:r w:rsidRPr="009843AC">
        <w:rPr>
          <w:b w:val="0"/>
          <w:sz w:val="24"/>
          <w:szCs w:val="24"/>
        </w:rPr>
        <w:br/>
        <w:t>(тип рекламной конструкции)</w:t>
      </w:r>
      <w:r w:rsidRPr="009843AC">
        <w:rPr>
          <w:b w:val="0"/>
          <w:sz w:val="24"/>
          <w:szCs w:val="24"/>
        </w:rPr>
        <w:br/>
      </w:r>
      <w:r w:rsidRPr="009843AC">
        <w:rPr>
          <w:b w:val="0"/>
          <w:sz w:val="24"/>
          <w:szCs w:val="24"/>
        </w:rPr>
        <w:br/>
        <w:t>принадлежащая: ______________________________________________________________,</w:t>
      </w:r>
      <w:r w:rsidRPr="009843AC">
        <w:rPr>
          <w:b w:val="0"/>
          <w:sz w:val="24"/>
          <w:szCs w:val="24"/>
        </w:rPr>
        <w:br/>
      </w:r>
      <w:r w:rsidRPr="009843AC">
        <w:rPr>
          <w:b w:val="0"/>
          <w:sz w:val="24"/>
          <w:szCs w:val="24"/>
        </w:rPr>
        <w:br/>
        <w:t>(наименование организации, Ф.И.О. индивидуального предпринимателя)</w:t>
      </w:r>
      <w:r w:rsidRPr="009843AC">
        <w:rPr>
          <w:b w:val="0"/>
          <w:sz w:val="24"/>
          <w:szCs w:val="24"/>
        </w:rPr>
        <w:br/>
      </w:r>
      <w:r w:rsidRPr="009843AC">
        <w:rPr>
          <w:b w:val="0"/>
          <w:sz w:val="24"/>
          <w:szCs w:val="24"/>
        </w:rPr>
        <w:br/>
        <w:t>установленная: _______________________________________________________________,</w:t>
      </w:r>
      <w:r w:rsidRPr="009843AC">
        <w:rPr>
          <w:b w:val="0"/>
          <w:sz w:val="24"/>
          <w:szCs w:val="24"/>
        </w:rPr>
        <w:br/>
      </w:r>
      <w:r w:rsidRPr="009843AC">
        <w:rPr>
          <w:b w:val="0"/>
          <w:sz w:val="24"/>
          <w:szCs w:val="24"/>
        </w:rPr>
        <w:br/>
        <w:t>(местонахождение рекламной конструкции)</w:t>
      </w:r>
      <w:r w:rsidRPr="009843AC">
        <w:rPr>
          <w:b w:val="0"/>
          <w:sz w:val="24"/>
          <w:szCs w:val="24"/>
        </w:rPr>
        <w:br/>
      </w:r>
      <w:r w:rsidRPr="009843AC">
        <w:rPr>
          <w:b w:val="0"/>
          <w:sz w:val="24"/>
          <w:szCs w:val="24"/>
        </w:rPr>
        <w:br/>
        <w:t>В связи с неисполнением Собственником предписания N ___ от ___________ о демонтаже рекламной конструкции в срок до _______________ </w:t>
      </w:r>
      <w:r w:rsidRPr="009843AC">
        <w:rPr>
          <w:b w:val="0"/>
          <w:sz w:val="24"/>
          <w:szCs w:val="24"/>
        </w:rPr>
        <w:br/>
        <w:t>(либо на основании решения суда N ___ от ___________) предписываем: </w:t>
      </w:r>
      <w:r w:rsidRPr="009843AC">
        <w:rPr>
          <w:b w:val="0"/>
          <w:sz w:val="24"/>
          <w:szCs w:val="24"/>
        </w:rPr>
        <w:br/>
        <w:t>____________________________________________________________________________</w:t>
      </w:r>
      <w:r w:rsidRPr="009843AC">
        <w:rPr>
          <w:b w:val="0"/>
          <w:sz w:val="24"/>
          <w:szCs w:val="24"/>
        </w:rPr>
        <w:br/>
      </w:r>
      <w:r w:rsidRPr="009843AC">
        <w:rPr>
          <w:b w:val="0"/>
          <w:sz w:val="24"/>
          <w:szCs w:val="24"/>
        </w:rPr>
        <w:br/>
        <w:t>(наименование уполномоченной организации)</w:t>
      </w:r>
      <w:r w:rsidRPr="009843AC">
        <w:rPr>
          <w:b w:val="0"/>
          <w:sz w:val="24"/>
          <w:szCs w:val="24"/>
        </w:rPr>
        <w:br/>
      </w:r>
      <w:r w:rsidRPr="009843AC">
        <w:rPr>
          <w:b w:val="0"/>
          <w:sz w:val="24"/>
          <w:szCs w:val="24"/>
        </w:rPr>
        <w:br/>
        <w:t>в срок до ___________ демонтировать рекламную конструкцию с приведением территории в первоначальное состояние и восстановлением благоустройства.</w:t>
      </w:r>
      <w:r w:rsidRPr="009843AC">
        <w:rPr>
          <w:b w:val="0"/>
          <w:sz w:val="24"/>
          <w:szCs w:val="24"/>
        </w:rPr>
        <w:br/>
      </w:r>
      <w:r w:rsidRPr="009843AC">
        <w:rPr>
          <w:b w:val="0"/>
          <w:sz w:val="24"/>
          <w:szCs w:val="24"/>
        </w:rPr>
        <w:br/>
        <w:t>Уполномоченный представитель администрации</w:t>
      </w:r>
      <w:r w:rsidRPr="009843AC">
        <w:rPr>
          <w:b w:val="0"/>
          <w:sz w:val="24"/>
          <w:szCs w:val="24"/>
        </w:rPr>
        <w:br/>
      </w:r>
      <w:r w:rsidRPr="009843AC">
        <w:rPr>
          <w:b w:val="0"/>
          <w:sz w:val="24"/>
          <w:szCs w:val="24"/>
        </w:rPr>
        <w:br/>
        <w:t>Коломенского муниципального района _____________/_______/</w:t>
      </w:r>
      <w:r w:rsidRPr="009843AC">
        <w:rPr>
          <w:b w:val="0"/>
          <w:sz w:val="24"/>
          <w:szCs w:val="24"/>
        </w:rPr>
        <w:br/>
      </w:r>
      <w:r w:rsidRPr="009843AC">
        <w:rPr>
          <w:b w:val="0"/>
          <w:sz w:val="24"/>
          <w:szCs w:val="24"/>
        </w:rPr>
        <w:br/>
        <w:t>(подпись)</w:t>
      </w:r>
      <w:r w:rsidRPr="009843AC">
        <w:rPr>
          <w:b w:val="0"/>
          <w:sz w:val="24"/>
          <w:szCs w:val="24"/>
        </w:rPr>
        <w:br/>
      </w:r>
      <w:r w:rsidRPr="009843AC">
        <w:rPr>
          <w:b w:val="0"/>
          <w:sz w:val="24"/>
          <w:szCs w:val="24"/>
        </w:rPr>
        <w:br/>
        <w:t>Предписание получил </w:t>
      </w:r>
      <w:r w:rsidRPr="009843AC">
        <w:rPr>
          <w:b w:val="0"/>
          <w:sz w:val="24"/>
          <w:szCs w:val="24"/>
        </w:rPr>
        <w:br/>
        <w:t>__________________________________________________________________________</w:t>
      </w:r>
      <w:r w:rsidRPr="009843AC">
        <w:rPr>
          <w:b w:val="0"/>
          <w:sz w:val="24"/>
          <w:szCs w:val="24"/>
        </w:rPr>
        <w:br/>
        <w:t>(дата, Ф.И.О., подпись представителя уполномоченной организации)</w:t>
      </w:r>
      <w:r w:rsidRPr="009843AC">
        <w:rPr>
          <w:b w:val="0"/>
          <w:sz w:val="24"/>
          <w:szCs w:val="24"/>
        </w:rPr>
        <w:br/>
      </w:r>
      <w:r w:rsidRPr="009843AC">
        <w:rPr>
          <w:b w:val="0"/>
          <w:sz w:val="24"/>
          <w:szCs w:val="24"/>
        </w:rPr>
        <w:br/>
      </w:r>
      <w:r w:rsidRPr="009843AC">
        <w:rPr>
          <w:b w:val="0"/>
          <w:sz w:val="24"/>
          <w:szCs w:val="24"/>
        </w:rPr>
        <w:lastRenderedPageBreak/>
        <w:t xml:space="preserve">Приложение: </w:t>
      </w:r>
      <w:proofErr w:type="spellStart"/>
      <w:r w:rsidRPr="009843AC">
        <w:rPr>
          <w:b w:val="0"/>
          <w:sz w:val="24"/>
          <w:szCs w:val="24"/>
        </w:rPr>
        <w:t>фотофиксация</w:t>
      </w:r>
      <w:proofErr w:type="spellEnd"/>
      <w:r w:rsidRPr="009843AC">
        <w:rPr>
          <w:b w:val="0"/>
          <w:sz w:val="24"/>
          <w:szCs w:val="24"/>
        </w:rPr>
        <w:t xml:space="preserve"> рекламной конструкции, установленной с нарушением законодательства о рекламе, расположенной по указанному адресу.</w:t>
      </w:r>
    </w:p>
    <w:p w:rsidR="00426C68" w:rsidRDefault="00426C68" w:rsidP="00426C68">
      <w:pPr>
        <w:pStyle w:val="2"/>
        <w:shd w:val="clear" w:color="auto" w:fill="FFFFFF"/>
        <w:spacing w:before="375" w:after="225"/>
        <w:jc w:val="center"/>
        <w:textAlignment w:val="baseline"/>
        <w:rPr>
          <w:rFonts w:ascii="Arial" w:hAnsi="Arial" w:cs="Arial"/>
          <w:b w:val="0"/>
          <w:bCs w:val="0"/>
          <w:color w:val="3C3C3C"/>
          <w:spacing w:val="2"/>
          <w:sz w:val="41"/>
          <w:szCs w:val="41"/>
        </w:rPr>
      </w:pPr>
    </w:p>
    <w:p w:rsidR="00426C68" w:rsidRPr="009843AC" w:rsidRDefault="00426C68" w:rsidP="00426C68">
      <w:pPr>
        <w:pStyle w:val="a6"/>
        <w:jc w:val="left"/>
        <w:rPr>
          <w:b w:val="0"/>
          <w:sz w:val="24"/>
          <w:szCs w:val="24"/>
        </w:rPr>
      </w:pPr>
    </w:p>
    <w:p w:rsidR="00426C68" w:rsidRDefault="00426C68" w:rsidP="00426C68">
      <w:pPr>
        <w:pStyle w:val="a6"/>
        <w:jc w:val="left"/>
        <w:rPr>
          <w:b w:val="0"/>
          <w:sz w:val="24"/>
          <w:szCs w:val="24"/>
        </w:rPr>
      </w:pPr>
      <w:r w:rsidRPr="009843AC">
        <w:rPr>
          <w:b w:val="0"/>
          <w:sz w:val="24"/>
          <w:szCs w:val="24"/>
        </w:rPr>
        <w:t xml:space="preserve">Приложение N 8. </w:t>
      </w:r>
    </w:p>
    <w:p w:rsidR="00426C68" w:rsidRDefault="00426C68" w:rsidP="00426C68">
      <w:pPr>
        <w:pStyle w:val="a6"/>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9843AC">
        <w:rPr>
          <w:b w:val="0"/>
          <w:sz w:val="24"/>
          <w:szCs w:val="24"/>
        </w:rPr>
        <w:t>Акт ______</w:t>
      </w:r>
    </w:p>
    <w:p w:rsidR="00426C68" w:rsidRPr="009843AC" w:rsidRDefault="00426C68" w:rsidP="00426C68">
      <w:pPr>
        <w:pStyle w:val="a6"/>
        <w:jc w:val="left"/>
        <w:rPr>
          <w:b w:val="0"/>
          <w:sz w:val="24"/>
          <w:szCs w:val="24"/>
        </w:rPr>
      </w:pPr>
      <w:r w:rsidRPr="009843AC">
        <w:rPr>
          <w:b w:val="0"/>
          <w:sz w:val="24"/>
          <w:szCs w:val="24"/>
        </w:rPr>
        <w:t>о демонтаже рекламной констр</w:t>
      </w:r>
      <w:r>
        <w:rPr>
          <w:b w:val="0"/>
          <w:sz w:val="24"/>
          <w:szCs w:val="24"/>
        </w:rPr>
        <w:t xml:space="preserve">укции на </w:t>
      </w:r>
      <w:proofErr w:type="gramStart"/>
      <w:r>
        <w:rPr>
          <w:b w:val="0"/>
          <w:sz w:val="24"/>
          <w:szCs w:val="24"/>
        </w:rPr>
        <w:t xml:space="preserve">территории </w:t>
      </w:r>
      <w:r w:rsidRPr="009843AC">
        <w:rPr>
          <w:b w:val="0"/>
          <w:sz w:val="24"/>
          <w:szCs w:val="24"/>
        </w:rPr>
        <w:t xml:space="preserve"> муниципа</w:t>
      </w:r>
      <w:r>
        <w:rPr>
          <w:b w:val="0"/>
          <w:sz w:val="24"/>
          <w:szCs w:val="24"/>
        </w:rPr>
        <w:t>льного</w:t>
      </w:r>
      <w:proofErr w:type="gramEnd"/>
      <w:r>
        <w:rPr>
          <w:b w:val="0"/>
          <w:sz w:val="24"/>
          <w:szCs w:val="24"/>
        </w:rPr>
        <w:t xml:space="preserve"> района </w:t>
      </w:r>
    </w:p>
    <w:p w:rsidR="00426C68" w:rsidRPr="009843AC" w:rsidRDefault="00426C68" w:rsidP="00426C68">
      <w:pPr>
        <w:pStyle w:val="a6"/>
        <w:jc w:val="left"/>
        <w:rPr>
          <w:b w:val="0"/>
          <w:sz w:val="24"/>
          <w:szCs w:val="24"/>
        </w:rPr>
      </w:pPr>
      <w:r w:rsidRPr="009843AC">
        <w:rPr>
          <w:b w:val="0"/>
          <w:color w:val="2D2D2D"/>
          <w:sz w:val="24"/>
          <w:szCs w:val="24"/>
        </w:rPr>
        <w:br/>
      </w:r>
      <w:r w:rsidRPr="009843AC">
        <w:rPr>
          <w:b w:val="0"/>
          <w:sz w:val="24"/>
          <w:szCs w:val="24"/>
        </w:rPr>
        <w:br/>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Приложение N 8</w:t>
      </w:r>
      <w:r w:rsidRPr="009843AC">
        <w:rPr>
          <w:b w:val="0"/>
          <w:sz w:val="24"/>
          <w:szCs w:val="24"/>
        </w:rPr>
        <w:br/>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t>к положению «О порядке установки и эксплуатации</w:t>
      </w:r>
      <w:r w:rsidRPr="009843AC">
        <w:rPr>
          <w:b w:val="0"/>
          <w:sz w:val="24"/>
          <w:szCs w:val="24"/>
        </w:rPr>
        <w:br/>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t>рекламных конструкций на территории</w:t>
      </w:r>
      <w:r w:rsidRPr="009843AC">
        <w:rPr>
          <w:b w:val="0"/>
          <w:sz w:val="24"/>
          <w:szCs w:val="24"/>
        </w:rPr>
        <w:br/>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t xml:space="preserve"> муниципального района «Бабаюртовский район»»</w:t>
      </w:r>
    </w:p>
    <w:tbl>
      <w:tblPr>
        <w:tblW w:w="0" w:type="auto"/>
        <w:tblCellMar>
          <w:left w:w="0" w:type="dxa"/>
          <w:right w:w="0" w:type="dxa"/>
        </w:tblCellMar>
        <w:tblLook w:val="04A0" w:firstRow="1" w:lastRow="0" w:firstColumn="1" w:lastColumn="0" w:noHBand="0" w:noVBand="1"/>
      </w:tblPr>
      <w:tblGrid>
        <w:gridCol w:w="4678"/>
        <w:gridCol w:w="4677"/>
      </w:tblGrid>
      <w:tr w:rsidR="00426C68" w:rsidRPr="009843AC" w:rsidTr="00E10843">
        <w:trPr>
          <w:trHeight w:val="15"/>
        </w:trPr>
        <w:tc>
          <w:tcPr>
            <w:tcW w:w="4678" w:type="dxa"/>
            <w:hideMark/>
          </w:tcPr>
          <w:p w:rsidR="00426C68" w:rsidRPr="009843AC" w:rsidRDefault="00426C68" w:rsidP="00E10843">
            <w:pPr>
              <w:pStyle w:val="a6"/>
              <w:jc w:val="left"/>
              <w:rPr>
                <w:b w:val="0"/>
                <w:sz w:val="24"/>
                <w:szCs w:val="24"/>
              </w:rPr>
            </w:pPr>
          </w:p>
        </w:tc>
        <w:tc>
          <w:tcPr>
            <w:tcW w:w="4677" w:type="dxa"/>
            <w:hideMark/>
          </w:tcPr>
          <w:p w:rsidR="00426C68" w:rsidRPr="009843AC" w:rsidRDefault="00426C68" w:rsidP="00E10843">
            <w:pPr>
              <w:pStyle w:val="a6"/>
              <w:jc w:val="left"/>
              <w:rPr>
                <w:b w:val="0"/>
                <w:sz w:val="24"/>
                <w:szCs w:val="24"/>
              </w:rPr>
            </w:pPr>
          </w:p>
        </w:tc>
      </w:tr>
      <w:tr w:rsidR="00426C68" w:rsidRPr="009843AC" w:rsidTr="00E10843">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9843AC" w:rsidRDefault="00426C68" w:rsidP="00E10843">
            <w:pPr>
              <w:pStyle w:val="a6"/>
              <w:jc w:val="left"/>
              <w:rPr>
                <w:b w:val="0"/>
                <w:color w:val="2D2D2D"/>
                <w:sz w:val="24"/>
                <w:szCs w:val="24"/>
              </w:rPr>
            </w:pPr>
            <w:r w:rsidRPr="009843AC">
              <w:rPr>
                <w:b w:val="0"/>
                <w:color w:val="2D2D2D"/>
                <w:sz w:val="24"/>
                <w:szCs w:val="24"/>
              </w:rPr>
              <w:t>Фото рекламной конструкции</w:t>
            </w:r>
          </w:p>
        </w:tc>
        <w:tc>
          <w:tcPr>
            <w:tcW w:w="4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26C68" w:rsidRPr="009843AC" w:rsidRDefault="00426C68" w:rsidP="00E10843">
            <w:pPr>
              <w:pStyle w:val="a6"/>
              <w:jc w:val="left"/>
              <w:rPr>
                <w:b w:val="0"/>
                <w:color w:val="2D2D2D"/>
                <w:sz w:val="24"/>
                <w:szCs w:val="24"/>
              </w:rPr>
            </w:pPr>
            <w:r w:rsidRPr="009843AC">
              <w:rPr>
                <w:b w:val="0"/>
                <w:color w:val="2D2D2D"/>
                <w:sz w:val="24"/>
                <w:szCs w:val="24"/>
              </w:rPr>
              <w:t>Карта с отметкой места размещения рекламной конструкции</w:t>
            </w:r>
          </w:p>
        </w:tc>
      </w:tr>
    </w:tbl>
    <w:p w:rsidR="00426C68" w:rsidRPr="009843AC" w:rsidRDefault="00426C68" w:rsidP="00426C68">
      <w:pPr>
        <w:pStyle w:val="a6"/>
        <w:jc w:val="left"/>
        <w:rPr>
          <w:b w:val="0"/>
          <w:color w:val="2D2D2D"/>
          <w:sz w:val="24"/>
          <w:szCs w:val="24"/>
        </w:rPr>
      </w:pPr>
      <w:r w:rsidRPr="009843AC">
        <w:rPr>
          <w:b w:val="0"/>
          <w:color w:val="2D2D2D"/>
          <w:sz w:val="24"/>
          <w:szCs w:val="24"/>
        </w:rPr>
        <w:t>В результате проведенной визуальной проверки установлено, что рекламная конструкция, расположенная по адресу: </w:t>
      </w:r>
      <w:r w:rsidRPr="009843AC">
        <w:rPr>
          <w:b w:val="0"/>
          <w:color w:val="2D2D2D"/>
          <w:sz w:val="24"/>
          <w:szCs w:val="24"/>
        </w:rPr>
        <w:br/>
        <w:t>____________________________________________________________________________</w:t>
      </w:r>
    </w:p>
    <w:p w:rsidR="00426C68" w:rsidRPr="009843AC" w:rsidRDefault="00426C68" w:rsidP="00426C68">
      <w:pPr>
        <w:pStyle w:val="a6"/>
        <w:jc w:val="left"/>
        <w:rPr>
          <w:b w:val="0"/>
          <w:color w:val="2D2D2D"/>
          <w:sz w:val="24"/>
          <w:szCs w:val="24"/>
        </w:rPr>
      </w:pPr>
      <w:r w:rsidRPr="009843AC">
        <w:rPr>
          <w:b w:val="0"/>
          <w:color w:val="2D2D2D"/>
          <w:sz w:val="24"/>
          <w:szCs w:val="24"/>
        </w:rPr>
        <w:t>демонтирована "___" ____________ 20___ г. в _______ час.</w:t>
      </w:r>
    </w:p>
    <w:p w:rsidR="00426C68" w:rsidRPr="009843AC" w:rsidRDefault="00426C68" w:rsidP="00426C68">
      <w:pPr>
        <w:pStyle w:val="a6"/>
        <w:jc w:val="left"/>
        <w:rPr>
          <w:b w:val="0"/>
          <w:color w:val="2D2D2D"/>
          <w:sz w:val="24"/>
          <w:szCs w:val="24"/>
        </w:rPr>
      </w:pPr>
      <w:r w:rsidRPr="009843AC">
        <w:rPr>
          <w:b w:val="0"/>
          <w:color w:val="2D2D2D"/>
          <w:sz w:val="24"/>
          <w:szCs w:val="24"/>
        </w:rPr>
        <w:t>на основании Предписания N ___ от __________________.</w:t>
      </w:r>
      <w:r w:rsidRPr="009843AC">
        <w:rPr>
          <w:b w:val="0"/>
          <w:color w:val="2D2D2D"/>
          <w:sz w:val="24"/>
          <w:szCs w:val="24"/>
        </w:rPr>
        <w:br/>
      </w:r>
      <w:r w:rsidRPr="009843AC">
        <w:rPr>
          <w:b w:val="0"/>
          <w:color w:val="2D2D2D"/>
          <w:sz w:val="24"/>
          <w:szCs w:val="24"/>
        </w:rPr>
        <w:br/>
        <w:t>____________________________________________________________________________</w:t>
      </w:r>
    </w:p>
    <w:p w:rsidR="00426C68" w:rsidRPr="009843AC" w:rsidRDefault="00426C68" w:rsidP="00426C68">
      <w:pPr>
        <w:pStyle w:val="a6"/>
        <w:jc w:val="left"/>
        <w:rPr>
          <w:b w:val="0"/>
          <w:color w:val="2D2D2D"/>
          <w:sz w:val="24"/>
          <w:szCs w:val="24"/>
        </w:rPr>
      </w:pPr>
      <w:r w:rsidRPr="009843AC">
        <w:rPr>
          <w:b w:val="0"/>
          <w:color w:val="2D2D2D"/>
          <w:sz w:val="24"/>
          <w:szCs w:val="24"/>
        </w:rPr>
        <w:t>Собственник рекламной конструкции (юридическое лицо, индивидуальный предприниматель), адрес: </w:t>
      </w:r>
      <w:r w:rsidRPr="009843AC">
        <w:rPr>
          <w:b w:val="0"/>
          <w:color w:val="2D2D2D"/>
          <w:sz w:val="24"/>
          <w:szCs w:val="24"/>
        </w:rPr>
        <w:br/>
        <w:t>____________________________________________________________________________</w:t>
      </w:r>
    </w:p>
    <w:p w:rsidR="00426C68" w:rsidRPr="009843AC" w:rsidRDefault="00426C68" w:rsidP="00426C68">
      <w:pPr>
        <w:pStyle w:val="a6"/>
        <w:jc w:val="left"/>
        <w:rPr>
          <w:b w:val="0"/>
          <w:color w:val="2D2D2D"/>
          <w:sz w:val="24"/>
          <w:szCs w:val="24"/>
        </w:rPr>
      </w:pPr>
      <w:r w:rsidRPr="009843AC">
        <w:rPr>
          <w:b w:val="0"/>
          <w:color w:val="2D2D2D"/>
          <w:sz w:val="24"/>
          <w:szCs w:val="24"/>
        </w:rPr>
        <w:t>Место хранения рекламной конструкции, адрес: </w:t>
      </w:r>
      <w:r w:rsidRPr="009843AC">
        <w:rPr>
          <w:b w:val="0"/>
          <w:color w:val="2D2D2D"/>
          <w:sz w:val="24"/>
          <w:szCs w:val="24"/>
        </w:rPr>
        <w:br/>
        <w:t>____________________________________________________________________________</w:t>
      </w:r>
    </w:p>
    <w:p w:rsidR="00426C68" w:rsidRPr="009843AC" w:rsidRDefault="00426C68" w:rsidP="00426C68">
      <w:pPr>
        <w:pStyle w:val="a6"/>
        <w:jc w:val="left"/>
        <w:rPr>
          <w:b w:val="0"/>
          <w:color w:val="2D2D2D"/>
          <w:sz w:val="24"/>
          <w:szCs w:val="24"/>
        </w:rPr>
      </w:pPr>
      <w:r w:rsidRPr="009843AC">
        <w:rPr>
          <w:b w:val="0"/>
          <w:color w:val="2D2D2D"/>
          <w:sz w:val="24"/>
          <w:szCs w:val="24"/>
        </w:rPr>
        <w:t>Организация, осуществившая демонтаж:</w:t>
      </w:r>
      <w:r w:rsidRPr="009843AC">
        <w:rPr>
          <w:b w:val="0"/>
          <w:color w:val="2D2D2D"/>
          <w:sz w:val="24"/>
          <w:szCs w:val="24"/>
        </w:rPr>
        <w:br/>
      </w:r>
      <w:r w:rsidRPr="009843AC">
        <w:rPr>
          <w:b w:val="0"/>
          <w:color w:val="2D2D2D"/>
          <w:sz w:val="24"/>
          <w:szCs w:val="24"/>
        </w:rPr>
        <w:br/>
        <w:t>____________________________________________________________________________</w:t>
      </w:r>
      <w:r w:rsidRPr="009843AC">
        <w:rPr>
          <w:b w:val="0"/>
          <w:color w:val="2D2D2D"/>
          <w:sz w:val="24"/>
          <w:szCs w:val="24"/>
        </w:rPr>
        <w:br/>
      </w:r>
      <w:r w:rsidRPr="009843AC">
        <w:rPr>
          <w:b w:val="0"/>
          <w:color w:val="2D2D2D"/>
          <w:sz w:val="24"/>
          <w:szCs w:val="24"/>
        </w:rPr>
        <w:br/>
        <w:t>Проверку провели:</w:t>
      </w:r>
      <w:r w:rsidRPr="009843AC">
        <w:rPr>
          <w:b w:val="0"/>
          <w:color w:val="2D2D2D"/>
          <w:sz w:val="24"/>
          <w:szCs w:val="24"/>
        </w:rPr>
        <w:br/>
      </w:r>
      <w:r w:rsidRPr="009843AC">
        <w:rPr>
          <w:b w:val="0"/>
          <w:color w:val="2D2D2D"/>
          <w:sz w:val="24"/>
          <w:szCs w:val="24"/>
        </w:rPr>
        <w:br/>
        <w:t>____________________________________________________________________________</w:t>
      </w:r>
      <w:r w:rsidRPr="009843AC">
        <w:rPr>
          <w:b w:val="0"/>
          <w:color w:val="2D2D2D"/>
          <w:sz w:val="24"/>
          <w:szCs w:val="24"/>
        </w:rPr>
        <w:br/>
      </w:r>
      <w:r w:rsidRPr="009843AC">
        <w:rPr>
          <w:b w:val="0"/>
          <w:color w:val="2D2D2D"/>
          <w:sz w:val="24"/>
          <w:szCs w:val="24"/>
        </w:rPr>
        <w:br/>
        <w:t>(должность, ФИО, подпись)</w:t>
      </w:r>
      <w:r w:rsidRPr="009843AC">
        <w:rPr>
          <w:b w:val="0"/>
          <w:color w:val="2D2D2D"/>
          <w:sz w:val="24"/>
          <w:szCs w:val="24"/>
        </w:rPr>
        <w:br/>
      </w:r>
      <w:r w:rsidRPr="009843AC">
        <w:rPr>
          <w:b w:val="0"/>
          <w:color w:val="2D2D2D"/>
          <w:sz w:val="24"/>
          <w:szCs w:val="24"/>
        </w:rPr>
        <w:br/>
        <w:t>____________________________________________________________________________</w:t>
      </w:r>
      <w:r w:rsidRPr="009843AC">
        <w:rPr>
          <w:b w:val="0"/>
          <w:color w:val="2D2D2D"/>
          <w:sz w:val="24"/>
          <w:szCs w:val="24"/>
        </w:rPr>
        <w:br/>
      </w:r>
      <w:r w:rsidRPr="009843AC">
        <w:rPr>
          <w:b w:val="0"/>
          <w:color w:val="2D2D2D"/>
          <w:sz w:val="24"/>
          <w:szCs w:val="24"/>
        </w:rPr>
        <w:br/>
        <w:t>(должность, ФИО, подпись)</w:t>
      </w:r>
      <w:r w:rsidRPr="009843AC">
        <w:rPr>
          <w:b w:val="0"/>
          <w:color w:val="2D2D2D"/>
          <w:sz w:val="24"/>
          <w:szCs w:val="24"/>
        </w:rPr>
        <w:br/>
      </w:r>
      <w:r w:rsidRPr="009843AC">
        <w:rPr>
          <w:b w:val="0"/>
          <w:color w:val="2D2D2D"/>
          <w:sz w:val="24"/>
          <w:szCs w:val="24"/>
        </w:rPr>
        <w:br/>
        <w:t>____________________________________________________________________________</w:t>
      </w:r>
      <w:r w:rsidRPr="009843AC">
        <w:rPr>
          <w:b w:val="0"/>
          <w:color w:val="2D2D2D"/>
          <w:sz w:val="24"/>
          <w:szCs w:val="24"/>
        </w:rPr>
        <w:br/>
      </w:r>
      <w:r w:rsidRPr="009843AC">
        <w:rPr>
          <w:b w:val="0"/>
          <w:color w:val="2D2D2D"/>
          <w:sz w:val="24"/>
          <w:szCs w:val="24"/>
        </w:rPr>
        <w:br/>
        <w:t>(должность, ФИО, подпись)</w:t>
      </w: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r w:rsidRPr="009843AC">
        <w:rPr>
          <w:b w:val="0"/>
          <w:sz w:val="24"/>
          <w:szCs w:val="24"/>
        </w:rPr>
        <w:t xml:space="preserve">Приложение N 9. </w:t>
      </w:r>
    </w:p>
    <w:p w:rsidR="00426C68" w:rsidRDefault="00426C68" w:rsidP="00426C68">
      <w:pPr>
        <w:pStyle w:val="a6"/>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9843AC">
        <w:rPr>
          <w:b w:val="0"/>
          <w:sz w:val="24"/>
          <w:szCs w:val="24"/>
        </w:rPr>
        <w:t>УВЕДОМЛЕНИЕ N _____</w:t>
      </w:r>
    </w:p>
    <w:p w:rsidR="00426C68" w:rsidRPr="009843AC" w:rsidRDefault="00426C68" w:rsidP="00426C68">
      <w:pPr>
        <w:pStyle w:val="a6"/>
        <w:jc w:val="left"/>
        <w:rPr>
          <w:b w:val="0"/>
          <w:sz w:val="24"/>
          <w:szCs w:val="24"/>
        </w:rPr>
      </w:pPr>
      <w:r>
        <w:rPr>
          <w:b w:val="0"/>
          <w:sz w:val="24"/>
          <w:szCs w:val="24"/>
        </w:rPr>
        <w:tab/>
      </w:r>
      <w:r>
        <w:rPr>
          <w:b w:val="0"/>
          <w:sz w:val="24"/>
          <w:szCs w:val="24"/>
        </w:rPr>
        <w:tab/>
      </w:r>
      <w:r w:rsidRPr="009843AC">
        <w:rPr>
          <w:b w:val="0"/>
          <w:sz w:val="24"/>
          <w:szCs w:val="24"/>
        </w:rPr>
        <w:t xml:space="preserve"> О ДЕМОНТАЖЕ РЕКЛАМНОЙ КОНСТРУКЦИИ</w:t>
      </w:r>
    </w:p>
    <w:p w:rsidR="00426C68" w:rsidRPr="009843AC" w:rsidRDefault="00426C68" w:rsidP="00426C68">
      <w:pPr>
        <w:pStyle w:val="a6"/>
        <w:jc w:val="left"/>
        <w:rPr>
          <w:b w:val="0"/>
          <w:sz w:val="24"/>
          <w:szCs w:val="24"/>
        </w:rPr>
      </w:pPr>
      <w:r w:rsidRPr="009843AC">
        <w:rPr>
          <w:b w:val="0"/>
          <w:color w:val="2D2D2D"/>
          <w:sz w:val="24"/>
          <w:szCs w:val="24"/>
        </w:rPr>
        <w:br/>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Приложение N 9</w:t>
      </w:r>
      <w:r w:rsidRPr="009843AC">
        <w:rPr>
          <w:b w:val="0"/>
          <w:sz w:val="24"/>
          <w:szCs w:val="24"/>
        </w:rPr>
        <w:br/>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t>к положению «О порядке установки и эксплуатации</w:t>
      </w:r>
      <w:r w:rsidRPr="009843AC">
        <w:rPr>
          <w:b w:val="0"/>
          <w:sz w:val="24"/>
          <w:szCs w:val="24"/>
        </w:rPr>
        <w:br/>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t>рекламных конструкций на территории</w:t>
      </w:r>
      <w:r w:rsidRPr="009843AC">
        <w:rPr>
          <w:b w:val="0"/>
          <w:sz w:val="24"/>
          <w:szCs w:val="24"/>
        </w:rPr>
        <w:br/>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t xml:space="preserve"> муниципального района «Бабаюртовский район»»</w:t>
      </w:r>
    </w:p>
    <w:p w:rsidR="00426C68" w:rsidRPr="009843AC" w:rsidRDefault="00426C68" w:rsidP="00426C68">
      <w:pPr>
        <w:pStyle w:val="a6"/>
        <w:jc w:val="left"/>
        <w:rPr>
          <w:b w:val="0"/>
          <w:color w:val="2D2D2D"/>
          <w:sz w:val="24"/>
          <w:szCs w:val="24"/>
        </w:rPr>
      </w:pPr>
      <w:r>
        <w:rPr>
          <w:b w:val="0"/>
          <w:color w:val="2D2D2D"/>
          <w:sz w:val="24"/>
          <w:szCs w:val="24"/>
        </w:rPr>
        <w:br/>
      </w:r>
      <w:proofErr w:type="spellStart"/>
      <w:r>
        <w:rPr>
          <w:b w:val="0"/>
          <w:color w:val="2D2D2D"/>
          <w:sz w:val="24"/>
          <w:szCs w:val="24"/>
        </w:rPr>
        <w:t>г.Бабаюрт</w:t>
      </w:r>
      <w:proofErr w:type="spellEnd"/>
      <w:r w:rsidRPr="009843AC">
        <w:rPr>
          <w:b w:val="0"/>
          <w:color w:val="2D2D2D"/>
          <w:sz w:val="24"/>
          <w:szCs w:val="24"/>
        </w:rPr>
        <w:t xml:space="preserve"> "___" ____________ 20__ г.</w:t>
      </w:r>
    </w:p>
    <w:p w:rsidR="00426C68" w:rsidRPr="009843AC" w:rsidRDefault="00426C68" w:rsidP="00426C68">
      <w:pPr>
        <w:pStyle w:val="a6"/>
        <w:jc w:val="left"/>
        <w:rPr>
          <w:b w:val="0"/>
          <w:color w:val="2D2D2D"/>
          <w:sz w:val="24"/>
          <w:szCs w:val="24"/>
        </w:rPr>
      </w:pPr>
      <w:r w:rsidRPr="009843AC">
        <w:rPr>
          <w:b w:val="0"/>
          <w:color w:val="2D2D2D"/>
          <w:sz w:val="24"/>
          <w:szCs w:val="24"/>
        </w:rPr>
        <w:t>Настоящим уведомляется собственник рекламной конструкции о том, что рекламная конструкция ________________________________________________________,</w:t>
      </w:r>
    </w:p>
    <w:p w:rsidR="00426C68" w:rsidRPr="009843AC" w:rsidRDefault="00426C68" w:rsidP="00426C68">
      <w:pPr>
        <w:pStyle w:val="a6"/>
        <w:jc w:val="left"/>
        <w:rPr>
          <w:b w:val="0"/>
          <w:color w:val="2D2D2D"/>
          <w:sz w:val="24"/>
          <w:szCs w:val="24"/>
        </w:rPr>
      </w:pPr>
      <w:r w:rsidRPr="009843AC">
        <w:rPr>
          <w:b w:val="0"/>
          <w:color w:val="2D2D2D"/>
          <w:sz w:val="24"/>
          <w:szCs w:val="24"/>
        </w:rPr>
        <w:t xml:space="preserve">установленная на </w:t>
      </w:r>
      <w:proofErr w:type="gramStart"/>
      <w:r w:rsidRPr="009843AC">
        <w:rPr>
          <w:b w:val="0"/>
          <w:color w:val="2D2D2D"/>
          <w:sz w:val="24"/>
          <w:szCs w:val="24"/>
        </w:rPr>
        <w:t>терри</w:t>
      </w:r>
      <w:r>
        <w:rPr>
          <w:b w:val="0"/>
          <w:color w:val="2D2D2D"/>
          <w:sz w:val="24"/>
          <w:szCs w:val="24"/>
        </w:rPr>
        <w:t xml:space="preserve">тории </w:t>
      </w:r>
      <w:r w:rsidRPr="009843AC">
        <w:rPr>
          <w:b w:val="0"/>
          <w:color w:val="2D2D2D"/>
          <w:sz w:val="24"/>
          <w:szCs w:val="24"/>
        </w:rPr>
        <w:t xml:space="preserve"> муниципа</w:t>
      </w:r>
      <w:r>
        <w:rPr>
          <w:b w:val="0"/>
          <w:color w:val="2D2D2D"/>
          <w:sz w:val="24"/>
          <w:szCs w:val="24"/>
        </w:rPr>
        <w:t>льного</w:t>
      </w:r>
      <w:proofErr w:type="gramEnd"/>
      <w:r>
        <w:rPr>
          <w:b w:val="0"/>
          <w:color w:val="2D2D2D"/>
          <w:sz w:val="24"/>
          <w:szCs w:val="24"/>
        </w:rPr>
        <w:t xml:space="preserve"> района </w:t>
      </w:r>
      <w:r w:rsidRPr="009843AC">
        <w:rPr>
          <w:b w:val="0"/>
          <w:color w:val="2D2D2D"/>
          <w:sz w:val="24"/>
          <w:szCs w:val="24"/>
        </w:rPr>
        <w:t xml:space="preserve"> без разрешения (самовольно установленная) или с нарушением требований, содержащихся в разрешении на установку рекламной конструкции, по адресу: ___________________________________________________________________________,</w:t>
      </w:r>
    </w:p>
    <w:p w:rsidR="00426C68" w:rsidRPr="009843AC" w:rsidRDefault="00426C68" w:rsidP="00426C68">
      <w:pPr>
        <w:pStyle w:val="a6"/>
        <w:jc w:val="left"/>
        <w:rPr>
          <w:b w:val="0"/>
          <w:color w:val="2D2D2D"/>
          <w:sz w:val="24"/>
          <w:szCs w:val="24"/>
        </w:rPr>
      </w:pPr>
      <w:r w:rsidRPr="009843AC">
        <w:rPr>
          <w:b w:val="0"/>
          <w:color w:val="2D2D2D"/>
          <w:sz w:val="24"/>
          <w:szCs w:val="24"/>
        </w:rPr>
        <w:t>демонтирована в соответствии с установленным порядком демонтажа рекламных конструкций, установленных без разрешения (самовольная устан</w:t>
      </w:r>
      <w:r>
        <w:rPr>
          <w:b w:val="0"/>
          <w:color w:val="2D2D2D"/>
          <w:sz w:val="24"/>
          <w:szCs w:val="24"/>
        </w:rPr>
        <w:t xml:space="preserve">овка) на </w:t>
      </w:r>
      <w:proofErr w:type="gramStart"/>
      <w:r>
        <w:rPr>
          <w:b w:val="0"/>
          <w:color w:val="2D2D2D"/>
          <w:sz w:val="24"/>
          <w:szCs w:val="24"/>
        </w:rPr>
        <w:t xml:space="preserve">территории </w:t>
      </w:r>
      <w:r w:rsidRPr="009843AC">
        <w:rPr>
          <w:b w:val="0"/>
          <w:color w:val="2D2D2D"/>
          <w:sz w:val="24"/>
          <w:szCs w:val="24"/>
        </w:rPr>
        <w:t xml:space="preserve"> муниципа</w:t>
      </w:r>
      <w:r>
        <w:rPr>
          <w:b w:val="0"/>
          <w:color w:val="2D2D2D"/>
          <w:sz w:val="24"/>
          <w:szCs w:val="24"/>
        </w:rPr>
        <w:t>льного</w:t>
      </w:r>
      <w:proofErr w:type="gramEnd"/>
      <w:r>
        <w:rPr>
          <w:b w:val="0"/>
          <w:color w:val="2D2D2D"/>
          <w:sz w:val="24"/>
          <w:szCs w:val="24"/>
        </w:rPr>
        <w:t xml:space="preserve"> района </w:t>
      </w:r>
      <w:r w:rsidRPr="009843AC">
        <w:rPr>
          <w:b w:val="0"/>
          <w:color w:val="2D2D2D"/>
          <w:sz w:val="24"/>
          <w:szCs w:val="24"/>
        </w:rPr>
        <w:t xml:space="preserve"> и передана на хранение.</w:t>
      </w:r>
    </w:p>
    <w:p w:rsidR="00426C68" w:rsidRPr="009843AC" w:rsidRDefault="00426C68" w:rsidP="00426C68">
      <w:pPr>
        <w:pStyle w:val="a6"/>
        <w:jc w:val="left"/>
        <w:rPr>
          <w:b w:val="0"/>
          <w:color w:val="2D2D2D"/>
          <w:sz w:val="24"/>
          <w:szCs w:val="24"/>
        </w:rPr>
      </w:pPr>
      <w:r w:rsidRPr="009843AC">
        <w:rPr>
          <w:b w:val="0"/>
          <w:color w:val="2D2D2D"/>
          <w:sz w:val="24"/>
          <w:szCs w:val="24"/>
        </w:rPr>
        <w:t>Для получения рекламной конструкции необходимо:</w:t>
      </w:r>
    </w:p>
    <w:p w:rsidR="00426C68" w:rsidRPr="009843AC" w:rsidRDefault="00426C68" w:rsidP="00426C68">
      <w:pPr>
        <w:pStyle w:val="a6"/>
        <w:jc w:val="left"/>
        <w:rPr>
          <w:b w:val="0"/>
          <w:color w:val="2D2D2D"/>
          <w:sz w:val="24"/>
          <w:szCs w:val="24"/>
        </w:rPr>
      </w:pPr>
      <w:r w:rsidRPr="009843AC">
        <w:rPr>
          <w:b w:val="0"/>
          <w:color w:val="2D2D2D"/>
          <w:sz w:val="24"/>
          <w:szCs w:val="24"/>
        </w:rPr>
        <w:t>1. Обратиться с письменным заявлением о получении демонтированной рекламной конструк</w:t>
      </w:r>
      <w:r>
        <w:rPr>
          <w:b w:val="0"/>
          <w:color w:val="2D2D2D"/>
          <w:sz w:val="24"/>
          <w:szCs w:val="24"/>
        </w:rPr>
        <w:t xml:space="preserve">ции в </w:t>
      </w:r>
      <w:proofErr w:type="gramStart"/>
      <w:r>
        <w:rPr>
          <w:b w:val="0"/>
          <w:color w:val="2D2D2D"/>
          <w:sz w:val="24"/>
          <w:szCs w:val="24"/>
        </w:rPr>
        <w:t xml:space="preserve">Администрацию </w:t>
      </w:r>
      <w:r w:rsidRPr="009843AC">
        <w:rPr>
          <w:b w:val="0"/>
          <w:color w:val="2D2D2D"/>
          <w:sz w:val="24"/>
          <w:szCs w:val="24"/>
        </w:rPr>
        <w:t xml:space="preserve"> муниципал</w:t>
      </w:r>
      <w:r>
        <w:rPr>
          <w:b w:val="0"/>
          <w:color w:val="2D2D2D"/>
          <w:sz w:val="24"/>
          <w:szCs w:val="24"/>
        </w:rPr>
        <w:t>ьного</w:t>
      </w:r>
      <w:proofErr w:type="gramEnd"/>
      <w:r>
        <w:rPr>
          <w:b w:val="0"/>
          <w:color w:val="2D2D2D"/>
          <w:sz w:val="24"/>
          <w:szCs w:val="24"/>
        </w:rPr>
        <w:t xml:space="preserve"> района по адресу: </w:t>
      </w:r>
    </w:p>
    <w:p w:rsidR="00426C68" w:rsidRPr="009843AC" w:rsidRDefault="00426C68" w:rsidP="00426C68">
      <w:pPr>
        <w:pStyle w:val="a6"/>
        <w:jc w:val="left"/>
        <w:rPr>
          <w:b w:val="0"/>
          <w:color w:val="2D2D2D"/>
          <w:sz w:val="24"/>
          <w:szCs w:val="24"/>
        </w:rPr>
      </w:pPr>
      <w:r w:rsidRPr="009843AC">
        <w:rPr>
          <w:b w:val="0"/>
          <w:color w:val="2D2D2D"/>
          <w:sz w:val="24"/>
          <w:szCs w:val="24"/>
        </w:rPr>
        <w:t>2. Предоставить документы, подтверждающие право собственности или иное вещное право на демонтированную рекламную конструкцию, либо право владения и пользования демонтированной рекламной конструкцией.</w:t>
      </w:r>
    </w:p>
    <w:p w:rsidR="00426C68" w:rsidRPr="009843AC" w:rsidRDefault="00426C68" w:rsidP="00426C68">
      <w:pPr>
        <w:pStyle w:val="a6"/>
        <w:jc w:val="left"/>
        <w:rPr>
          <w:b w:val="0"/>
          <w:color w:val="2D2D2D"/>
          <w:sz w:val="24"/>
          <w:szCs w:val="24"/>
        </w:rPr>
      </w:pPr>
      <w:r w:rsidRPr="009843AC">
        <w:rPr>
          <w:b w:val="0"/>
          <w:color w:val="2D2D2D"/>
          <w:sz w:val="24"/>
          <w:szCs w:val="24"/>
        </w:rPr>
        <w:t>3. Возместить понесенные расходы в связи с демонтажем, транспортировкой и хранением рекламной конструкции.</w:t>
      </w:r>
    </w:p>
    <w:p w:rsidR="00426C68" w:rsidRPr="009843AC" w:rsidRDefault="00426C68" w:rsidP="00426C68">
      <w:pPr>
        <w:pStyle w:val="a6"/>
        <w:jc w:val="left"/>
        <w:rPr>
          <w:b w:val="0"/>
          <w:color w:val="2D2D2D"/>
          <w:sz w:val="24"/>
          <w:szCs w:val="24"/>
        </w:rPr>
      </w:pPr>
      <w:r w:rsidRPr="009843AC">
        <w:rPr>
          <w:b w:val="0"/>
          <w:color w:val="2D2D2D"/>
          <w:sz w:val="24"/>
          <w:szCs w:val="24"/>
        </w:rPr>
        <w:t xml:space="preserve">4. В случае </w:t>
      </w:r>
      <w:proofErr w:type="spellStart"/>
      <w:r w:rsidRPr="009843AC">
        <w:rPr>
          <w:b w:val="0"/>
          <w:color w:val="2D2D2D"/>
          <w:sz w:val="24"/>
          <w:szCs w:val="24"/>
        </w:rPr>
        <w:t>невостребованности</w:t>
      </w:r>
      <w:proofErr w:type="spellEnd"/>
      <w:r w:rsidRPr="009843AC">
        <w:rPr>
          <w:b w:val="0"/>
          <w:color w:val="2D2D2D"/>
          <w:sz w:val="24"/>
          <w:szCs w:val="24"/>
        </w:rPr>
        <w:t xml:space="preserve"> рекламной конструкции в срок до _____________, указанная конструкция будет утилизирована. Расходы по демонтажу, транспортировке и утилизации рекламной конструкции будут представлены Вашей организации.</w:t>
      </w:r>
    </w:p>
    <w:p w:rsidR="00426C68" w:rsidRPr="009843AC" w:rsidRDefault="00426C68" w:rsidP="00426C68">
      <w:pPr>
        <w:pStyle w:val="a6"/>
        <w:jc w:val="left"/>
        <w:rPr>
          <w:b w:val="0"/>
          <w:color w:val="2D2D2D"/>
          <w:sz w:val="24"/>
          <w:szCs w:val="24"/>
        </w:rPr>
      </w:pPr>
      <w:r w:rsidRPr="009843AC">
        <w:rPr>
          <w:b w:val="0"/>
          <w:color w:val="2D2D2D"/>
          <w:sz w:val="24"/>
          <w:szCs w:val="24"/>
        </w:rPr>
        <w:t>Уполномоченный</w:t>
      </w:r>
    </w:p>
    <w:p w:rsidR="00426C68" w:rsidRPr="009843AC" w:rsidRDefault="00426C68" w:rsidP="00426C68">
      <w:pPr>
        <w:pStyle w:val="a6"/>
        <w:jc w:val="left"/>
        <w:rPr>
          <w:b w:val="0"/>
          <w:color w:val="2D2D2D"/>
          <w:sz w:val="24"/>
          <w:szCs w:val="24"/>
        </w:rPr>
      </w:pPr>
      <w:r w:rsidRPr="009843AC">
        <w:rPr>
          <w:b w:val="0"/>
          <w:color w:val="2D2D2D"/>
          <w:sz w:val="24"/>
          <w:szCs w:val="24"/>
        </w:rPr>
        <w:t>представитель Администрации _________________/_______/</w:t>
      </w: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Default="00426C68" w:rsidP="00426C68">
      <w:pPr>
        <w:pStyle w:val="a6"/>
        <w:jc w:val="left"/>
        <w:rPr>
          <w:b w:val="0"/>
          <w:sz w:val="24"/>
          <w:szCs w:val="24"/>
        </w:rPr>
      </w:pPr>
    </w:p>
    <w:p w:rsidR="00426C68" w:rsidRPr="009843AC" w:rsidRDefault="00426C68" w:rsidP="00426C68">
      <w:pPr>
        <w:rPr>
          <w:lang w:eastAsia="ru-RU"/>
        </w:rPr>
      </w:pPr>
    </w:p>
    <w:p w:rsidR="00426C68" w:rsidRDefault="00426C68" w:rsidP="00426C68">
      <w:pPr>
        <w:pStyle w:val="a6"/>
        <w:jc w:val="left"/>
        <w:rPr>
          <w:b w:val="0"/>
          <w:sz w:val="24"/>
          <w:szCs w:val="24"/>
        </w:rPr>
      </w:pPr>
      <w:r w:rsidRPr="009843AC">
        <w:rPr>
          <w:b w:val="0"/>
          <w:sz w:val="24"/>
          <w:szCs w:val="24"/>
        </w:rPr>
        <w:t xml:space="preserve">Приложение N 10. </w:t>
      </w:r>
    </w:p>
    <w:p w:rsidR="00426C68" w:rsidRDefault="00426C68" w:rsidP="00426C68">
      <w:pPr>
        <w:pStyle w:val="a6"/>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9843AC">
        <w:rPr>
          <w:b w:val="0"/>
          <w:sz w:val="24"/>
          <w:szCs w:val="24"/>
        </w:rPr>
        <w:t xml:space="preserve">АКТ N _____ </w:t>
      </w:r>
    </w:p>
    <w:p w:rsidR="00426C68" w:rsidRPr="009843AC" w:rsidRDefault="00426C68" w:rsidP="00426C68">
      <w:pPr>
        <w:pStyle w:val="a6"/>
        <w:jc w:val="left"/>
        <w:rPr>
          <w:b w:val="0"/>
          <w:sz w:val="24"/>
          <w:szCs w:val="24"/>
        </w:rPr>
      </w:pPr>
      <w:r w:rsidRPr="009843AC">
        <w:rPr>
          <w:b w:val="0"/>
          <w:sz w:val="24"/>
          <w:szCs w:val="24"/>
        </w:rPr>
        <w:t>УТИЛИЗАЦИИ ДЕМОНТИРОВАННОЙ РЕКЛАМНОЙ КОНСТРУКЦИИ</w:t>
      </w:r>
    </w:p>
    <w:p w:rsidR="00426C68" w:rsidRPr="009843AC" w:rsidRDefault="00426C68" w:rsidP="00426C68">
      <w:pPr>
        <w:pStyle w:val="a6"/>
        <w:jc w:val="left"/>
        <w:rPr>
          <w:b w:val="0"/>
          <w:sz w:val="24"/>
          <w:szCs w:val="24"/>
        </w:rPr>
      </w:pPr>
      <w:r w:rsidRPr="009843AC">
        <w:rPr>
          <w:b w:val="0"/>
          <w:color w:val="2D2D2D"/>
          <w:sz w:val="24"/>
          <w:szCs w:val="24"/>
        </w:rPr>
        <w:br/>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Приложение N 10</w:t>
      </w:r>
      <w:r w:rsidRPr="009843AC">
        <w:rPr>
          <w:b w:val="0"/>
          <w:sz w:val="24"/>
          <w:szCs w:val="24"/>
        </w:rPr>
        <w:br/>
      </w:r>
      <w:r w:rsidRPr="009843AC">
        <w:rPr>
          <w:b w:val="0"/>
          <w:sz w:val="24"/>
          <w:szCs w:val="24"/>
        </w:rPr>
        <w:lastRenderedPageBreak/>
        <w:tab/>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t>к положению «О порядке установки и эксплуатации</w:t>
      </w:r>
      <w:r w:rsidRPr="009843AC">
        <w:rPr>
          <w:b w:val="0"/>
          <w:sz w:val="24"/>
          <w:szCs w:val="24"/>
        </w:rPr>
        <w:br/>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t>рекламных конструкций на территории</w:t>
      </w:r>
      <w:r w:rsidRPr="009843AC">
        <w:rPr>
          <w:b w:val="0"/>
          <w:sz w:val="24"/>
          <w:szCs w:val="24"/>
        </w:rPr>
        <w:br/>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r>
      <w:r w:rsidRPr="009843AC">
        <w:rPr>
          <w:b w:val="0"/>
          <w:sz w:val="24"/>
          <w:szCs w:val="24"/>
        </w:rPr>
        <w:tab/>
        <w:t xml:space="preserve"> муниципального района «Бабаюртовский район»»</w:t>
      </w:r>
    </w:p>
    <w:p w:rsidR="00426C68" w:rsidRPr="009843AC" w:rsidRDefault="00426C68" w:rsidP="00426C68">
      <w:pPr>
        <w:pStyle w:val="a6"/>
        <w:jc w:val="left"/>
        <w:rPr>
          <w:b w:val="0"/>
          <w:color w:val="2D2D2D"/>
          <w:sz w:val="24"/>
          <w:szCs w:val="24"/>
        </w:rPr>
      </w:pPr>
      <w:r>
        <w:rPr>
          <w:b w:val="0"/>
          <w:color w:val="2D2D2D"/>
          <w:sz w:val="24"/>
          <w:szCs w:val="24"/>
        </w:rPr>
        <w:br/>
      </w:r>
      <w:proofErr w:type="spellStart"/>
      <w:r>
        <w:rPr>
          <w:b w:val="0"/>
          <w:color w:val="2D2D2D"/>
          <w:sz w:val="24"/>
          <w:szCs w:val="24"/>
        </w:rPr>
        <w:t>г.Бабаюрт</w:t>
      </w:r>
      <w:proofErr w:type="spellEnd"/>
      <w:r w:rsidRPr="009843AC">
        <w:rPr>
          <w:b w:val="0"/>
          <w:color w:val="2D2D2D"/>
          <w:sz w:val="24"/>
          <w:szCs w:val="24"/>
        </w:rPr>
        <w:t xml:space="preserve"> "___" ____________ 20__ г.</w:t>
      </w:r>
    </w:p>
    <w:p w:rsidR="00426C68" w:rsidRPr="009843AC" w:rsidRDefault="00426C68" w:rsidP="00426C68">
      <w:pPr>
        <w:pStyle w:val="a6"/>
        <w:jc w:val="left"/>
        <w:rPr>
          <w:b w:val="0"/>
          <w:color w:val="2D2D2D"/>
          <w:sz w:val="24"/>
          <w:szCs w:val="24"/>
        </w:rPr>
      </w:pPr>
      <w:r w:rsidRPr="009843AC">
        <w:rPr>
          <w:b w:val="0"/>
          <w:color w:val="2D2D2D"/>
          <w:sz w:val="24"/>
          <w:szCs w:val="24"/>
        </w:rPr>
        <w:t>Настоящий Акт составлен о нижеследующем:</w:t>
      </w:r>
    </w:p>
    <w:p w:rsidR="00426C68" w:rsidRPr="009843AC" w:rsidRDefault="00426C68" w:rsidP="00426C68">
      <w:pPr>
        <w:pStyle w:val="a6"/>
        <w:jc w:val="left"/>
        <w:rPr>
          <w:b w:val="0"/>
          <w:color w:val="2D2D2D"/>
          <w:sz w:val="24"/>
          <w:szCs w:val="24"/>
        </w:rPr>
      </w:pPr>
      <w:r w:rsidRPr="009843AC">
        <w:rPr>
          <w:b w:val="0"/>
          <w:color w:val="2D2D2D"/>
          <w:sz w:val="24"/>
          <w:szCs w:val="24"/>
        </w:rPr>
        <w:t>Рекламная конструкция, принадлежащая ________________________________, </w:t>
      </w:r>
      <w:r w:rsidRPr="009843AC">
        <w:rPr>
          <w:b w:val="0"/>
          <w:color w:val="2D2D2D"/>
          <w:sz w:val="24"/>
          <w:szCs w:val="24"/>
        </w:rPr>
        <w:br/>
        <w:t>___________________________________________________________________________,</w:t>
      </w:r>
      <w:r w:rsidRPr="009843AC">
        <w:rPr>
          <w:b w:val="0"/>
          <w:color w:val="2D2D2D"/>
          <w:sz w:val="24"/>
          <w:szCs w:val="24"/>
        </w:rPr>
        <w:br/>
        <w:t>(тип конструкции)</w:t>
      </w:r>
    </w:p>
    <w:p w:rsidR="00426C68" w:rsidRPr="009843AC" w:rsidRDefault="00426C68" w:rsidP="00426C68">
      <w:pPr>
        <w:pStyle w:val="a6"/>
        <w:jc w:val="left"/>
        <w:rPr>
          <w:b w:val="0"/>
          <w:color w:val="2D2D2D"/>
          <w:sz w:val="24"/>
          <w:szCs w:val="24"/>
        </w:rPr>
      </w:pPr>
      <w:r w:rsidRPr="009843AC">
        <w:rPr>
          <w:b w:val="0"/>
          <w:color w:val="2D2D2D"/>
          <w:sz w:val="24"/>
          <w:szCs w:val="24"/>
        </w:rPr>
        <w:br/>
        <w:t>демонтирована на основании Предписания N ____ от "___ "________20__ года, утилизирована по истечении срока хранения демонтированной рекламной конструкции.</w:t>
      </w:r>
    </w:p>
    <w:p w:rsidR="00426C68" w:rsidRPr="009843AC" w:rsidRDefault="00426C68" w:rsidP="00426C68">
      <w:pPr>
        <w:pStyle w:val="a6"/>
        <w:jc w:val="left"/>
        <w:rPr>
          <w:b w:val="0"/>
          <w:color w:val="2D2D2D"/>
          <w:sz w:val="24"/>
          <w:szCs w:val="24"/>
        </w:rPr>
      </w:pPr>
      <w:r w:rsidRPr="009843AC">
        <w:rPr>
          <w:b w:val="0"/>
          <w:color w:val="2D2D2D"/>
          <w:sz w:val="24"/>
          <w:szCs w:val="24"/>
        </w:rPr>
        <w:t>Представитель администрации</w:t>
      </w:r>
    </w:p>
    <w:p w:rsidR="00426C68" w:rsidRPr="009843AC" w:rsidRDefault="00426C68" w:rsidP="00426C68">
      <w:pPr>
        <w:pStyle w:val="a6"/>
        <w:jc w:val="left"/>
        <w:rPr>
          <w:b w:val="0"/>
          <w:color w:val="2D2D2D"/>
          <w:sz w:val="24"/>
          <w:szCs w:val="24"/>
        </w:rPr>
      </w:pPr>
      <w:r w:rsidRPr="009843AC">
        <w:rPr>
          <w:b w:val="0"/>
          <w:color w:val="2D2D2D"/>
          <w:sz w:val="24"/>
          <w:szCs w:val="24"/>
        </w:rPr>
        <w:t>Коломенского муниципального района ________________________________________</w:t>
      </w:r>
      <w:r w:rsidRPr="009843AC">
        <w:rPr>
          <w:b w:val="0"/>
          <w:color w:val="2D2D2D"/>
          <w:sz w:val="24"/>
          <w:szCs w:val="24"/>
        </w:rPr>
        <w:br/>
        <w:t>(должность, ФИО, подпись)</w:t>
      </w:r>
    </w:p>
    <w:p w:rsidR="00426C68" w:rsidRPr="009843AC" w:rsidRDefault="00426C68" w:rsidP="00426C68">
      <w:pPr>
        <w:pStyle w:val="a6"/>
        <w:jc w:val="left"/>
        <w:rPr>
          <w:b w:val="0"/>
          <w:color w:val="2D2D2D"/>
          <w:sz w:val="24"/>
          <w:szCs w:val="24"/>
        </w:rPr>
      </w:pPr>
      <w:r w:rsidRPr="009843AC">
        <w:rPr>
          <w:b w:val="0"/>
          <w:color w:val="2D2D2D"/>
          <w:sz w:val="24"/>
          <w:szCs w:val="24"/>
        </w:rPr>
        <w:br/>
        <w:t xml:space="preserve">Представитель уполномоченной </w:t>
      </w:r>
      <w:proofErr w:type="spellStart"/>
      <w:r w:rsidRPr="009843AC">
        <w:rPr>
          <w:b w:val="0"/>
          <w:color w:val="2D2D2D"/>
          <w:sz w:val="24"/>
          <w:szCs w:val="24"/>
        </w:rPr>
        <w:t>органиазции</w:t>
      </w:r>
      <w:proofErr w:type="spellEnd"/>
      <w:r w:rsidRPr="009843AC">
        <w:rPr>
          <w:b w:val="0"/>
          <w:color w:val="2D2D2D"/>
          <w:sz w:val="24"/>
          <w:szCs w:val="24"/>
        </w:rPr>
        <w:br/>
        <w:t>_________________________________________________________________</w:t>
      </w:r>
      <w:r w:rsidRPr="009843AC">
        <w:rPr>
          <w:b w:val="0"/>
          <w:color w:val="2D2D2D"/>
          <w:sz w:val="24"/>
          <w:szCs w:val="24"/>
        </w:rPr>
        <w:br/>
        <w:t>(должность, ФИО, подпись)</w:t>
      </w:r>
    </w:p>
    <w:p w:rsidR="00870F4C" w:rsidRDefault="00870F4C">
      <w:bookmarkStart w:id="0" w:name="_GoBack"/>
      <w:bookmarkEnd w:id="0"/>
    </w:p>
    <w:sectPr w:rsidR="00870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68"/>
    <w:rsid w:val="00001B1F"/>
    <w:rsid w:val="000055A8"/>
    <w:rsid w:val="00005B94"/>
    <w:rsid w:val="000135BB"/>
    <w:rsid w:val="00014046"/>
    <w:rsid w:val="00016845"/>
    <w:rsid w:val="00017916"/>
    <w:rsid w:val="000206EE"/>
    <w:rsid w:val="00021679"/>
    <w:rsid w:val="00024701"/>
    <w:rsid w:val="0002524C"/>
    <w:rsid w:val="000273DB"/>
    <w:rsid w:val="00035F31"/>
    <w:rsid w:val="00037A42"/>
    <w:rsid w:val="00042E6A"/>
    <w:rsid w:val="00045557"/>
    <w:rsid w:val="000474D8"/>
    <w:rsid w:val="00051536"/>
    <w:rsid w:val="00057F85"/>
    <w:rsid w:val="000606AB"/>
    <w:rsid w:val="00063522"/>
    <w:rsid w:val="00064E4D"/>
    <w:rsid w:val="00065C48"/>
    <w:rsid w:val="00065C7B"/>
    <w:rsid w:val="00066F5B"/>
    <w:rsid w:val="00070ED6"/>
    <w:rsid w:val="000725AD"/>
    <w:rsid w:val="0007407C"/>
    <w:rsid w:val="00077737"/>
    <w:rsid w:val="00077DAE"/>
    <w:rsid w:val="0008495B"/>
    <w:rsid w:val="00092B17"/>
    <w:rsid w:val="00094251"/>
    <w:rsid w:val="00094920"/>
    <w:rsid w:val="0009580F"/>
    <w:rsid w:val="00095999"/>
    <w:rsid w:val="00096F49"/>
    <w:rsid w:val="00097DC1"/>
    <w:rsid w:val="000A0324"/>
    <w:rsid w:val="000A0766"/>
    <w:rsid w:val="000A6AE1"/>
    <w:rsid w:val="000A7521"/>
    <w:rsid w:val="000B17DA"/>
    <w:rsid w:val="000B6B11"/>
    <w:rsid w:val="000B7DED"/>
    <w:rsid w:val="000C2275"/>
    <w:rsid w:val="000C2ADC"/>
    <w:rsid w:val="000C7C5D"/>
    <w:rsid w:val="000D11EE"/>
    <w:rsid w:val="000D3ABE"/>
    <w:rsid w:val="000D4F11"/>
    <w:rsid w:val="000D6490"/>
    <w:rsid w:val="000E10BA"/>
    <w:rsid w:val="000E1296"/>
    <w:rsid w:val="000E2101"/>
    <w:rsid w:val="000E2AE2"/>
    <w:rsid w:val="000E305C"/>
    <w:rsid w:val="000F0B27"/>
    <w:rsid w:val="000F21A6"/>
    <w:rsid w:val="000F31F8"/>
    <w:rsid w:val="000F40B4"/>
    <w:rsid w:val="000F4F2D"/>
    <w:rsid w:val="000F6232"/>
    <w:rsid w:val="000F6EEF"/>
    <w:rsid w:val="00100CD8"/>
    <w:rsid w:val="0010150C"/>
    <w:rsid w:val="0010221A"/>
    <w:rsid w:val="00104189"/>
    <w:rsid w:val="001041DA"/>
    <w:rsid w:val="001044CF"/>
    <w:rsid w:val="00110643"/>
    <w:rsid w:val="00112665"/>
    <w:rsid w:val="00112C5B"/>
    <w:rsid w:val="001130EF"/>
    <w:rsid w:val="00115100"/>
    <w:rsid w:val="00121886"/>
    <w:rsid w:val="00121F56"/>
    <w:rsid w:val="00123B79"/>
    <w:rsid w:val="001262C1"/>
    <w:rsid w:val="00127FED"/>
    <w:rsid w:val="00130910"/>
    <w:rsid w:val="001324EA"/>
    <w:rsid w:val="00135F8E"/>
    <w:rsid w:val="00136CAB"/>
    <w:rsid w:val="00140E12"/>
    <w:rsid w:val="00141DB3"/>
    <w:rsid w:val="001426D1"/>
    <w:rsid w:val="001436F3"/>
    <w:rsid w:val="0014596E"/>
    <w:rsid w:val="001534E1"/>
    <w:rsid w:val="0015684F"/>
    <w:rsid w:val="001573EA"/>
    <w:rsid w:val="00160BD0"/>
    <w:rsid w:val="00161606"/>
    <w:rsid w:val="0016540B"/>
    <w:rsid w:val="001662E6"/>
    <w:rsid w:val="00172B5C"/>
    <w:rsid w:val="001732DC"/>
    <w:rsid w:val="001777E3"/>
    <w:rsid w:val="00180D89"/>
    <w:rsid w:val="00181CB7"/>
    <w:rsid w:val="001841E0"/>
    <w:rsid w:val="00186C60"/>
    <w:rsid w:val="00191E2B"/>
    <w:rsid w:val="001A05DF"/>
    <w:rsid w:val="001A06A5"/>
    <w:rsid w:val="001A1961"/>
    <w:rsid w:val="001A1F74"/>
    <w:rsid w:val="001A2224"/>
    <w:rsid w:val="001A4283"/>
    <w:rsid w:val="001A4B26"/>
    <w:rsid w:val="001B3570"/>
    <w:rsid w:val="001B4FF1"/>
    <w:rsid w:val="001B7AF8"/>
    <w:rsid w:val="001C02F6"/>
    <w:rsid w:val="001C0BC2"/>
    <w:rsid w:val="001C411C"/>
    <w:rsid w:val="001D1A44"/>
    <w:rsid w:val="001D3FFC"/>
    <w:rsid w:val="001D43A3"/>
    <w:rsid w:val="001D7835"/>
    <w:rsid w:val="001E2A7B"/>
    <w:rsid w:val="001E46F9"/>
    <w:rsid w:val="001E64BF"/>
    <w:rsid w:val="001E795F"/>
    <w:rsid w:val="001E7B09"/>
    <w:rsid w:val="001F089A"/>
    <w:rsid w:val="001F172A"/>
    <w:rsid w:val="001F4243"/>
    <w:rsid w:val="001F6D8D"/>
    <w:rsid w:val="00200BF3"/>
    <w:rsid w:val="00201DBF"/>
    <w:rsid w:val="00201F84"/>
    <w:rsid w:val="0020409B"/>
    <w:rsid w:val="00210767"/>
    <w:rsid w:val="00210CE5"/>
    <w:rsid w:val="002123FB"/>
    <w:rsid w:val="00214901"/>
    <w:rsid w:val="00214C69"/>
    <w:rsid w:val="00221434"/>
    <w:rsid w:val="00224459"/>
    <w:rsid w:val="00224988"/>
    <w:rsid w:val="00230EB2"/>
    <w:rsid w:val="00233709"/>
    <w:rsid w:val="002362B1"/>
    <w:rsid w:val="0023642F"/>
    <w:rsid w:val="0023644A"/>
    <w:rsid w:val="00236509"/>
    <w:rsid w:val="00237002"/>
    <w:rsid w:val="002371E0"/>
    <w:rsid w:val="0024106B"/>
    <w:rsid w:val="00242E65"/>
    <w:rsid w:val="0024585A"/>
    <w:rsid w:val="00245B34"/>
    <w:rsid w:val="00247232"/>
    <w:rsid w:val="00250D04"/>
    <w:rsid w:val="00250E58"/>
    <w:rsid w:val="002512A6"/>
    <w:rsid w:val="00253B4E"/>
    <w:rsid w:val="002559A9"/>
    <w:rsid w:val="002570C1"/>
    <w:rsid w:val="00257AB8"/>
    <w:rsid w:val="00261174"/>
    <w:rsid w:val="00261E06"/>
    <w:rsid w:val="00262962"/>
    <w:rsid w:val="00264718"/>
    <w:rsid w:val="00271733"/>
    <w:rsid w:val="002747E3"/>
    <w:rsid w:val="00276DEB"/>
    <w:rsid w:val="0028028C"/>
    <w:rsid w:val="00281829"/>
    <w:rsid w:val="00281FE8"/>
    <w:rsid w:val="002822DC"/>
    <w:rsid w:val="0028422B"/>
    <w:rsid w:val="002842D6"/>
    <w:rsid w:val="00285FB1"/>
    <w:rsid w:val="0029102A"/>
    <w:rsid w:val="00296145"/>
    <w:rsid w:val="002A6B76"/>
    <w:rsid w:val="002A7D4D"/>
    <w:rsid w:val="002B29E5"/>
    <w:rsid w:val="002B49FB"/>
    <w:rsid w:val="002B566F"/>
    <w:rsid w:val="002B7814"/>
    <w:rsid w:val="002C0977"/>
    <w:rsid w:val="002C4705"/>
    <w:rsid w:val="002C4CD4"/>
    <w:rsid w:val="002C6126"/>
    <w:rsid w:val="002D003D"/>
    <w:rsid w:val="002D2B0D"/>
    <w:rsid w:val="002D4BFF"/>
    <w:rsid w:val="002D4F6C"/>
    <w:rsid w:val="002D6467"/>
    <w:rsid w:val="002E1B0C"/>
    <w:rsid w:val="002E2CFC"/>
    <w:rsid w:val="002E3EF3"/>
    <w:rsid w:val="002E3FD3"/>
    <w:rsid w:val="002E4656"/>
    <w:rsid w:val="002E5CCD"/>
    <w:rsid w:val="002E6857"/>
    <w:rsid w:val="002E6EA4"/>
    <w:rsid w:val="002E7F22"/>
    <w:rsid w:val="002F3259"/>
    <w:rsid w:val="002F3BE5"/>
    <w:rsid w:val="002F513C"/>
    <w:rsid w:val="002F5F0C"/>
    <w:rsid w:val="002F71C1"/>
    <w:rsid w:val="00300B45"/>
    <w:rsid w:val="0030642A"/>
    <w:rsid w:val="003068B6"/>
    <w:rsid w:val="0030724B"/>
    <w:rsid w:val="00307E2E"/>
    <w:rsid w:val="003136A4"/>
    <w:rsid w:val="003161A0"/>
    <w:rsid w:val="00316417"/>
    <w:rsid w:val="003165DC"/>
    <w:rsid w:val="00317BC1"/>
    <w:rsid w:val="0032405E"/>
    <w:rsid w:val="003249BC"/>
    <w:rsid w:val="0032626B"/>
    <w:rsid w:val="00331E66"/>
    <w:rsid w:val="00333415"/>
    <w:rsid w:val="00335A4F"/>
    <w:rsid w:val="00336B43"/>
    <w:rsid w:val="003377DA"/>
    <w:rsid w:val="00337E61"/>
    <w:rsid w:val="00340F46"/>
    <w:rsid w:val="00354138"/>
    <w:rsid w:val="0035789E"/>
    <w:rsid w:val="00357A68"/>
    <w:rsid w:val="003606AD"/>
    <w:rsid w:val="00360CB2"/>
    <w:rsid w:val="00363289"/>
    <w:rsid w:val="00363874"/>
    <w:rsid w:val="00373726"/>
    <w:rsid w:val="00376228"/>
    <w:rsid w:val="00377C20"/>
    <w:rsid w:val="00381D95"/>
    <w:rsid w:val="00384D13"/>
    <w:rsid w:val="00385597"/>
    <w:rsid w:val="00392ABC"/>
    <w:rsid w:val="00393C7F"/>
    <w:rsid w:val="0039434A"/>
    <w:rsid w:val="00395A10"/>
    <w:rsid w:val="003963F8"/>
    <w:rsid w:val="003A2949"/>
    <w:rsid w:val="003A7B9D"/>
    <w:rsid w:val="003B4776"/>
    <w:rsid w:val="003B6289"/>
    <w:rsid w:val="003C13C2"/>
    <w:rsid w:val="003C58E1"/>
    <w:rsid w:val="003C5A9D"/>
    <w:rsid w:val="003D5C7D"/>
    <w:rsid w:val="003D625C"/>
    <w:rsid w:val="003D629E"/>
    <w:rsid w:val="003D6D29"/>
    <w:rsid w:val="003D7146"/>
    <w:rsid w:val="003E38B1"/>
    <w:rsid w:val="003E5F75"/>
    <w:rsid w:val="003E7624"/>
    <w:rsid w:val="003F140A"/>
    <w:rsid w:val="003F173C"/>
    <w:rsid w:val="003F60B2"/>
    <w:rsid w:val="003F6F7D"/>
    <w:rsid w:val="00400DAB"/>
    <w:rsid w:val="004056AA"/>
    <w:rsid w:val="004067E1"/>
    <w:rsid w:val="00406C4F"/>
    <w:rsid w:val="0040775E"/>
    <w:rsid w:val="004103E6"/>
    <w:rsid w:val="004111EC"/>
    <w:rsid w:val="00411760"/>
    <w:rsid w:val="00411E9B"/>
    <w:rsid w:val="00414ED0"/>
    <w:rsid w:val="00416265"/>
    <w:rsid w:val="004225C5"/>
    <w:rsid w:val="00423B2C"/>
    <w:rsid w:val="0042554E"/>
    <w:rsid w:val="00426C68"/>
    <w:rsid w:val="00427955"/>
    <w:rsid w:val="00430906"/>
    <w:rsid w:val="004344E0"/>
    <w:rsid w:val="004363F3"/>
    <w:rsid w:val="00440A5B"/>
    <w:rsid w:val="00443956"/>
    <w:rsid w:val="004464D2"/>
    <w:rsid w:val="004501C8"/>
    <w:rsid w:val="00450EBE"/>
    <w:rsid w:val="00453CE1"/>
    <w:rsid w:val="004547C2"/>
    <w:rsid w:val="00455543"/>
    <w:rsid w:val="00464161"/>
    <w:rsid w:val="00466F80"/>
    <w:rsid w:val="00470ED1"/>
    <w:rsid w:val="00471727"/>
    <w:rsid w:val="00471913"/>
    <w:rsid w:val="00473EC6"/>
    <w:rsid w:val="00474B7C"/>
    <w:rsid w:val="004815C4"/>
    <w:rsid w:val="004816B7"/>
    <w:rsid w:val="00483370"/>
    <w:rsid w:val="00484F6C"/>
    <w:rsid w:val="0048641E"/>
    <w:rsid w:val="00487057"/>
    <w:rsid w:val="00490FF2"/>
    <w:rsid w:val="00493C88"/>
    <w:rsid w:val="004941F9"/>
    <w:rsid w:val="00494F66"/>
    <w:rsid w:val="00497F1A"/>
    <w:rsid w:val="004A2B34"/>
    <w:rsid w:val="004A3C99"/>
    <w:rsid w:val="004A484A"/>
    <w:rsid w:val="004B0109"/>
    <w:rsid w:val="004B10E3"/>
    <w:rsid w:val="004B1263"/>
    <w:rsid w:val="004B1928"/>
    <w:rsid w:val="004B1D96"/>
    <w:rsid w:val="004B1F7F"/>
    <w:rsid w:val="004B2C85"/>
    <w:rsid w:val="004B3136"/>
    <w:rsid w:val="004C4B84"/>
    <w:rsid w:val="004C543A"/>
    <w:rsid w:val="004C5E07"/>
    <w:rsid w:val="004D4C54"/>
    <w:rsid w:val="004D516E"/>
    <w:rsid w:val="004E6F5A"/>
    <w:rsid w:val="004F1207"/>
    <w:rsid w:val="004F221B"/>
    <w:rsid w:val="004F6852"/>
    <w:rsid w:val="004F6C4D"/>
    <w:rsid w:val="005030AE"/>
    <w:rsid w:val="005105FB"/>
    <w:rsid w:val="00510666"/>
    <w:rsid w:val="005113F0"/>
    <w:rsid w:val="005140D0"/>
    <w:rsid w:val="00516C51"/>
    <w:rsid w:val="0052331D"/>
    <w:rsid w:val="00526D94"/>
    <w:rsid w:val="005275D9"/>
    <w:rsid w:val="005276ED"/>
    <w:rsid w:val="00527848"/>
    <w:rsid w:val="00534C00"/>
    <w:rsid w:val="005435DB"/>
    <w:rsid w:val="005436C1"/>
    <w:rsid w:val="00544919"/>
    <w:rsid w:val="0054697A"/>
    <w:rsid w:val="005504C9"/>
    <w:rsid w:val="00555968"/>
    <w:rsid w:val="00555FAD"/>
    <w:rsid w:val="0055724F"/>
    <w:rsid w:val="005655DF"/>
    <w:rsid w:val="00567BD5"/>
    <w:rsid w:val="00571625"/>
    <w:rsid w:val="00572399"/>
    <w:rsid w:val="00572C33"/>
    <w:rsid w:val="005739B5"/>
    <w:rsid w:val="0057483F"/>
    <w:rsid w:val="0057679B"/>
    <w:rsid w:val="005767E4"/>
    <w:rsid w:val="00576E0F"/>
    <w:rsid w:val="00577F89"/>
    <w:rsid w:val="00584561"/>
    <w:rsid w:val="00584AF1"/>
    <w:rsid w:val="0058691C"/>
    <w:rsid w:val="00593D02"/>
    <w:rsid w:val="005A281F"/>
    <w:rsid w:val="005A4D3D"/>
    <w:rsid w:val="005A702B"/>
    <w:rsid w:val="005A75DE"/>
    <w:rsid w:val="005B1AB3"/>
    <w:rsid w:val="005B1C35"/>
    <w:rsid w:val="005B3EC5"/>
    <w:rsid w:val="005B512F"/>
    <w:rsid w:val="005B534A"/>
    <w:rsid w:val="005B6075"/>
    <w:rsid w:val="005C0CAF"/>
    <w:rsid w:val="005C32A8"/>
    <w:rsid w:val="005C3A5E"/>
    <w:rsid w:val="005C59C5"/>
    <w:rsid w:val="005C6B0A"/>
    <w:rsid w:val="005C7B50"/>
    <w:rsid w:val="005D2132"/>
    <w:rsid w:val="005D247C"/>
    <w:rsid w:val="005D36D9"/>
    <w:rsid w:val="005D3B8A"/>
    <w:rsid w:val="005D4365"/>
    <w:rsid w:val="005D7263"/>
    <w:rsid w:val="005E10F2"/>
    <w:rsid w:val="005E3169"/>
    <w:rsid w:val="005E7CB4"/>
    <w:rsid w:val="005F28E1"/>
    <w:rsid w:val="005F2B26"/>
    <w:rsid w:val="005F3431"/>
    <w:rsid w:val="005F6BC7"/>
    <w:rsid w:val="005F7EB6"/>
    <w:rsid w:val="00604C66"/>
    <w:rsid w:val="00606BAA"/>
    <w:rsid w:val="00611265"/>
    <w:rsid w:val="00611740"/>
    <w:rsid w:val="00616AB2"/>
    <w:rsid w:val="00616E95"/>
    <w:rsid w:val="00617442"/>
    <w:rsid w:val="006203F8"/>
    <w:rsid w:val="006214D4"/>
    <w:rsid w:val="00626074"/>
    <w:rsid w:val="0062698A"/>
    <w:rsid w:val="006272E2"/>
    <w:rsid w:val="006278EB"/>
    <w:rsid w:val="00627913"/>
    <w:rsid w:val="00630B10"/>
    <w:rsid w:val="00632897"/>
    <w:rsid w:val="00632B4A"/>
    <w:rsid w:val="0063391F"/>
    <w:rsid w:val="00640BC4"/>
    <w:rsid w:val="00641052"/>
    <w:rsid w:val="0064154C"/>
    <w:rsid w:val="00644421"/>
    <w:rsid w:val="00644564"/>
    <w:rsid w:val="00644DBC"/>
    <w:rsid w:val="00645B60"/>
    <w:rsid w:val="00646CC7"/>
    <w:rsid w:val="00650B08"/>
    <w:rsid w:val="0065357C"/>
    <w:rsid w:val="0065477B"/>
    <w:rsid w:val="00654ADB"/>
    <w:rsid w:val="0065573F"/>
    <w:rsid w:val="00655D7A"/>
    <w:rsid w:val="00667189"/>
    <w:rsid w:val="0066736D"/>
    <w:rsid w:val="006702C2"/>
    <w:rsid w:val="006708D6"/>
    <w:rsid w:val="00672BEE"/>
    <w:rsid w:val="0067382D"/>
    <w:rsid w:val="00674DF3"/>
    <w:rsid w:val="00675005"/>
    <w:rsid w:val="0067540B"/>
    <w:rsid w:val="00680540"/>
    <w:rsid w:val="0068084D"/>
    <w:rsid w:val="006841EC"/>
    <w:rsid w:val="00690EE1"/>
    <w:rsid w:val="00691323"/>
    <w:rsid w:val="006913DD"/>
    <w:rsid w:val="006914C6"/>
    <w:rsid w:val="006944CA"/>
    <w:rsid w:val="006A0C68"/>
    <w:rsid w:val="006A3AF4"/>
    <w:rsid w:val="006A58B3"/>
    <w:rsid w:val="006B16A5"/>
    <w:rsid w:val="006B16AC"/>
    <w:rsid w:val="006B2746"/>
    <w:rsid w:val="006B56D6"/>
    <w:rsid w:val="006C30AF"/>
    <w:rsid w:val="006C6163"/>
    <w:rsid w:val="006C67C1"/>
    <w:rsid w:val="006C7554"/>
    <w:rsid w:val="006D2312"/>
    <w:rsid w:val="006D4A0E"/>
    <w:rsid w:val="006E0E72"/>
    <w:rsid w:val="006E70F2"/>
    <w:rsid w:val="006E79A4"/>
    <w:rsid w:val="006F30C4"/>
    <w:rsid w:val="00701113"/>
    <w:rsid w:val="00702AD0"/>
    <w:rsid w:val="007038C7"/>
    <w:rsid w:val="00704287"/>
    <w:rsid w:val="0070585E"/>
    <w:rsid w:val="00711897"/>
    <w:rsid w:val="007121A3"/>
    <w:rsid w:val="007167EF"/>
    <w:rsid w:val="00722FAA"/>
    <w:rsid w:val="00730683"/>
    <w:rsid w:val="007358DB"/>
    <w:rsid w:val="007370DF"/>
    <w:rsid w:val="00745F2A"/>
    <w:rsid w:val="007465F7"/>
    <w:rsid w:val="00747D10"/>
    <w:rsid w:val="0075376D"/>
    <w:rsid w:val="00754370"/>
    <w:rsid w:val="00754854"/>
    <w:rsid w:val="00761AAD"/>
    <w:rsid w:val="00762221"/>
    <w:rsid w:val="007717DF"/>
    <w:rsid w:val="00773574"/>
    <w:rsid w:val="00773EA1"/>
    <w:rsid w:val="00774202"/>
    <w:rsid w:val="00775E76"/>
    <w:rsid w:val="00787990"/>
    <w:rsid w:val="00790504"/>
    <w:rsid w:val="00792A3A"/>
    <w:rsid w:val="0079379F"/>
    <w:rsid w:val="00794EEF"/>
    <w:rsid w:val="00797501"/>
    <w:rsid w:val="00797F01"/>
    <w:rsid w:val="007A04CA"/>
    <w:rsid w:val="007A4385"/>
    <w:rsid w:val="007A61B6"/>
    <w:rsid w:val="007A6E22"/>
    <w:rsid w:val="007A703D"/>
    <w:rsid w:val="007B5615"/>
    <w:rsid w:val="007B7197"/>
    <w:rsid w:val="007B7942"/>
    <w:rsid w:val="007B7EAE"/>
    <w:rsid w:val="007C0A67"/>
    <w:rsid w:val="007C128A"/>
    <w:rsid w:val="007C1BA8"/>
    <w:rsid w:val="007C5199"/>
    <w:rsid w:val="007C7834"/>
    <w:rsid w:val="007C78D3"/>
    <w:rsid w:val="007C7AF7"/>
    <w:rsid w:val="007D4C91"/>
    <w:rsid w:val="007D62A1"/>
    <w:rsid w:val="007E0F7B"/>
    <w:rsid w:val="007E306D"/>
    <w:rsid w:val="007E7019"/>
    <w:rsid w:val="007F7876"/>
    <w:rsid w:val="008109CB"/>
    <w:rsid w:val="00812BFC"/>
    <w:rsid w:val="00814465"/>
    <w:rsid w:val="00816C96"/>
    <w:rsid w:val="0082090A"/>
    <w:rsid w:val="00821229"/>
    <w:rsid w:val="008212CB"/>
    <w:rsid w:val="00821C6E"/>
    <w:rsid w:val="00823A60"/>
    <w:rsid w:val="008257AA"/>
    <w:rsid w:val="00825931"/>
    <w:rsid w:val="00825D1C"/>
    <w:rsid w:val="00826AC5"/>
    <w:rsid w:val="0083280B"/>
    <w:rsid w:val="0083291E"/>
    <w:rsid w:val="00843C02"/>
    <w:rsid w:val="00845D3E"/>
    <w:rsid w:val="00846E37"/>
    <w:rsid w:val="008511ED"/>
    <w:rsid w:val="008559BA"/>
    <w:rsid w:val="00857247"/>
    <w:rsid w:val="00857560"/>
    <w:rsid w:val="00857BF2"/>
    <w:rsid w:val="008628AF"/>
    <w:rsid w:val="0086293E"/>
    <w:rsid w:val="0086388F"/>
    <w:rsid w:val="00864471"/>
    <w:rsid w:val="00870F4C"/>
    <w:rsid w:val="00872B01"/>
    <w:rsid w:val="008805BC"/>
    <w:rsid w:val="008806FA"/>
    <w:rsid w:val="00881685"/>
    <w:rsid w:val="00881855"/>
    <w:rsid w:val="00885BFD"/>
    <w:rsid w:val="008905E3"/>
    <w:rsid w:val="00890966"/>
    <w:rsid w:val="00891DE8"/>
    <w:rsid w:val="0089454E"/>
    <w:rsid w:val="00896146"/>
    <w:rsid w:val="008966AB"/>
    <w:rsid w:val="008A07F7"/>
    <w:rsid w:val="008A0B46"/>
    <w:rsid w:val="008A2D27"/>
    <w:rsid w:val="008A3DBB"/>
    <w:rsid w:val="008A4AF3"/>
    <w:rsid w:val="008B0F65"/>
    <w:rsid w:val="008B1814"/>
    <w:rsid w:val="008B430F"/>
    <w:rsid w:val="008B5F26"/>
    <w:rsid w:val="008B73DA"/>
    <w:rsid w:val="008B7A35"/>
    <w:rsid w:val="008C255E"/>
    <w:rsid w:val="008C333B"/>
    <w:rsid w:val="008C368F"/>
    <w:rsid w:val="008C383B"/>
    <w:rsid w:val="008C6FAC"/>
    <w:rsid w:val="008D1D0B"/>
    <w:rsid w:val="008D4750"/>
    <w:rsid w:val="008D53F1"/>
    <w:rsid w:val="008D652E"/>
    <w:rsid w:val="008E30A8"/>
    <w:rsid w:val="008E61C0"/>
    <w:rsid w:val="008F223E"/>
    <w:rsid w:val="008F265A"/>
    <w:rsid w:val="008F26B6"/>
    <w:rsid w:val="008F5FBB"/>
    <w:rsid w:val="00900471"/>
    <w:rsid w:val="00906320"/>
    <w:rsid w:val="00910919"/>
    <w:rsid w:val="00913364"/>
    <w:rsid w:val="0091670C"/>
    <w:rsid w:val="00917E41"/>
    <w:rsid w:val="0092277F"/>
    <w:rsid w:val="00925AB4"/>
    <w:rsid w:val="00927EDE"/>
    <w:rsid w:val="009310C6"/>
    <w:rsid w:val="00931F2C"/>
    <w:rsid w:val="0093487C"/>
    <w:rsid w:val="009355E8"/>
    <w:rsid w:val="009357F5"/>
    <w:rsid w:val="009362D5"/>
    <w:rsid w:val="0093686B"/>
    <w:rsid w:val="00941094"/>
    <w:rsid w:val="00941A7B"/>
    <w:rsid w:val="00950494"/>
    <w:rsid w:val="00957D6B"/>
    <w:rsid w:val="00961A1B"/>
    <w:rsid w:val="00961E70"/>
    <w:rsid w:val="0096594D"/>
    <w:rsid w:val="009670BE"/>
    <w:rsid w:val="00967CB6"/>
    <w:rsid w:val="00972598"/>
    <w:rsid w:val="009752EC"/>
    <w:rsid w:val="00975CBF"/>
    <w:rsid w:val="009765B0"/>
    <w:rsid w:val="00977AE6"/>
    <w:rsid w:val="00981513"/>
    <w:rsid w:val="00981B28"/>
    <w:rsid w:val="0098318C"/>
    <w:rsid w:val="00987048"/>
    <w:rsid w:val="0099546F"/>
    <w:rsid w:val="009958F3"/>
    <w:rsid w:val="009961BB"/>
    <w:rsid w:val="00996AFB"/>
    <w:rsid w:val="009A1EB3"/>
    <w:rsid w:val="009A7C88"/>
    <w:rsid w:val="009B029B"/>
    <w:rsid w:val="009B2FE8"/>
    <w:rsid w:val="009B3A97"/>
    <w:rsid w:val="009B6DDD"/>
    <w:rsid w:val="009C3507"/>
    <w:rsid w:val="009C56A1"/>
    <w:rsid w:val="009C6C5C"/>
    <w:rsid w:val="009D01D6"/>
    <w:rsid w:val="009D1E4E"/>
    <w:rsid w:val="009D5C52"/>
    <w:rsid w:val="009E0A12"/>
    <w:rsid w:val="009E3486"/>
    <w:rsid w:val="009E3BC4"/>
    <w:rsid w:val="009E44D6"/>
    <w:rsid w:val="009E467F"/>
    <w:rsid w:val="009E6B26"/>
    <w:rsid w:val="009E6E9A"/>
    <w:rsid w:val="009E741E"/>
    <w:rsid w:val="009E7C85"/>
    <w:rsid w:val="009F477E"/>
    <w:rsid w:val="00A0221D"/>
    <w:rsid w:val="00A03AAE"/>
    <w:rsid w:val="00A03C0A"/>
    <w:rsid w:val="00A04C43"/>
    <w:rsid w:val="00A05E06"/>
    <w:rsid w:val="00A066F2"/>
    <w:rsid w:val="00A06C17"/>
    <w:rsid w:val="00A07D21"/>
    <w:rsid w:val="00A108A9"/>
    <w:rsid w:val="00A12038"/>
    <w:rsid w:val="00A16687"/>
    <w:rsid w:val="00A2166A"/>
    <w:rsid w:val="00A3068C"/>
    <w:rsid w:val="00A31387"/>
    <w:rsid w:val="00A330C8"/>
    <w:rsid w:val="00A4068E"/>
    <w:rsid w:val="00A41754"/>
    <w:rsid w:val="00A43E94"/>
    <w:rsid w:val="00A4515E"/>
    <w:rsid w:val="00A51696"/>
    <w:rsid w:val="00A5254F"/>
    <w:rsid w:val="00A53279"/>
    <w:rsid w:val="00A538C1"/>
    <w:rsid w:val="00A54343"/>
    <w:rsid w:val="00A54ECB"/>
    <w:rsid w:val="00A57526"/>
    <w:rsid w:val="00A61E19"/>
    <w:rsid w:val="00A64EFB"/>
    <w:rsid w:val="00A731C2"/>
    <w:rsid w:val="00A756DE"/>
    <w:rsid w:val="00A80A2F"/>
    <w:rsid w:val="00A8233B"/>
    <w:rsid w:val="00A86184"/>
    <w:rsid w:val="00A9158E"/>
    <w:rsid w:val="00A92209"/>
    <w:rsid w:val="00A9224A"/>
    <w:rsid w:val="00A92B55"/>
    <w:rsid w:val="00A94B3A"/>
    <w:rsid w:val="00A954BF"/>
    <w:rsid w:val="00AA1382"/>
    <w:rsid w:val="00AA4BC5"/>
    <w:rsid w:val="00AA6C7E"/>
    <w:rsid w:val="00AB130F"/>
    <w:rsid w:val="00AB433F"/>
    <w:rsid w:val="00AB54A8"/>
    <w:rsid w:val="00AB5776"/>
    <w:rsid w:val="00AB62BC"/>
    <w:rsid w:val="00AC3047"/>
    <w:rsid w:val="00AD09AF"/>
    <w:rsid w:val="00AD28F4"/>
    <w:rsid w:val="00AD5282"/>
    <w:rsid w:val="00AD6AC2"/>
    <w:rsid w:val="00AD77B8"/>
    <w:rsid w:val="00AE1636"/>
    <w:rsid w:val="00AE3C64"/>
    <w:rsid w:val="00AE74BC"/>
    <w:rsid w:val="00AE763C"/>
    <w:rsid w:val="00AF360F"/>
    <w:rsid w:val="00B00C52"/>
    <w:rsid w:val="00B00C7A"/>
    <w:rsid w:val="00B00DE9"/>
    <w:rsid w:val="00B127F9"/>
    <w:rsid w:val="00B22777"/>
    <w:rsid w:val="00B319F4"/>
    <w:rsid w:val="00B32F40"/>
    <w:rsid w:val="00B35731"/>
    <w:rsid w:val="00B370EF"/>
    <w:rsid w:val="00B37447"/>
    <w:rsid w:val="00B4229F"/>
    <w:rsid w:val="00B424A1"/>
    <w:rsid w:val="00B500C2"/>
    <w:rsid w:val="00B54235"/>
    <w:rsid w:val="00B5478D"/>
    <w:rsid w:val="00B623C3"/>
    <w:rsid w:val="00B64607"/>
    <w:rsid w:val="00B64733"/>
    <w:rsid w:val="00B65BD4"/>
    <w:rsid w:val="00B6691C"/>
    <w:rsid w:val="00B708FE"/>
    <w:rsid w:val="00B748B6"/>
    <w:rsid w:val="00B76A20"/>
    <w:rsid w:val="00B84A97"/>
    <w:rsid w:val="00B90E25"/>
    <w:rsid w:val="00B91BB3"/>
    <w:rsid w:val="00B92B3D"/>
    <w:rsid w:val="00B9319E"/>
    <w:rsid w:val="00B979B9"/>
    <w:rsid w:val="00BA3C6A"/>
    <w:rsid w:val="00BA61D7"/>
    <w:rsid w:val="00BA6D36"/>
    <w:rsid w:val="00BA7431"/>
    <w:rsid w:val="00BB0BB0"/>
    <w:rsid w:val="00BB15E2"/>
    <w:rsid w:val="00BB17CC"/>
    <w:rsid w:val="00BB1D5C"/>
    <w:rsid w:val="00BB470B"/>
    <w:rsid w:val="00BC1814"/>
    <w:rsid w:val="00BD05D0"/>
    <w:rsid w:val="00BD1199"/>
    <w:rsid w:val="00BD2812"/>
    <w:rsid w:val="00BD411C"/>
    <w:rsid w:val="00BD5D8F"/>
    <w:rsid w:val="00BE1C17"/>
    <w:rsid w:val="00BE4DD6"/>
    <w:rsid w:val="00BF2435"/>
    <w:rsid w:val="00BF5FA2"/>
    <w:rsid w:val="00BF73E6"/>
    <w:rsid w:val="00C023DA"/>
    <w:rsid w:val="00C02E94"/>
    <w:rsid w:val="00C04B35"/>
    <w:rsid w:val="00C04D29"/>
    <w:rsid w:val="00C05DFA"/>
    <w:rsid w:val="00C17464"/>
    <w:rsid w:val="00C17C40"/>
    <w:rsid w:val="00C23F5D"/>
    <w:rsid w:val="00C27EEA"/>
    <w:rsid w:val="00C311BA"/>
    <w:rsid w:val="00C31259"/>
    <w:rsid w:val="00C313FF"/>
    <w:rsid w:val="00C3447D"/>
    <w:rsid w:val="00C374FB"/>
    <w:rsid w:val="00C4391D"/>
    <w:rsid w:val="00C55E9D"/>
    <w:rsid w:val="00C5756C"/>
    <w:rsid w:val="00C62B85"/>
    <w:rsid w:val="00C65F32"/>
    <w:rsid w:val="00C70510"/>
    <w:rsid w:val="00C7185A"/>
    <w:rsid w:val="00C7251C"/>
    <w:rsid w:val="00C72F89"/>
    <w:rsid w:val="00C73919"/>
    <w:rsid w:val="00C73943"/>
    <w:rsid w:val="00C74490"/>
    <w:rsid w:val="00C74B27"/>
    <w:rsid w:val="00C77136"/>
    <w:rsid w:val="00C80D62"/>
    <w:rsid w:val="00C82976"/>
    <w:rsid w:val="00C8381D"/>
    <w:rsid w:val="00C86243"/>
    <w:rsid w:val="00C86EC1"/>
    <w:rsid w:val="00C8748A"/>
    <w:rsid w:val="00C87F8F"/>
    <w:rsid w:val="00C87FDA"/>
    <w:rsid w:val="00C91D93"/>
    <w:rsid w:val="00C93445"/>
    <w:rsid w:val="00C9381D"/>
    <w:rsid w:val="00C94AED"/>
    <w:rsid w:val="00CA13DE"/>
    <w:rsid w:val="00CA34DC"/>
    <w:rsid w:val="00CA3A50"/>
    <w:rsid w:val="00CA719C"/>
    <w:rsid w:val="00CA7734"/>
    <w:rsid w:val="00CC0145"/>
    <w:rsid w:val="00CC3574"/>
    <w:rsid w:val="00CC5ED6"/>
    <w:rsid w:val="00CD03BF"/>
    <w:rsid w:val="00CD0E75"/>
    <w:rsid w:val="00CD33FB"/>
    <w:rsid w:val="00CD3806"/>
    <w:rsid w:val="00CD3D34"/>
    <w:rsid w:val="00CE0888"/>
    <w:rsid w:val="00CE51E9"/>
    <w:rsid w:val="00CF278C"/>
    <w:rsid w:val="00CF38AF"/>
    <w:rsid w:val="00CF4996"/>
    <w:rsid w:val="00D01498"/>
    <w:rsid w:val="00D018E2"/>
    <w:rsid w:val="00D0392B"/>
    <w:rsid w:val="00D07A06"/>
    <w:rsid w:val="00D151DD"/>
    <w:rsid w:val="00D25A42"/>
    <w:rsid w:val="00D27A63"/>
    <w:rsid w:val="00D31C1F"/>
    <w:rsid w:val="00D33A68"/>
    <w:rsid w:val="00D375D1"/>
    <w:rsid w:val="00D37779"/>
    <w:rsid w:val="00D4293D"/>
    <w:rsid w:val="00D50EE6"/>
    <w:rsid w:val="00D51097"/>
    <w:rsid w:val="00D51ED3"/>
    <w:rsid w:val="00D554DF"/>
    <w:rsid w:val="00D561B4"/>
    <w:rsid w:val="00D620DF"/>
    <w:rsid w:val="00D64DC8"/>
    <w:rsid w:val="00D65489"/>
    <w:rsid w:val="00D6717B"/>
    <w:rsid w:val="00D7141A"/>
    <w:rsid w:val="00D72A12"/>
    <w:rsid w:val="00D733F1"/>
    <w:rsid w:val="00D74828"/>
    <w:rsid w:val="00D804C8"/>
    <w:rsid w:val="00D8650A"/>
    <w:rsid w:val="00D91AF1"/>
    <w:rsid w:val="00D92732"/>
    <w:rsid w:val="00D95BCC"/>
    <w:rsid w:val="00DA3457"/>
    <w:rsid w:val="00DA6D2C"/>
    <w:rsid w:val="00DB07EC"/>
    <w:rsid w:val="00DB08F4"/>
    <w:rsid w:val="00DB5624"/>
    <w:rsid w:val="00DB763E"/>
    <w:rsid w:val="00DC0809"/>
    <w:rsid w:val="00DC2606"/>
    <w:rsid w:val="00DC42EF"/>
    <w:rsid w:val="00DC5AC1"/>
    <w:rsid w:val="00DC5C01"/>
    <w:rsid w:val="00DD0B88"/>
    <w:rsid w:val="00DD32B0"/>
    <w:rsid w:val="00DD4B0B"/>
    <w:rsid w:val="00DE25F9"/>
    <w:rsid w:val="00DE5085"/>
    <w:rsid w:val="00DE6645"/>
    <w:rsid w:val="00DF4C1D"/>
    <w:rsid w:val="00E0193F"/>
    <w:rsid w:val="00E0368D"/>
    <w:rsid w:val="00E05294"/>
    <w:rsid w:val="00E10FAC"/>
    <w:rsid w:val="00E1266C"/>
    <w:rsid w:val="00E21F9C"/>
    <w:rsid w:val="00E22A46"/>
    <w:rsid w:val="00E25728"/>
    <w:rsid w:val="00E32A09"/>
    <w:rsid w:val="00E33A5B"/>
    <w:rsid w:val="00E3544D"/>
    <w:rsid w:val="00E40287"/>
    <w:rsid w:val="00E412CE"/>
    <w:rsid w:val="00E426FC"/>
    <w:rsid w:val="00E43795"/>
    <w:rsid w:val="00E45453"/>
    <w:rsid w:val="00E50C53"/>
    <w:rsid w:val="00E50E90"/>
    <w:rsid w:val="00E62F73"/>
    <w:rsid w:val="00E63D2B"/>
    <w:rsid w:val="00E6697E"/>
    <w:rsid w:val="00E723E9"/>
    <w:rsid w:val="00E740A2"/>
    <w:rsid w:val="00E74447"/>
    <w:rsid w:val="00E7673C"/>
    <w:rsid w:val="00E77370"/>
    <w:rsid w:val="00E774F1"/>
    <w:rsid w:val="00E805D0"/>
    <w:rsid w:val="00E81C35"/>
    <w:rsid w:val="00E83881"/>
    <w:rsid w:val="00E83C06"/>
    <w:rsid w:val="00E84E31"/>
    <w:rsid w:val="00E87B29"/>
    <w:rsid w:val="00E950C4"/>
    <w:rsid w:val="00E953C1"/>
    <w:rsid w:val="00E96960"/>
    <w:rsid w:val="00E97CE3"/>
    <w:rsid w:val="00EA1CC9"/>
    <w:rsid w:val="00EA34A7"/>
    <w:rsid w:val="00EA392B"/>
    <w:rsid w:val="00EA3961"/>
    <w:rsid w:val="00EA4713"/>
    <w:rsid w:val="00EA6051"/>
    <w:rsid w:val="00EB0F71"/>
    <w:rsid w:val="00EB1044"/>
    <w:rsid w:val="00EB1D4E"/>
    <w:rsid w:val="00EB27A8"/>
    <w:rsid w:val="00EB2CAC"/>
    <w:rsid w:val="00EB31B1"/>
    <w:rsid w:val="00EB6ADF"/>
    <w:rsid w:val="00EB750A"/>
    <w:rsid w:val="00EB7D36"/>
    <w:rsid w:val="00EC12DA"/>
    <w:rsid w:val="00EC3ED7"/>
    <w:rsid w:val="00EC7C25"/>
    <w:rsid w:val="00ED05DC"/>
    <w:rsid w:val="00ED54E6"/>
    <w:rsid w:val="00ED6FC0"/>
    <w:rsid w:val="00EF7102"/>
    <w:rsid w:val="00F04741"/>
    <w:rsid w:val="00F0493D"/>
    <w:rsid w:val="00F05593"/>
    <w:rsid w:val="00F11045"/>
    <w:rsid w:val="00F12D3C"/>
    <w:rsid w:val="00F15CFD"/>
    <w:rsid w:val="00F1703E"/>
    <w:rsid w:val="00F20059"/>
    <w:rsid w:val="00F20C1B"/>
    <w:rsid w:val="00F20C79"/>
    <w:rsid w:val="00F2149A"/>
    <w:rsid w:val="00F21B69"/>
    <w:rsid w:val="00F2377C"/>
    <w:rsid w:val="00F25923"/>
    <w:rsid w:val="00F37F53"/>
    <w:rsid w:val="00F41524"/>
    <w:rsid w:val="00F41D59"/>
    <w:rsid w:val="00F4347C"/>
    <w:rsid w:val="00F51D04"/>
    <w:rsid w:val="00F5250D"/>
    <w:rsid w:val="00F54407"/>
    <w:rsid w:val="00F55443"/>
    <w:rsid w:val="00F56596"/>
    <w:rsid w:val="00F5779E"/>
    <w:rsid w:val="00F57B9F"/>
    <w:rsid w:val="00F6200D"/>
    <w:rsid w:val="00F631A7"/>
    <w:rsid w:val="00F63AA3"/>
    <w:rsid w:val="00F66519"/>
    <w:rsid w:val="00F66D3A"/>
    <w:rsid w:val="00F72DF1"/>
    <w:rsid w:val="00F75F65"/>
    <w:rsid w:val="00F768E9"/>
    <w:rsid w:val="00F76CC6"/>
    <w:rsid w:val="00F8111F"/>
    <w:rsid w:val="00F85514"/>
    <w:rsid w:val="00F857C6"/>
    <w:rsid w:val="00F85CEF"/>
    <w:rsid w:val="00F871E3"/>
    <w:rsid w:val="00F90F5F"/>
    <w:rsid w:val="00F915B8"/>
    <w:rsid w:val="00F931AD"/>
    <w:rsid w:val="00F93FB8"/>
    <w:rsid w:val="00F95017"/>
    <w:rsid w:val="00F969A5"/>
    <w:rsid w:val="00F96F3C"/>
    <w:rsid w:val="00FA23BC"/>
    <w:rsid w:val="00FA31B9"/>
    <w:rsid w:val="00FA3CC6"/>
    <w:rsid w:val="00FA4395"/>
    <w:rsid w:val="00FA448F"/>
    <w:rsid w:val="00FB0D93"/>
    <w:rsid w:val="00FB10D5"/>
    <w:rsid w:val="00FB1DC0"/>
    <w:rsid w:val="00FC0CEC"/>
    <w:rsid w:val="00FC1A78"/>
    <w:rsid w:val="00FC7FCF"/>
    <w:rsid w:val="00FD159F"/>
    <w:rsid w:val="00FD39F6"/>
    <w:rsid w:val="00FD43D2"/>
    <w:rsid w:val="00FD61BC"/>
    <w:rsid w:val="00FE1E07"/>
    <w:rsid w:val="00FE201B"/>
    <w:rsid w:val="00FE3585"/>
    <w:rsid w:val="00FE45CF"/>
    <w:rsid w:val="00FE5BD7"/>
    <w:rsid w:val="00FF15AB"/>
    <w:rsid w:val="00FF48D2"/>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6D31B-5D7D-4999-986F-A145CD70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C68"/>
  </w:style>
  <w:style w:type="paragraph" w:styleId="2">
    <w:name w:val="heading 2"/>
    <w:basedOn w:val="a"/>
    <w:next w:val="a"/>
    <w:link w:val="20"/>
    <w:uiPriority w:val="9"/>
    <w:unhideWhenUsed/>
    <w:qFormat/>
    <w:rsid w:val="00426C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6C68"/>
    <w:rPr>
      <w:rFonts w:asciiTheme="majorHAnsi" w:eastAsiaTheme="majorEastAsia" w:hAnsiTheme="majorHAnsi" w:cstheme="majorBidi"/>
      <w:b/>
      <w:bCs/>
      <w:color w:val="4F81BD" w:themeColor="accent1"/>
      <w:sz w:val="26"/>
      <w:szCs w:val="26"/>
    </w:rPr>
  </w:style>
  <w:style w:type="character" w:styleId="a3">
    <w:name w:val="Strong"/>
    <w:basedOn w:val="a0"/>
    <w:qFormat/>
    <w:rsid w:val="00426C68"/>
    <w:rPr>
      <w:b/>
      <w:bCs/>
    </w:rPr>
  </w:style>
  <w:style w:type="paragraph" w:styleId="a4">
    <w:name w:val="No Spacing"/>
    <w:link w:val="a5"/>
    <w:uiPriority w:val="1"/>
    <w:qFormat/>
    <w:rsid w:val="00426C68"/>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426C68"/>
    <w:rPr>
      <w:rFonts w:ascii="Calibri" w:eastAsia="Calibri" w:hAnsi="Calibri" w:cs="Times New Roman"/>
    </w:rPr>
  </w:style>
  <w:style w:type="paragraph" w:styleId="a6">
    <w:name w:val="caption"/>
    <w:basedOn w:val="a"/>
    <w:next w:val="a"/>
    <w:qFormat/>
    <w:rsid w:val="00426C68"/>
    <w:pPr>
      <w:spacing w:after="0" w:line="240" w:lineRule="auto"/>
      <w:jc w:val="center"/>
    </w:pPr>
    <w:rPr>
      <w:rFonts w:ascii="Times New Roman" w:eastAsia="Times New Roman" w:hAnsi="Times New Roman" w:cs="Times New Roman"/>
      <w:b/>
      <w:bCs/>
      <w:sz w:val="52"/>
      <w:szCs w:val="52"/>
      <w:lang w:eastAsia="ru-RU"/>
    </w:rPr>
  </w:style>
  <w:style w:type="character" w:styleId="a7">
    <w:name w:val="Hyperlink"/>
    <w:basedOn w:val="a0"/>
    <w:uiPriority w:val="99"/>
    <w:semiHidden/>
    <w:unhideWhenUsed/>
    <w:rsid w:val="00426C68"/>
    <w:rPr>
      <w:color w:val="0000FF"/>
      <w:u w:val="single"/>
    </w:rPr>
  </w:style>
  <w:style w:type="paragraph" w:customStyle="1" w:styleId="formattext">
    <w:name w:val="formattext"/>
    <w:basedOn w:val="a"/>
    <w:rsid w:val="00426C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1971356" TargetMode="External"/><Relationship Id="rId3" Type="http://schemas.openxmlformats.org/officeDocument/2006/relationships/webSettings" Target="webSettings.xml"/><Relationship Id="rId7" Type="http://schemas.openxmlformats.org/officeDocument/2006/relationships/hyperlink" Target="http://docs.cntd.ru/document/901971356" TargetMode="External"/><Relationship Id="rId12" Type="http://schemas.openxmlformats.org/officeDocument/2006/relationships/hyperlink" Target="http://docs.cntd.ru/document/90197135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http://docs.cntd.ru/document/9046215" TargetMode="External"/><Relationship Id="rId5" Type="http://schemas.openxmlformats.org/officeDocument/2006/relationships/hyperlink" Target="http://docs.cntd.ru/document/901971356" TargetMode="External"/><Relationship Id="rId15" Type="http://schemas.openxmlformats.org/officeDocument/2006/relationships/fontTable" Target="fontTable.xml"/><Relationship Id="rId10" Type="http://schemas.openxmlformats.org/officeDocument/2006/relationships/hyperlink" Target="http://docs.cntd.ru/document/901971356" TargetMode="External"/><Relationship Id="rId4" Type="http://schemas.openxmlformats.org/officeDocument/2006/relationships/image" Target="media/image1.png"/><Relationship Id="rId9" Type="http://schemas.openxmlformats.org/officeDocument/2006/relationships/hyperlink" Target="http://docs.cntd.ru/document/9005388" TargetMode="External"/><Relationship Id="rId14" Type="http://schemas.openxmlformats.org/officeDocument/2006/relationships/hyperlink" Target="http://docs.cntd.ru/document/9019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12485</Words>
  <Characters>71167</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Сооолнышко</dc:creator>
  <cp:keywords/>
  <dc:description/>
  <cp:lastModifiedBy>Сооолнышко</cp:lastModifiedBy>
  <cp:revision>1</cp:revision>
  <dcterms:created xsi:type="dcterms:W3CDTF">2018-09-21T07:06:00Z</dcterms:created>
  <dcterms:modified xsi:type="dcterms:W3CDTF">2018-09-21T07:07:00Z</dcterms:modified>
</cp:coreProperties>
</file>